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1"/>
        <w:gridCol w:w="5128"/>
        <w:gridCol w:w="790"/>
        <w:gridCol w:w="2371"/>
      </w:tblGrid>
      <w:tr w:rsidR="00334BF2" w:rsidTr="003F58C5">
        <w:tc>
          <w:tcPr>
            <w:tcW w:w="1282" w:type="dxa"/>
            <w:hideMark/>
          </w:tcPr>
          <w:p w:rsidR="00334BF2" w:rsidRDefault="00334BF2" w:rsidP="003F58C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Основан</w:t>
            </w:r>
          </w:p>
          <w:p w:rsidR="00334BF2" w:rsidRDefault="00334BF2" w:rsidP="003F58C5">
            <w:pPr>
              <w:jc w:val="both"/>
              <w:rPr>
                <w:rFonts w:ascii="Times New Roman" w:hAnsi="Times New Roman" w:cs="Times New Roman"/>
                <w:b/>
                <w:outline/>
                <w:sz w:val="48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34BF2" w:rsidRDefault="00334BF2" w:rsidP="003F58C5">
            <w:pPr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34BF2" w:rsidRDefault="00334BF2" w:rsidP="003F58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  <w:r w:rsidR="003629C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2371" w:type="dxa"/>
            <w:vAlign w:val="center"/>
            <w:hideMark/>
          </w:tcPr>
          <w:p w:rsidR="00334BF2" w:rsidRDefault="003629CE" w:rsidP="003F5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66964">
              <w:rPr>
                <w:rFonts w:ascii="Times New Roman" w:hAnsi="Times New Roman" w:cs="Times New Roman"/>
              </w:rPr>
              <w:t xml:space="preserve"> марта </w:t>
            </w:r>
            <w:r w:rsidR="00E5524F">
              <w:rPr>
                <w:rFonts w:ascii="Times New Roman" w:hAnsi="Times New Roman" w:cs="Times New Roman"/>
              </w:rPr>
              <w:t xml:space="preserve">    2017</w:t>
            </w:r>
          </w:p>
          <w:p w:rsidR="00334BF2" w:rsidRDefault="00334BF2" w:rsidP="003F5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  <w:p w:rsidR="00334BF2" w:rsidRDefault="00334BF2" w:rsidP="003F5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34BF2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Цветниковского сельсовета</w:t>
      </w:r>
    </w:p>
    <w:p w:rsidR="003F58C5" w:rsidRPr="003F58C5" w:rsidRDefault="003F58C5" w:rsidP="003F58C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334BF2" w:rsidRPr="00A8554B" w:rsidRDefault="00334BF2" w:rsidP="009F1063">
      <w:pPr>
        <w:pStyle w:val="a8"/>
        <w:spacing w:before="0" w:beforeAutospacing="0" w:after="0" w:afterAutospacing="0"/>
        <w:rPr>
          <w:sz w:val="22"/>
          <w:szCs w:val="22"/>
        </w:rPr>
      </w:pPr>
      <w:r w:rsidRPr="00211CFB">
        <w:rPr>
          <w:sz w:val="22"/>
          <w:szCs w:val="22"/>
        </w:rPr>
        <w:t xml:space="preserve">                                </w:t>
      </w:r>
    </w:p>
    <w:p w:rsidR="00E5524F" w:rsidRPr="00653D22" w:rsidRDefault="00E5524F" w:rsidP="00E5524F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653D22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9F1063" w:rsidRPr="00653D22" w:rsidRDefault="009F1063" w:rsidP="00E5524F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629CE" w:rsidRPr="00653D22" w:rsidRDefault="003629CE" w:rsidP="003629CE">
      <w:pPr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 xml:space="preserve">АДМИНИСТРАЦИЯ ЦВЕТНИКОВСКОГО  СЕЛЬСОВЕТА </w:t>
      </w:r>
    </w:p>
    <w:p w:rsidR="003629CE" w:rsidRPr="00653D22" w:rsidRDefault="003629CE" w:rsidP="00653D22">
      <w:pPr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3629CE" w:rsidRPr="00653D22" w:rsidRDefault="003629CE" w:rsidP="003629CE">
      <w:pPr>
        <w:tabs>
          <w:tab w:val="left" w:pos="2180"/>
        </w:tabs>
        <w:jc w:val="center"/>
        <w:rPr>
          <w:rFonts w:ascii="Times New Roman" w:hAnsi="Times New Roman" w:cs="Times New Roman"/>
          <w:b/>
        </w:rPr>
      </w:pPr>
      <w:proofErr w:type="gramStart"/>
      <w:r w:rsidRPr="00653D22">
        <w:rPr>
          <w:rFonts w:ascii="Times New Roman" w:hAnsi="Times New Roman" w:cs="Times New Roman"/>
          <w:b/>
        </w:rPr>
        <w:t>П</w:t>
      </w:r>
      <w:proofErr w:type="gramEnd"/>
      <w:r w:rsidRPr="00653D22">
        <w:rPr>
          <w:rFonts w:ascii="Times New Roman" w:hAnsi="Times New Roman" w:cs="Times New Roman"/>
          <w:b/>
        </w:rPr>
        <w:t xml:space="preserve"> О С Т А Н О В Л Е Н И Е</w:t>
      </w:r>
    </w:p>
    <w:p w:rsidR="003629CE" w:rsidRPr="00653D22" w:rsidRDefault="003629CE" w:rsidP="00653D22">
      <w:pPr>
        <w:jc w:val="center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от  24.03.2017   года    № 15-п</w:t>
      </w:r>
    </w:p>
    <w:p w:rsidR="003629CE" w:rsidRPr="00653D22" w:rsidRDefault="003629CE" w:rsidP="003629CE">
      <w:pPr>
        <w:rPr>
          <w:rFonts w:ascii="Times New Roman" w:hAnsi="Times New Roman" w:cs="Times New Roman"/>
        </w:rPr>
      </w:pPr>
    </w:p>
    <w:p w:rsidR="003629CE" w:rsidRPr="00653D22" w:rsidRDefault="003629CE" w:rsidP="003629CE">
      <w:pPr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О внесении изменений в постановление администрации Цветниковского сельсовета Здвинского района Новосибирской области от 02.03.2016 г. № 10-па «Об утверждении плана мероприятий по профилактике экстремизма и терроризма,  гармонизации межнациональных отношений на территории Цветниковского сельсовета Здвинского района Новосибирской области на 2016-2017 годы»</w:t>
      </w:r>
    </w:p>
    <w:p w:rsidR="003629CE" w:rsidRPr="00653D22" w:rsidRDefault="003629CE" w:rsidP="003629CE">
      <w:pPr>
        <w:spacing w:line="360" w:lineRule="auto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Рассмотрев протест Прокуратуры Здвинского района  от 17.03.2017  г. №  8-46в-2016  г.  и в целях приведения муниципального нормативного правового акта в соответствие с пунктом 7.1 ч. 1 ст. 14 Федерального закона от 06.10.2003 г. № 131-ФЗ «Об общих принципах организации местного самоуправления в Российской Федерации постановляю:</w:t>
      </w:r>
    </w:p>
    <w:p w:rsidR="003629CE" w:rsidRPr="00653D22" w:rsidRDefault="003629CE" w:rsidP="003629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Внести в постановление администрации Цветниковского сельсовета Здвинского района Новосибирской области от 02.03.2016 г. № 10-па «Об утверждении плана мероприятий по профилактике экстремизма и терроризма,  гармонизации межнациональных отношений на территории Цветниковского сельсовета Здвинского района Новосибирской области на 2016-2017 годы» следующие изменения:</w:t>
      </w:r>
    </w:p>
    <w:p w:rsidR="003629CE" w:rsidRPr="00653D22" w:rsidRDefault="003629CE" w:rsidP="003629CE">
      <w:pPr>
        <w:pStyle w:val="a7"/>
        <w:numPr>
          <w:ilvl w:val="0"/>
          <w:numId w:val="7"/>
        </w:numPr>
        <w:ind w:left="1068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Пункт 3.2 постановления изложить в следующей редакции:</w:t>
      </w:r>
    </w:p>
    <w:tbl>
      <w:tblPr>
        <w:tblStyle w:val="ac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3D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3D22">
              <w:rPr>
                <w:rFonts w:ascii="Times New Roman" w:hAnsi="Times New Roman" w:cs="Times New Roman"/>
              </w:rPr>
              <w:t>/</w:t>
            </w:r>
            <w:proofErr w:type="spellStart"/>
            <w:r w:rsidRPr="00653D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Дата исполнения, годы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Проведение мероприятий по профилактике проявлений межнациональной нетерпимости в обществе, детской и молодежной среде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3629CE" w:rsidRPr="00653D22" w:rsidRDefault="003629CE" w:rsidP="003629CE">
      <w:pPr>
        <w:pStyle w:val="a7"/>
        <w:ind w:left="1068"/>
        <w:jc w:val="both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pStyle w:val="a7"/>
        <w:ind w:left="1068"/>
        <w:jc w:val="both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pStyle w:val="a7"/>
        <w:tabs>
          <w:tab w:val="left" w:pos="5040"/>
        </w:tabs>
        <w:spacing w:after="0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tabs>
          <w:tab w:val="left" w:pos="5040"/>
        </w:tabs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Глава  Цветниковского  сельсовета </w:t>
      </w:r>
    </w:p>
    <w:p w:rsidR="003629CE" w:rsidRPr="00653D22" w:rsidRDefault="003629CE" w:rsidP="003629CE">
      <w:pPr>
        <w:tabs>
          <w:tab w:val="left" w:pos="5040"/>
        </w:tabs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Здвинского района Новосибирской области                            Е.К. </w:t>
      </w:r>
      <w:proofErr w:type="spellStart"/>
      <w:r w:rsidRPr="00653D22">
        <w:rPr>
          <w:rFonts w:ascii="Times New Roman" w:hAnsi="Times New Roman" w:cs="Times New Roman"/>
        </w:rPr>
        <w:t>Кошман</w:t>
      </w:r>
      <w:proofErr w:type="spellEnd"/>
      <w:r w:rsidRPr="00653D2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3629CE" w:rsidRPr="00653D22" w:rsidRDefault="003629CE" w:rsidP="003629CE">
      <w:pPr>
        <w:rPr>
          <w:rFonts w:ascii="Times New Roman" w:hAnsi="Times New Roman" w:cs="Times New Roman"/>
        </w:rPr>
      </w:pPr>
    </w:p>
    <w:p w:rsidR="003629CE" w:rsidRPr="00653D22" w:rsidRDefault="003629CE" w:rsidP="003629CE">
      <w:pPr>
        <w:pStyle w:val="ad"/>
        <w:jc w:val="center"/>
        <w:rPr>
          <w:rFonts w:ascii="Times New Roman" w:hAnsi="Times New Roman"/>
        </w:rPr>
      </w:pPr>
    </w:p>
    <w:p w:rsidR="003629CE" w:rsidRPr="00653D22" w:rsidRDefault="003629CE" w:rsidP="003629CE">
      <w:pPr>
        <w:pStyle w:val="ad"/>
        <w:jc w:val="center"/>
        <w:rPr>
          <w:rFonts w:ascii="Times New Roman" w:hAnsi="Times New Roman"/>
          <w:b/>
        </w:rPr>
      </w:pPr>
      <w:r w:rsidRPr="00653D22">
        <w:rPr>
          <w:rFonts w:ascii="Times New Roman" w:hAnsi="Times New Roman"/>
          <w:b/>
        </w:rPr>
        <w:t>АДМИНИСТРАЦИЯ   ЦВЕТНИКОВСКОГО СЕЛЬСОВЕТА</w:t>
      </w:r>
    </w:p>
    <w:p w:rsidR="003629CE" w:rsidRPr="00653D22" w:rsidRDefault="003629CE" w:rsidP="003629CE">
      <w:pPr>
        <w:pStyle w:val="ad"/>
        <w:jc w:val="center"/>
        <w:rPr>
          <w:rFonts w:ascii="Times New Roman" w:hAnsi="Times New Roman"/>
          <w:b/>
        </w:rPr>
      </w:pPr>
      <w:r w:rsidRPr="00653D22">
        <w:rPr>
          <w:rFonts w:ascii="Times New Roman" w:hAnsi="Times New Roman"/>
          <w:b/>
        </w:rPr>
        <w:t>ЗДВИНСКОГО РАЙОНА НОВОСИБИРСКОЙ ОБЛАСТИ</w:t>
      </w:r>
    </w:p>
    <w:p w:rsidR="003629CE" w:rsidRPr="00653D22" w:rsidRDefault="003629CE" w:rsidP="003629CE">
      <w:pPr>
        <w:pStyle w:val="ad"/>
        <w:jc w:val="center"/>
        <w:rPr>
          <w:rFonts w:ascii="Times New Roman" w:hAnsi="Times New Roman"/>
          <w:b/>
        </w:rPr>
      </w:pPr>
    </w:p>
    <w:p w:rsidR="003629CE" w:rsidRPr="00653D22" w:rsidRDefault="003629CE" w:rsidP="003629CE">
      <w:pPr>
        <w:pStyle w:val="ad"/>
        <w:jc w:val="center"/>
        <w:rPr>
          <w:rFonts w:ascii="Times New Roman" w:hAnsi="Times New Roman"/>
          <w:b/>
        </w:rPr>
      </w:pPr>
      <w:r w:rsidRPr="00653D22">
        <w:rPr>
          <w:rFonts w:ascii="Times New Roman" w:hAnsi="Times New Roman"/>
          <w:b/>
        </w:rPr>
        <w:t>ПОСТАНОВЛЕНИЕ</w:t>
      </w:r>
    </w:p>
    <w:p w:rsidR="003629CE" w:rsidRPr="00653D22" w:rsidRDefault="003629CE" w:rsidP="003629CE">
      <w:pPr>
        <w:pStyle w:val="ad"/>
        <w:tabs>
          <w:tab w:val="left" w:pos="7755"/>
        </w:tabs>
        <w:jc w:val="center"/>
        <w:rPr>
          <w:rFonts w:ascii="Times New Roman" w:hAnsi="Times New Roman"/>
        </w:rPr>
      </w:pPr>
      <w:r w:rsidRPr="00653D22">
        <w:rPr>
          <w:rFonts w:ascii="Times New Roman" w:hAnsi="Times New Roman"/>
        </w:rPr>
        <w:t>от 25.03.2017 г. № 17-па</w:t>
      </w:r>
    </w:p>
    <w:p w:rsidR="003629CE" w:rsidRPr="00653D22" w:rsidRDefault="003629CE" w:rsidP="003629CE">
      <w:pPr>
        <w:pStyle w:val="ad"/>
        <w:tabs>
          <w:tab w:val="left" w:pos="7755"/>
        </w:tabs>
        <w:jc w:val="center"/>
        <w:rPr>
          <w:rFonts w:ascii="Times New Roman" w:hAnsi="Times New Roman"/>
        </w:rPr>
      </w:pPr>
    </w:p>
    <w:p w:rsidR="003629CE" w:rsidRPr="00653D22" w:rsidRDefault="003629CE" w:rsidP="003629CE">
      <w:pPr>
        <w:jc w:val="center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Об утверждении Порядка ознакомления</w:t>
      </w:r>
    </w:p>
    <w:p w:rsidR="003629CE" w:rsidRPr="00653D22" w:rsidRDefault="003629CE" w:rsidP="003629CE">
      <w:pPr>
        <w:jc w:val="center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пользователей с информацией о деятельности органов местного самоуправления</w:t>
      </w:r>
    </w:p>
    <w:p w:rsidR="003629CE" w:rsidRPr="00653D22" w:rsidRDefault="003629CE" w:rsidP="003629CE">
      <w:pPr>
        <w:jc w:val="center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 xml:space="preserve">Цветниковского сельсовета Здвинского района, находящейся в архивных </w:t>
      </w:r>
    </w:p>
    <w:p w:rsidR="003629CE" w:rsidRPr="00653D22" w:rsidRDefault="003629CE" w:rsidP="003629CE">
      <w:pPr>
        <w:jc w:val="center"/>
        <w:rPr>
          <w:rFonts w:ascii="Times New Roman" w:hAnsi="Times New Roman" w:cs="Times New Roman"/>
          <w:color w:val="000000"/>
        </w:rPr>
      </w:pPr>
      <w:proofErr w:type="gramStart"/>
      <w:r w:rsidRPr="00653D22">
        <w:rPr>
          <w:rFonts w:ascii="Times New Roman" w:hAnsi="Times New Roman" w:cs="Times New Roman"/>
          <w:color w:val="000000"/>
        </w:rPr>
        <w:t>фондах</w:t>
      </w:r>
      <w:proofErr w:type="gramEnd"/>
      <w:r w:rsidRPr="00653D22">
        <w:rPr>
          <w:rFonts w:ascii="Times New Roman" w:hAnsi="Times New Roman" w:cs="Times New Roman"/>
          <w:color w:val="000000"/>
        </w:rPr>
        <w:t xml:space="preserve">  архива администрации Цветниковского сельсовета </w:t>
      </w:r>
    </w:p>
    <w:p w:rsidR="003629CE" w:rsidRPr="00653D22" w:rsidRDefault="003629CE" w:rsidP="003629CE">
      <w:pPr>
        <w:jc w:val="center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  <w:color w:val="000000"/>
        </w:rPr>
        <w:t xml:space="preserve">Здвинского района  Новосибирской области </w:t>
      </w:r>
    </w:p>
    <w:p w:rsidR="003629CE" w:rsidRPr="00653D22" w:rsidRDefault="003629CE" w:rsidP="003629CE">
      <w:pPr>
        <w:ind w:firstLine="851"/>
        <w:rPr>
          <w:rFonts w:ascii="Times New Roman" w:hAnsi="Times New Roman" w:cs="Times New Roman"/>
          <w:color w:val="000000"/>
        </w:rPr>
      </w:pPr>
    </w:p>
    <w:p w:rsidR="003629CE" w:rsidRPr="00653D22" w:rsidRDefault="003629CE" w:rsidP="00653D22">
      <w:pPr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09.02.2009 № 8-ФЗ "Об обеспечении доступа к информации о деятельности государственных органов и органов местного самоуправления", Федеральным законом от 22.10.2004 № 125-ФЗ "Об архивном деле в Российской Федерации» </w:t>
      </w:r>
      <w:proofErr w:type="spellStart"/>
      <w:proofErr w:type="gramStart"/>
      <w:r w:rsidRPr="00653D22">
        <w:rPr>
          <w:rFonts w:ascii="Times New Roman" w:hAnsi="Times New Roman" w:cs="Times New Roman"/>
          <w:color w:val="000000"/>
        </w:rPr>
        <w:t>п</w:t>
      </w:r>
      <w:proofErr w:type="spellEnd"/>
      <w:proofErr w:type="gramEnd"/>
      <w:r w:rsidRPr="00653D22">
        <w:rPr>
          <w:rFonts w:ascii="Times New Roman" w:hAnsi="Times New Roman" w:cs="Times New Roman"/>
          <w:color w:val="000000"/>
        </w:rPr>
        <w:t xml:space="preserve"> о с т а </w:t>
      </w:r>
      <w:proofErr w:type="spellStart"/>
      <w:r w:rsidRPr="00653D22">
        <w:rPr>
          <w:rFonts w:ascii="Times New Roman" w:hAnsi="Times New Roman" w:cs="Times New Roman"/>
          <w:color w:val="000000"/>
        </w:rPr>
        <w:t>н</w:t>
      </w:r>
      <w:proofErr w:type="spellEnd"/>
      <w:r w:rsidRPr="00653D22">
        <w:rPr>
          <w:rFonts w:ascii="Times New Roman" w:hAnsi="Times New Roman" w:cs="Times New Roman"/>
          <w:color w:val="000000"/>
        </w:rPr>
        <w:t xml:space="preserve"> о в л я ю:</w:t>
      </w:r>
    </w:p>
    <w:p w:rsidR="003629CE" w:rsidRPr="00653D22" w:rsidRDefault="003629CE" w:rsidP="003629CE">
      <w:pPr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 xml:space="preserve">        1. Утвердить прилагаемый Порядок ознакомления пользователей с информацией о деятельности органов местного самоуправления, находящейся в архивных фондах отдела архива администрации Цветниковского сельсовета Здвинского района Новосибирской области. </w:t>
      </w:r>
    </w:p>
    <w:p w:rsidR="003629CE" w:rsidRDefault="003629CE" w:rsidP="003629CE">
      <w:pPr>
        <w:numPr>
          <w:ilvl w:val="0"/>
          <w:numId w:val="9"/>
        </w:numPr>
        <w:suppressAutoHyphens/>
        <w:adjustRightInd w:val="0"/>
        <w:spacing w:after="0" w:line="240" w:lineRule="auto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Специалисту администрации Цветниковского сельсовета Здвинского района Новосибирской области  (Лазаревой Е.В.) осуществлять ознакомление пользователей с информацией о деятельности органов местного самоуправления, находящейся </w:t>
      </w:r>
      <w:r w:rsidRPr="00653D22">
        <w:rPr>
          <w:rFonts w:ascii="Times New Roman" w:hAnsi="Times New Roman" w:cs="Times New Roman"/>
          <w:color w:val="000000"/>
        </w:rPr>
        <w:t>в архивных фондах отдела архива администрации Цветниковского сельсовета Здвинского района</w:t>
      </w:r>
      <w:r w:rsidRPr="00653D22">
        <w:rPr>
          <w:rFonts w:ascii="Times New Roman" w:hAnsi="Times New Roman" w:cs="Times New Roman"/>
        </w:rPr>
        <w:t>, в соответствии с утвержденным Порядком.</w:t>
      </w:r>
    </w:p>
    <w:p w:rsidR="00653D22" w:rsidRPr="00653D22" w:rsidRDefault="00653D22" w:rsidP="00653D22">
      <w:pPr>
        <w:suppressAutoHyphens/>
        <w:adjustRightInd w:val="0"/>
        <w:spacing w:after="0" w:line="240" w:lineRule="auto"/>
        <w:ind w:left="928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3. Опубликовать  настоящее постановление в периодическом печатном издании  «Вестник  Цветниковского сельсовета» и  на официальном сайте администрации Цветниковского сельсовета  Здвинского района Новосибирской области.</w:t>
      </w:r>
    </w:p>
    <w:p w:rsidR="003629CE" w:rsidRPr="00653D22" w:rsidRDefault="003629CE" w:rsidP="003629CE">
      <w:pPr>
        <w:autoSpaceDE w:val="0"/>
        <w:autoSpaceDN w:val="0"/>
        <w:adjustRightInd w:val="0"/>
        <w:ind w:left="568"/>
        <w:jc w:val="both"/>
        <w:outlineLvl w:val="0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4. </w:t>
      </w:r>
      <w:proofErr w:type="gramStart"/>
      <w:r w:rsidRPr="00653D22">
        <w:rPr>
          <w:rFonts w:ascii="Times New Roman" w:hAnsi="Times New Roman" w:cs="Times New Roman"/>
        </w:rPr>
        <w:t>Контроль за</w:t>
      </w:r>
      <w:proofErr w:type="gramEnd"/>
      <w:r w:rsidRPr="00653D22">
        <w:rPr>
          <w:rFonts w:ascii="Times New Roman" w:hAnsi="Times New Roman" w:cs="Times New Roman"/>
        </w:rPr>
        <w:t xml:space="preserve"> постановлением оставляю за собой.</w:t>
      </w:r>
    </w:p>
    <w:p w:rsidR="003629CE" w:rsidRPr="00653D22" w:rsidRDefault="003629CE" w:rsidP="003629CE">
      <w:pPr>
        <w:autoSpaceDE w:val="0"/>
        <w:autoSpaceDN w:val="0"/>
        <w:adjustRightInd w:val="0"/>
        <w:ind w:left="568"/>
        <w:jc w:val="both"/>
        <w:outlineLvl w:val="0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Глава Цветниковского сельсовета</w:t>
      </w:r>
    </w:p>
    <w:p w:rsidR="003629CE" w:rsidRDefault="003629CE" w:rsidP="00653D2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Здвинского района Новосибирской области</w:t>
      </w:r>
      <w:r w:rsidR="00653D22">
        <w:rPr>
          <w:rFonts w:ascii="Times New Roman" w:hAnsi="Times New Roman" w:cs="Times New Roman"/>
        </w:rPr>
        <w:tab/>
      </w:r>
      <w:r w:rsidR="00653D22">
        <w:rPr>
          <w:rFonts w:ascii="Times New Roman" w:hAnsi="Times New Roman" w:cs="Times New Roman"/>
        </w:rPr>
        <w:tab/>
      </w:r>
      <w:r w:rsidR="00653D22">
        <w:rPr>
          <w:rFonts w:ascii="Times New Roman" w:hAnsi="Times New Roman" w:cs="Times New Roman"/>
        </w:rPr>
        <w:tab/>
      </w:r>
      <w:r w:rsidR="00653D22">
        <w:rPr>
          <w:rFonts w:ascii="Times New Roman" w:hAnsi="Times New Roman" w:cs="Times New Roman"/>
        </w:rPr>
        <w:tab/>
        <w:t xml:space="preserve">Е.К. </w:t>
      </w:r>
      <w:proofErr w:type="spellStart"/>
      <w:r w:rsidR="00653D22">
        <w:rPr>
          <w:rFonts w:ascii="Times New Roman" w:hAnsi="Times New Roman" w:cs="Times New Roman"/>
        </w:rPr>
        <w:t>Кошман</w:t>
      </w:r>
      <w:proofErr w:type="spellEnd"/>
    </w:p>
    <w:p w:rsidR="00653D22" w:rsidRPr="00653D22" w:rsidRDefault="00653D22" w:rsidP="00653D2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629CE" w:rsidRPr="00653D22" w:rsidRDefault="003629CE" w:rsidP="00653D22">
      <w:pPr>
        <w:tabs>
          <w:tab w:val="left" w:pos="567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proofErr w:type="gramStart"/>
      <w:r w:rsidRPr="00653D22">
        <w:rPr>
          <w:rFonts w:ascii="Times New Roman" w:hAnsi="Times New Roman" w:cs="Times New Roman"/>
        </w:rPr>
        <w:t>Утверждены</w:t>
      </w:r>
      <w:proofErr w:type="gramEnd"/>
      <w:r w:rsidRPr="00653D2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постановлением </w:t>
      </w:r>
    </w:p>
    <w:p w:rsidR="003629CE" w:rsidRPr="00653D22" w:rsidRDefault="003629CE" w:rsidP="00653D22">
      <w:pPr>
        <w:jc w:val="right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 xml:space="preserve">администрации  Цветниковского  сельсовета </w:t>
      </w:r>
    </w:p>
    <w:p w:rsidR="003629CE" w:rsidRPr="00653D22" w:rsidRDefault="003629CE" w:rsidP="00653D22">
      <w:pPr>
        <w:jc w:val="right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 xml:space="preserve">Здвинского района Новосибирской области </w:t>
      </w:r>
    </w:p>
    <w:p w:rsidR="003629CE" w:rsidRPr="00653D22" w:rsidRDefault="003629CE" w:rsidP="00653D22">
      <w:pPr>
        <w:jc w:val="right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ab/>
      </w:r>
      <w:r w:rsidRPr="00653D22">
        <w:rPr>
          <w:rFonts w:ascii="Times New Roman" w:hAnsi="Times New Roman" w:cs="Times New Roman"/>
          <w:color w:val="000000"/>
        </w:rPr>
        <w:tab/>
      </w:r>
      <w:r w:rsidRPr="00653D22">
        <w:rPr>
          <w:rFonts w:ascii="Times New Roman" w:hAnsi="Times New Roman" w:cs="Times New Roman"/>
          <w:color w:val="000000"/>
        </w:rPr>
        <w:tab/>
      </w:r>
      <w:r w:rsidRPr="00653D22">
        <w:rPr>
          <w:rFonts w:ascii="Times New Roman" w:hAnsi="Times New Roman" w:cs="Times New Roman"/>
          <w:color w:val="000000"/>
        </w:rPr>
        <w:tab/>
      </w:r>
      <w:r w:rsidRPr="00653D22">
        <w:rPr>
          <w:rFonts w:ascii="Times New Roman" w:hAnsi="Times New Roman" w:cs="Times New Roman"/>
          <w:color w:val="000000"/>
        </w:rPr>
        <w:tab/>
      </w:r>
      <w:r w:rsidRPr="00653D22">
        <w:rPr>
          <w:rFonts w:ascii="Times New Roman" w:hAnsi="Times New Roman" w:cs="Times New Roman"/>
          <w:color w:val="000000"/>
        </w:rPr>
        <w:tab/>
      </w:r>
      <w:r w:rsidRPr="00653D22">
        <w:rPr>
          <w:rFonts w:ascii="Times New Roman" w:hAnsi="Times New Roman" w:cs="Times New Roman"/>
          <w:color w:val="000000"/>
        </w:rPr>
        <w:tab/>
      </w:r>
      <w:r w:rsidRPr="00653D22">
        <w:rPr>
          <w:rFonts w:ascii="Times New Roman" w:hAnsi="Times New Roman" w:cs="Times New Roman"/>
          <w:color w:val="000000"/>
        </w:rPr>
        <w:tab/>
        <w:t>от 25.03.2017 № 17  -па</w:t>
      </w:r>
    </w:p>
    <w:p w:rsidR="003629CE" w:rsidRPr="00653D22" w:rsidRDefault="003629CE" w:rsidP="003629CE">
      <w:pPr>
        <w:rPr>
          <w:rFonts w:ascii="Times New Roman" w:hAnsi="Times New Roman" w:cs="Times New Roman"/>
        </w:rPr>
      </w:pPr>
    </w:p>
    <w:p w:rsidR="003629CE" w:rsidRPr="00653D22" w:rsidRDefault="003629CE" w:rsidP="003629CE">
      <w:pPr>
        <w:rPr>
          <w:rFonts w:ascii="Times New Roman" w:hAnsi="Times New Roman" w:cs="Times New Roman"/>
        </w:rPr>
      </w:pPr>
    </w:p>
    <w:p w:rsidR="003629CE" w:rsidRPr="00653D22" w:rsidRDefault="003629CE" w:rsidP="003629C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53D22">
        <w:rPr>
          <w:rFonts w:ascii="Times New Roman" w:hAnsi="Times New Roman" w:cs="Times New Roman"/>
          <w:sz w:val="22"/>
          <w:szCs w:val="22"/>
        </w:rPr>
        <w:t>ПОРЯДОК</w:t>
      </w:r>
    </w:p>
    <w:p w:rsidR="003629CE" w:rsidRPr="00653D22" w:rsidRDefault="003629CE" w:rsidP="003629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53D22">
        <w:rPr>
          <w:rFonts w:ascii="Times New Roman" w:hAnsi="Times New Roman" w:cs="Times New Roman"/>
          <w:b w:val="0"/>
          <w:sz w:val="22"/>
          <w:szCs w:val="22"/>
        </w:rPr>
        <w:t xml:space="preserve">ознакомления пользователей с информацией </w:t>
      </w:r>
    </w:p>
    <w:p w:rsidR="003629CE" w:rsidRPr="00653D22" w:rsidRDefault="003629CE" w:rsidP="003629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53D22">
        <w:rPr>
          <w:rFonts w:ascii="Times New Roman" w:hAnsi="Times New Roman" w:cs="Times New Roman"/>
          <w:b w:val="0"/>
          <w:sz w:val="22"/>
          <w:szCs w:val="22"/>
        </w:rPr>
        <w:t xml:space="preserve">о деятельности органов местного самоуправления </w:t>
      </w:r>
    </w:p>
    <w:p w:rsidR="003629CE" w:rsidRPr="00653D22" w:rsidRDefault="003629CE" w:rsidP="003629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53D22">
        <w:rPr>
          <w:rFonts w:ascii="Times New Roman" w:hAnsi="Times New Roman" w:cs="Times New Roman"/>
          <w:b w:val="0"/>
          <w:sz w:val="22"/>
          <w:szCs w:val="22"/>
        </w:rPr>
        <w:t>Цветниковского сельсовета Здвинского района</w:t>
      </w:r>
      <w:proofErr w:type="gramStart"/>
      <w:r w:rsidRPr="00653D22">
        <w:rPr>
          <w:rFonts w:ascii="Times New Roman" w:hAnsi="Times New Roman" w:cs="Times New Roman"/>
          <w:b w:val="0"/>
          <w:sz w:val="22"/>
          <w:szCs w:val="22"/>
        </w:rPr>
        <w:t xml:space="preserve"> ,</w:t>
      </w:r>
      <w:proofErr w:type="gramEnd"/>
      <w:r w:rsidRPr="00653D22">
        <w:rPr>
          <w:rFonts w:ascii="Times New Roman" w:hAnsi="Times New Roman" w:cs="Times New Roman"/>
          <w:b w:val="0"/>
          <w:sz w:val="22"/>
          <w:szCs w:val="22"/>
        </w:rPr>
        <w:t xml:space="preserve"> находящейся</w:t>
      </w:r>
    </w:p>
    <w:p w:rsidR="003629CE" w:rsidRPr="00653D22" w:rsidRDefault="003629CE" w:rsidP="003629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53D22">
        <w:rPr>
          <w:rFonts w:ascii="Times New Roman" w:hAnsi="Times New Roman" w:cs="Times New Roman"/>
          <w:b w:val="0"/>
          <w:sz w:val="22"/>
          <w:szCs w:val="22"/>
        </w:rPr>
        <w:t xml:space="preserve"> в архивных фондах отдела архива администрации  </w:t>
      </w:r>
    </w:p>
    <w:p w:rsidR="003629CE" w:rsidRPr="00653D22" w:rsidRDefault="003629CE" w:rsidP="003629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53D22">
        <w:rPr>
          <w:rFonts w:ascii="Times New Roman" w:hAnsi="Times New Roman" w:cs="Times New Roman"/>
          <w:b w:val="0"/>
          <w:sz w:val="22"/>
          <w:szCs w:val="22"/>
        </w:rPr>
        <w:t>Цветниковского сельсовета Здвинского района</w:t>
      </w:r>
    </w:p>
    <w:p w:rsidR="003629CE" w:rsidRPr="00653D22" w:rsidRDefault="003629CE" w:rsidP="003629CE">
      <w:pPr>
        <w:rPr>
          <w:rFonts w:ascii="Times New Roman" w:hAnsi="Times New Roman" w:cs="Times New Roman"/>
          <w:color w:val="000000"/>
        </w:rPr>
      </w:pPr>
    </w:p>
    <w:p w:rsidR="003629CE" w:rsidRPr="00653D22" w:rsidRDefault="003629CE" w:rsidP="003629CE">
      <w:pPr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653D22">
        <w:rPr>
          <w:rFonts w:ascii="Times New Roman" w:hAnsi="Times New Roman" w:cs="Times New Roman"/>
          <w:b/>
          <w:color w:val="000000"/>
        </w:rPr>
        <w:t>Общие положения</w:t>
      </w:r>
    </w:p>
    <w:p w:rsidR="003629CE" w:rsidRPr="00653D22" w:rsidRDefault="003629CE" w:rsidP="003629CE">
      <w:pPr>
        <w:ind w:firstLine="435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 xml:space="preserve">    1.1. </w:t>
      </w:r>
      <w:proofErr w:type="gramStart"/>
      <w:r w:rsidRPr="00653D22">
        <w:rPr>
          <w:rFonts w:ascii="Times New Roman" w:hAnsi="Times New Roman" w:cs="Times New Roman"/>
          <w:color w:val="000000"/>
        </w:rPr>
        <w:t xml:space="preserve">Порядок ознакомления с информацией о деятельности органов местного самоуправления </w:t>
      </w:r>
      <w:r w:rsidRPr="00653D22">
        <w:rPr>
          <w:rFonts w:ascii="Times New Roman" w:hAnsi="Times New Roman" w:cs="Times New Roman"/>
        </w:rPr>
        <w:t>Цветниковского сельсовета</w:t>
      </w:r>
      <w:r w:rsidRPr="00653D22">
        <w:rPr>
          <w:rFonts w:ascii="Times New Roman" w:hAnsi="Times New Roman" w:cs="Times New Roman"/>
          <w:b/>
        </w:rPr>
        <w:t xml:space="preserve"> </w:t>
      </w:r>
      <w:r w:rsidRPr="00653D22">
        <w:rPr>
          <w:rFonts w:ascii="Times New Roman" w:hAnsi="Times New Roman" w:cs="Times New Roman"/>
          <w:color w:val="000000"/>
        </w:rPr>
        <w:t xml:space="preserve">Здвинского района, находящейся в архивных фондах отдела архива администрации </w:t>
      </w:r>
      <w:r w:rsidRPr="00653D22">
        <w:rPr>
          <w:rFonts w:ascii="Times New Roman" w:hAnsi="Times New Roman" w:cs="Times New Roman"/>
        </w:rPr>
        <w:t xml:space="preserve">Цветниковского сельсовета </w:t>
      </w:r>
      <w:r w:rsidRPr="00653D22">
        <w:rPr>
          <w:rFonts w:ascii="Times New Roman" w:hAnsi="Times New Roman" w:cs="Times New Roman"/>
          <w:color w:val="000000"/>
        </w:rPr>
        <w:t>Здвинского района (далее - Порядок)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Федеральным законом от 22.10.2004 № 125-ФЗ "Об архивном деле в Российской Федерации"</w:t>
      </w:r>
      <w:proofErr w:type="gramEnd"/>
    </w:p>
    <w:p w:rsidR="003629CE" w:rsidRPr="00653D22" w:rsidRDefault="003629CE" w:rsidP="003629CE">
      <w:pPr>
        <w:tabs>
          <w:tab w:val="left" w:pos="709"/>
        </w:tabs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 xml:space="preserve">          1.2. Основные понятия:</w:t>
      </w:r>
    </w:p>
    <w:p w:rsidR="003629CE" w:rsidRPr="00653D22" w:rsidRDefault="003629CE" w:rsidP="003629CE">
      <w:pPr>
        <w:tabs>
          <w:tab w:val="left" w:pos="709"/>
        </w:tabs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 1) информация о деятельности государственных органов и органов местного самоуправления - информация (в том числе </w:t>
      </w:r>
      <w:bookmarkStart w:id="0" w:name="l3"/>
      <w:bookmarkEnd w:id="0"/>
      <w:r w:rsidRPr="00653D22">
        <w:rPr>
          <w:rFonts w:ascii="Times New Roman" w:hAnsi="Times New Roman" w:cs="Times New Roman"/>
        </w:rPr>
        <w:t xml:space="preserve">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</w:t>
      </w:r>
      <w:bookmarkStart w:id="1" w:name="l4"/>
      <w:bookmarkEnd w:id="1"/>
      <w:r w:rsidRPr="00653D22">
        <w:rPr>
          <w:rFonts w:ascii="Times New Roman" w:hAnsi="Times New Roman" w:cs="Times New Roman"/>
        </w:rPr>
        <w:t xml:space="preserve">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</w:t>
      </w:r>
      <w:bookmarkStart w:id="2" w:name="l5"/>
      <w:bookmarkEnd w:id="2"/>
      <w:r w:rsidRPr="00653D22">
        <w:rPr>
          <w:rFonts w:ascii="Times New Roman" w:hAnsi="Times New Roman" w:cs="Times New Roman"/>
        </w:rPr>
        <w:t xml:space="preserve">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</w:t>
      </w:r>
      <w:bookmarkStart w:id="3" w:name="l6"/>
      <w:bookmarkEnd w:id="3"/>
      <w:r w:rsidRPr="00653D22">
        <w:rPr>
          <w:rFonts w:ascii="Times New Roman" w:hAnsi="Times New Roman" w:cs="Times New Roman"/>
        </w:rPr>
        <w:t>касающаяся их деятельности;</w:t>
      </w:r>
    </w:p>
    <w:p w:rsidR="003629CE" w:rsidRPr="00653D22" w:rsidRDefault="003629CE" w:rsidP="003629CE">
      <w:pPr>
        <w:tabs>
          <w:tab w:val="left" w:pos="709"/>
        </w:tabs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 2) пользователь информацией - гражданин (физическое лицо), организация (юридическое лицо), общественное объединение, </w:t>
      </w:r>
      <w:bookmarkStart w:id="4" w:name="l8"/>
      <w:bookmarkEnd w:id="4"/>
      <w:r w:rsidRPr="00653D22">
        <w:rPr>
          <w:rFonts w:ascii="Times New Roman" w:hAnsi="Times New Roman" w:cs="Times New Roman"/>
        </w:rPr>
        <w:t xml:space="preserve">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</w:t>
      </w:r>
      <w:bookmarkStart w:id="5" w:name="l9"/>
      <w:bookmarkEnd w:id="5"/>
      <w:r w:rsidRPr="00653D22">
        <w:rPr>
          <w:rFonts w:ascii="Times New Roman" w:hAnsi="Times New Roman" w:cs="Times New Roman"/>
        </w:rPr>
        <w:t>соответствии с настоящим Федеральным законом.</w:t>
      </w:r>
    </w:p>
    <w:p w:rsidR="003629CE" w:rsidRPr="00653D22" w:rsidRDefault="003629CE" w:rsidP="003629CE">
      <w:pPr>
        <w:tabs>
          <w:tab w:val="left" w:pos="709"/>
        </w:tabs>
        <w:rPr>
          <w:rFonts w:ascii="Times New Roman" w:hAnsi="Times New Roman" w:cs="Times New Roman"/>
          <w:color w:val="000000"/>
        </w:rPr>
      </w:pPr>
    </w:p>
    <w:p w:rsidR="003629CE" w:rsidRPr="00653D22" w:rsidRDefault="003629CE" w:rsidP="003629CE">
      <w:pPr>
        <w:jc w:val="center"/>
        <w:rPr>
          <w:rFonts w:ascii="Times New Roman" w:hAnsi="Times New Roman" w:cs="Times New Roman"/>
          <w:b/>
          <w:color w:val="000000"/>
        </w:rPr>
      </w:pPr>
      <w:r w:rsidRPr="00653D22">
        <w:rPr>
          <w:rFonts w:ascii="Times New Roman" w:hAnsi="Times New Roman" w:cs="Times New Roman"/>
          <w:b/>
          <w:color w:val="000000"/>
        </w:rPr>
        <w:t xml:space="preserve">2. Порядок ознакомления пользователей информацией </w:t>
      </w:r>
    </w:p>
    <w:p w:rsidR="003629CE" w:rsidRPr="00653D22" w:rsidRDefault="003629CE" w:rsidP="003629CE">
      <w:pPr>
        <w:jc w:val="center"/>
        <w:rPr>
          <w:rFonts w:ascii="Times New Roman" w:hAnsi="Times New Roman" w:cs="Times New Roman"/>
          <w:b/>
          <w:color w:val="000000"/>
        </w:rPr>
      </w:pPr>
      <w:r w:rsidRPr="00653D22">
        <w:rPr>
          <w:rFonts w:ascii="Times New Roman" w:hAnsi="Times New Roman" w:cs="Times New Roman"/>
          <w:b/>
          <w:color w:val="000000"/>
        </w:rPr>
        <w:lastRenderedPageBreak/>
        <w:t>через архивные фонды</w:t>
      </w:r>
    </w:p>
    <w:p w:rsidR="003629CE" w:rsidRPr="00653D22" w:rsidRDefault="003629CE" w:rsidP="003629CE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</w:rPr>
      </w:pPr>
    </w:p>
    <w:p w:rsidR="003629CE" w:rsidRPr="00653D22" w:rsidRDefault="003629CE" w:rsidP="003629CE">
      <w:pPr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2.1. Ознакомление пользователей информацией с информацией о деятельности органов местного самоуправления</w:t>
      </w:r>
      <w:r w:rsidRPr="00653D22">
        <w:rPr>
          <w:rFonts w:ascii="Times New Roman" w:hAnsi="Times New Roman" w:cs="Times New Roman"/>
        </w:rPr>
        <w:t xml:space="preserve"> Цветниковского сельсовета</w:t>
      </w:r>
      <w:r w:rsidRPr="00653D22">
        <w:rPr>
          <w:rFonts w:ascii="Times New Roman" w:hAnsi="Times New Roman" w:cs="Times New Roman"/>
          <w:color w:val="000000"/>
        </w:rPr>
        <w:t xml:space="preserve"> Здвинского района через архивные фонды осуществляется в отделе архива администрации </w:t>
      </w:r>
      <w:r w:rsidRPr="00653D22">
        <w:rPr>
          <w:rFonts w:ascii="Times New Roman" w:hAnsi="Times New Roman" w:cs="Times New Roman"/>
        </w:rPr>
        <w:t>Цветниковского сельсовета</w:t>
      </w:r>
      <w:r w:rsidRPr="00653D22">
        <w:rPr>
          <w:rFonts w:ascii="Times New Roman" w:hAnsi="Times New Roman" w:cs="Times New Roman"/>
          <w:color w:val="000000"/>
        </w:rPr>
        <w:t xml:space="preserve">  Здвинского района (далее - архив).</w:t>
      </w:r>
    </w:p>
    <w:p w:rsidR="003629CE" w:rsidRPr="00653D22" w:rsidRDefault="003629CE" w:rsidP="003629CE">
      <w:pPr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 xml:space="preserve">2.2. Ознакомление пользователей информацией с информацией о деятельности органов местного самоуправления </w:t>
      </w:r>
      <w:r w:rsidRPr="00653D22">
        <w:rPr>
          <w:rFonts w:ascii="Times New Roman" w:hAnsi="Times New Roman" w:cs="Times New Roman"/>
        </w:rPr>
        <w:t>Цветниковского сельсовета</w:t>
      </w:r>
      <w:r w:rsidRPr="00653D22">
        <w:rPr>
          <w:rFonts w:ascii="Times New Roman" w:hAnsi="Times New Roman" w:cs="Times New Roman"/>
          <w:color w:val="000000"/>
        </w:rPr>
        <w:t xml:space="preserve"> Здвинского района в архиве осуществляется в помещении, предназначенном для указанных целей, в соответствии с графиком работы администрации, в присутствии работника ответственного за  архив, во время, установленное руководителем архива (лицом, исполняющим обязанности руководителя).</w:t>
      </w:r>
    </w:p>
    <w:p w:rsidR="003629CE" w:rsidRPr="00653D22" w:rsidRDefault="003629CE" w:rsidP="00653D22">
      <w:pPr>
        <w:spacing w:after="0"/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2.3. Пользователь информацией может быть ознакомлен с текстами документов, содержащих информацию о деятельности органов местного самоуправления, в день обращения в архив, за исключением случаев, указанных в пунктах 2.4 и 2.5 настоящего Порядка, при условии, если:</w:t>
      </w:r>
    </w:p>
    <w:p w:rsidR="003629CE" w:rsidRPr="00653D22" w:rsidRDefault="003629CE" w:rsidP="00653D22">
      <w:pPr>
        <w:spacing w:after="0"/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- документы, содержащие данную информацию, имеются в архиве;</w:t>
      </w:r>
    </w:p>
    <w:p w:rsidR="003629CE" w:rsidRPr="00653D22" w:rsidRDefault="003629CE" w:rsidP="00653D22">
      <w:pPr>
        <w:spacing w:after="0"/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- точно указаны реквизиты документа: автор, вид документа, его название, номер и дата регистрации;</w:t>
      </w:r>
    </w:p>
    <w:p w:rsidR="003629CE" w:rsidRPr="00653D22" w:rsidRDefault="003629CE" w:rsidP="00653D22">
      <w:pPr>
        <w:spacing w:after="0"/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- документы не используются другими пользователями информацией или работниками архива;</w:t>
      </w:r>
    </w:p>
    <w:p w:rsidR="003629CE" w:rsidRPr="00653D22" w:rsidRDefault="003629CE" w:rsidP="00653D22">
      <w:pPr>
        <w:spacing w:after="0"/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- данная информация не относится к информации ограниченного доступа.</w:t>
      </w:r>
    </w:p>
    <w:p w:rsidR="003629CE" w:rsidRPr="00653D22" w:rsidRDefault="003629CE" w:rsidP="00653D22">
      <w:pPr>
        <w:spacing w:after="0"/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2.4. В случае если реквизиты запрашиваемого документа требуют уточнения или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3629CE" w:rsidRPr="00653D22" w:rsidRDefault="003629CE" w:rsidP="00653D22">
      <w:pPr>
        <w:spacing w:after="0"/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000000"/>
        </w:rPr>
        <w:t>2.5. Основаниями для отказа пользователю информацией в предоставлении запрашиваемой информации являются:</w:t>
      </w:r>
    </w:p>
    <w:p w:rsidR="003629CE" w:rsidRPr="00653D22" w:rsidRDefault="003629CE" w:rsidP="003629C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proofErr w:type="gramStart"/>
      <w:r w:rsidRPr="00653D22">
        <w:rPr>
          <w:sz w:val="22"/>
          <w:szCs w:val="22"/>
        </w:rPr>
        <w:t>1) отсутствие в архиве запрашиваемой информации;</w:t>
      </w:r>
      <w:proofErr w:type="gramEnd"/>
    </w:p>
    <w:p w:rsidR="003629CE" w:rsidRPr="00653D22" w:rsidRDefault="003629CE" w:rsidP="003629CE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653D22">
        <w:rPr>
          <w:sz w:val="22"/>
          <w:szCs w:val="22"/>
        </w:rPr>
        <w:t>2) запрашиваемая информация относится к информации ограниченного доступа.</w:t>
      </w:r>
      <w:r w:rsidRPr="00653D22">
        <w:rPr>
          <w:rStyle w:val="ae"/>
          <w:sz w:val="22"/>
          <w:szCs w:val="22"/>
        </w:rPr>
        <w:footnoteReference w:id="1"/>
      </w:r>
      <w:r w:rsidRPr="00653D22">
        <w:rPr>
          <w:sz w:val="22"/>
          <w:szCs w:val="22"/>
        </w:rPr>
        <w:t xml:space="preserve"> </w:t>
      </w:r>
    </w:p>
    <w:p w:rsidR="003629CE" w:rsidRPr="00653D22" w:rsidRDefault="003629CE" w:rsidP="003629CE">
      <w:pPr>
        <w:ind w:firstLine="851"/>
        <w:rPr>
          <w:rFonts w:ascii="Times New Roman" w:hAnsi="Times New Roman" w:cs="Times New Roman"/>
          <w:color w:val="000000"/>
        </w:rPr>
      </w:pPr>
      <w:r w:rsidRPr="00653D22">
        <w:rPr>
          <w:rFonts w:ascii="Times New Roman" w:hAnsi="Times New Roman" w:cs="Times New Roman"/>
          <w:color w:val="323131"/>
        </w:rPr>
        <w:t>2.6. Выдача копий архивных документов, архивных справок и выписок производится по письменному запросу пользователя информацией</w:t>
      </w:r>
    </w:p>
    <w:p w:rsidR="003629CE" w:rsidRDefault="003629CE" w:rsidP="00653D22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653D22">
        <w:rPr>
          <w:sz w:val="22"/>
          <w:szCs w:val="22"/>
        </w:rPr>
        <w:t xml:space="preserve"> </w:t>
      </w:r>
      <w:r w:rsidRPr="00653D22">
        <w:rPr>
          <w:sz w:val="22"/>
          <w:szCs w:val="22"/>
        </w:rPr>
        <w:tab/>
        <w:t>2.7. Порядок использования архивных документов в муниципальных архивах определяется специально уполномоченным Правительством Российской Федерации федеральным органом исполнительной власти. Порядок использования архивных документов в органах местного самоуправления, муниципальных организациях, муниципальных музеях, библиотеках, определяется ими в соответствии с законодательством Российской Федерации, в том числе в соответствии с правилами, установленными специально уполномоченным Правительством Российской Федерации федеральны</w:t>
      </w:r>
      <w:r w:rsidR="00653D22">
        <w:rPr>
          <w:sz w:val="22"/>
          <w:szCs w:val="22"/>
        </w:rPr>
        <w:t>м органом исполнительной власти.</w:t>
      </w:r>
    </w:p>
    <w:p w:rsidR="00653D22" w:rsidRDefault="00653D22" w:rsidP="00653D22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</w:p>
    <w:p w:rsidR="00653D22" w:rsidRDefault="00653D22" w:rsidP="00653D22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</w:p>
    <w:p w:rsidR="00653D22" w:rsidRDefault="00653D22" w:rsidP="00653D22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</w:p>
    <w:p w:rsidR="00653D22" w:rsidRPr="00653D22" w:rsidRDefault="00653D22" w:rsidP="00653D22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</w:p>
    <w:p w:rsidR="003629CE" w:rsidRPr="00653D22" w:rsidRDefault="003629CE" w:rsidP="003629CE">
      <w:pPr>
        <w:rPr>
          <w:rFonts w:ascii="Times New Roman" w:hAnsi="Times New Roman" w:cs="Times New Roman"/>
          <w:color w:val="000000"/>
        </w:rPr>
      </w:pPr>
    </w:p>
    <w:p w:rsidR="003629CE" w:rsidRPr="00653D22" w:rsidRDefault="003629CE" w:rsidP="003629CE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lastRenderedPageBreak/>
        <w:t>АДМИНИСТРАЦИЯ ЦВЕТНИКОВСКОГО СЕЛЬСОВЕТА</w:t>
      </w:r>
    </w:p>
    <w:p w:rsidR="003629CE" w:rsidRPr="00653D22" w:rsidRDefault="003629CE" w:rsidP="003629CE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ЗДВИНСКОГО РАЙОНА НОВОСИБИРСКОЙ ОБЛАСТИ</w:t>
      </w:r>
    </w:p>
    <w:p w:rsidR="003629CE" w:rsidRPr="00653D22" w:rsidRDefault="003629CE" w:rsidP="003629CE">
      <w:pPr>
        <w:spacing w:after="0"/>
        <w:jc w:val="center"/>
        <w:rPr>
          <w:rFonts w:ascii="Times New Roman" w:hAnsi="Times New Roman" w:cs="Times New Roman"/>
          <w:b/>
        </w:rPr>
      </w:pPr>
    </w:p>
    <w:p w:rsidR="003629CE" w:rsidRPr="00653D22" w:rsidRDefault="003629CE" w:rsidP="003629CE">
      <w:pPr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ПОСТАНОВЛЕНИЕ</w:t>
      </w:r>
    </w:p>
    <w:p w:rsidR="003629CE" w:rsidRPr="00653D22" w:rsidRDefault="003629CE" w:rsidP="003629CE">
      <w:pPr>
        <w:jc w:val="center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от 25.03.2017  г.  № 18-па </w:t>
      </w:r>
    </w:p>
    <w:p w:rsidR="003629CE" w:rsidRPr="00653D22" w:rsidRDefault="003629CE" w:rsidP="003629CE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Об утверждении плана мероприятий по профилактике экстремизма и терроризма,  гармонизации межнациональных отношений на территории Цветниковского сельсовета Здвинского района Новосибирской области на 2017 год.</w:t>
      </w:r>
    </w:p>
    <w:p w:rsidR="003629CE" w:rsidRPr="00653D22" w:rsidRDefault="003629CE" w:rsidP="003629CE">
      <w:pPr>
        <w:spacing w:after="0"/>
        <w:jc w:val="center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spacing w:after="0"/>
        <w:rPr>
          <w:rFonts w:ascii="Times New Roman" w:hAnsi="Times New Roman" w:cs="Times New Roman"/>
        </w:rPr>
      </w:pPr>
      <w:proofErr w:type="gramStart"/>
      <w:r w:rsidRPr="00653D22">
        <w:rPr>
          <w:rFonts w:ascii="Times New Roman" w:hAnsi="Times New Roman" w:cs="Times New Roman"/>
        </w:rPr>
        <w:t>Во</w:t>
      </w:r>
      <w:proofErr w:type="gramEnd"/>
      <w:r w:rsidRPr="00653D22">
        <w:rPr>
          <w:rFonts w:ascii="Times New Roman" w:hAnsi="Times New Roman" w:cs="Times New Roman"/>
        </w:rPr>
        <w:t xml:space="preserve"> исполнения Федерального закона от 06.10.2003 г. № 131-ФЗ «Об общих принципах организации местного самоуправления в Российской Федерации» от 06.03.2006 г. № 35-ФЗ «О противодействии терроризму», Федерального закона  от 25.06.2002 г.  №  114-ФЗ «О противодействии экстремистской деятельности»  в целях профилактики противодействия экстремизма и терроризма и гармонизации межнациональных  отношений на территории Цветниковского сельсовета Здвинского района Новосибирской области постановляю:</w:t>
      </w:r>
    </w:p>
    <w:p w:rsidR="003629CE" w:rsidRPr="00653D22" w:rsidRDefault="003629CE" w:rsidP="003629C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Утвердить прилагаемый план мероприятий  по профилактике экстремизма и терроризма,  гармонизации межнациональных отношений на территории Цветниковского сельсовета Здвинского района Новосибирской области на 2017 год.</w:t>
      </w:r>
    </w:p>
    <w:p w:rsidR="003629CE" w:rsidRPr="00653D22" w:rsidRDefault="003629CE" w:rsidP="003629CE">
      <w:pPr>
        <w:spacing w:after="0"/>
        <w:ind w:left="360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Руководителям учреждений обеспечить неукоснительное выполнение плана мероприятий  по профилактике экстремизма и терроризма,  гармонизации межнациональных отношений на территории Цветниковского сельсовета Здвинского района Новосибирской области на 2017 год.</w:t>
      </w:r>
    </w:p>
    <w:p w:rsidR="003629CE" w:rsidRPr="00653D22" w:rsidRDefault="003629CE" w:rsidP="003629CE">
      <w:pPr>
        <w:pStyle w:val="a7"/>
        <w:rPr>
          <w:rFonts w:ascii="Times New Roman" w:hAnsi="Times New Roman" w:cs="Times New Roman"/>
        </w:rPr>
      </w:pPr>
    </w:p>
    <w:p w:rsidR="003629CE" w:rsidRPr="00653D22" w:rsidRDefault="003629CE" w:rsidP="00653D22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Постановление администрации Цветниковского сельсовета Здвинского района Новосибирской области от 02.03.2016 г. № 10-па «Об утверждении плана мероприятий по профилактике экстремизма и терроризма,  гармонизации межнациональных отношений на территории Цветниковского сельсовета Здвинского района Новосибирской области на 2016-2017 годы» считать утратившим силу. </w:t>
      </w:r>
    </w:p>
    <w:p w:rsidR="003629CE" w:rsidRPr="00653D22" w:rsidRDefault="003629CE" w:rsidP="003629CE">
      <w:pPr>
        <w:spacing w:after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Глава Цветниковского сельсовета</w:t>
      </w:r>
    </w:p>
    <w:p w:rsidR="003629CE" w:rsidRPr="00653D22" w:rsidRDefault="003629CE" w:rsidP="003629CE">
      <w:pPr>
        <w:spacing w:after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Здвинского района Новосибирской области </w:t>
      </w:r>
      <w:r w:rsidRPr="00653D22">
        <w:rPr>
          <w:rFonts w:ascii="Times New Roman" w:hAnsi="Times New Roman" w:cs="Times New Roman"/>
        </w:rPr>
        <w:tab/>
      </w:r>
      <w:r w:rsidRPr="00653D22">
        <w:rPr>
          <w:rFonts w:ascii="Times New Roman" w:hAnsi="Times New Roman" w:cs="Times New Roman"/>
        </w:rPr>
        <w:tab/>
      </w:r>
      <w:r w:rsidRPr="00653D22">
        <w:rPr>
          <w:rFonts w:ascii="Times New Roman" w:hAnsi="Times New Roman" w:cs="Times New Roman"/>
        </w:rPr>
        <w:tab/>
        <w:t xml:space="preserve">Е.К. </w:t>
      </w:r>
      <w:proofErr w:type="spellStart"/>
      <w:r w:rsidRPr="00653D22">
        <w:rPr>
          <w:rFonts w:ascii="Times New Roman" w:hAnsi="Times New Roman" w:cs="Times New Roman"/>
        </w:rPr>
        <w:t>Кошман</w:t>
      </w:r>
      <w:proofErr w:type="spellEnd"/>
    </w:p>
    <w:p w:rsidR="003629CE" w:rsidRPr="00653D22" w:rsidRDefault="003629CE" w:rsidP="003629CE">
      <w:pPr>
        <w:spacing w:after="0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spacing w:after="0"/>
        <w:rPr>
          <w:rFonts w:ascii="Times New Roman" w:hAnsi="Times New Roman" w:cs="Times New Roman"/>
        </w:rPr>
      </w:pPr>
    </w:p>
    <w:p w:rsidR="003629CE" w:rsidRPr="00653D22" w:rsidRDefault="003629CE" w:rsidP="00653D22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Приложение</w:t>
      </w:r>
    </w:p>
    <w:p w:rsidR="003629CE" w:rsidRPr="00653D22" w:rsidRDefault="003629CE" w:rsidP="003629C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к постановлению администрации</w:t>
      </w:r>
    </w:p>
    <w:p w:rsidR="003629CE" w:rsidRPr="00653D22" w:rsidRDefault="003629CE" w:rsidP="003629C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Цветниковского сельсовета</w:t>
      </w:r>
    </w:p>
    <w:p w:rsidR="003629CE" w:rsidRPr="00653D22" w:rsidRDefault="003629CE" w:rsidP="003629C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Здвинского района</w:t>
      </w:r>
    </w:p>
    <w:p w:rsidR="003629CE" w:rsidRPr="00653D22" w:rsidRDefault="003629CE" w:rsidP="003629C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Новосибирской области </w:t>
      </w:r>
    </w:p>
    <w:p w:rsidR="003629CE" w:rsidRPr="00653D22" w:rsidRDefault="003629CE" w:rsidP="003629C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от 25.03.2017  г. № 18-па</w:t>
      </w:r>
    </w:p>
    <w:p w:rsidR="003629CE" w:rsidRPr="00653D22" w:rsidRDefault="003629CE" w:rsidP="003629CE">
      <w:pPr>
        <w:spacing w:after="0"/>
        <w:jc w:val="center"/>
        <w:rPr>
          <w:rFonts w:ascii="Times New Roman" w:hAnsi="Times New Roman" w:cs="Times New Roman"/>
        </w:rPr>
      </w:pPr>
    </w:p>
    <w:p w:rsidR="003629CE" w:rsidRPr="00653D22" w:rsidRDefault="003629CE" w:rsidP="003629CE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План мероприятий  по профилактике экстремизма и терроризма,  гармонизации межнациональных отношений на территории Цветниковского сельсовета Здвинского района Новосибирской области на 2017 год</w:t>
      </w:r>
    </w:p>
    <w:p w:rsidR="003629CE" w:rsidRPr="00653D22" w:rsidRDefault="003629CE" w:rsidP="003629C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3D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3D22">
              <w:rPr>
                <w:rFonts w:ascii="Times New Roman" w:hAnsi="Times New Roman" w:cs="Times New Roman"/>
              </w:rPr>
              <w:t>/</w:t>
            </w:r>
            <w:proofErr w:type="spellStart"/>
            <w:r w:rsidRPr="00653D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Дата исполнения, годы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3629CE" w:rsidRPr="00653D22" w:rsidTr="00EF24F4">
        <w:tc>
          <w:tcPr>
            <w:tcW w:w="9571" w:type="dxa"/>
            <w:gridSpan w:val="4"/>
          </w:tcPr>
          <w:p w:rsidR="003629CE" w:rsidRPr="00653D22" w:rsidRDefault="003629CE" w:rsidP="003629CE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53D22">
              <w:rPr>
                <w:rFonts w:ascii="Times New Roman" w:hAnsi="Times New Roman" w:cs="Times New Roman"/>
                <w:b/>
              </w:rPr>
              <w:t xml:space="preserve">Организационная деятельность 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Организация работы по вопросам </w:t>
            </w:r>
            <w:r w:rsidRPr="00653D22">
              <w:rPr>
                <w:rFonts w:ascii="Times New Roman" w:hAnsi="Times New Roman" w:cs="Times New Roman"/>
              </w:rPr>
              <w:lastRenderedPageBreak/>
              <w:t>этнокультурного развития и межнациональных  отношений, выработке мер противодействия экстремизму и терроризму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lastRenderedPageBreak/>
              <w:t xml:space="preserve">Ежеквартально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администрация </w:t>
            </w:r>
            <w:r w:rsidRPr="00653D22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Организация работы координационного совета:</w:t>
            </w:r>
          </w:p>
          <w:p w:rsidR="003629CE" w:rsidRPr="00653D22" w:rsidRDefault="003629CE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-по противодействию экстремизму и формированию толерантности в молодежной среде;</w:t>
            </w:r>
          </w:p>
          <w:p w:rsidR="003629CE" w:rsidRPr="00653D22" w:rsidRDefault="003629CE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- патриотического и духовно-нравственного воспитания граждан, проживающих на территории Цветниковского сельсовета.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Организация выявления, профилактике и нейтрализации тенденций и угроз в сфере межнациональных отношений и проявлений экстремизма и терроризма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Оказание содействия общественным комиссиям в осуществлении деятельности по гармонизации межнациональных отношений,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629CE" w:rsidRPr="00653D22" w:rsidTr="00EF24F4">
        <w:tc>
          <w:tcPr>
            <w:tcW w:w="9571" w:type="dxa"/>
            <w:gridSpan w:val="4"/>
          </w:tcPr>
          <w:p w:rsidR="003629CE" w:rsidRPr="00653D22" w:rsidRDefault="003629CE" w:rsidP="003629CE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53D22">
              <w:rPr>
                <w:rFonts w:ascii="Times New Roman" w:hAnsi="Times New Roman" w:cs="Times New Roman"/>
                <w:b/>
              </w:rPr>
              <w:t>Этнокультурное развитие и гармонизация межнациональных отношений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Организация и проведение межнациональных мероприятий, в том числе:</w:t>
            </w:r>
          </w:p>
          <w:p w:rsidR="003629CE" w:rsidRPr="00653D22" w:rsidRDefault="003629CE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-участие в смотре художественной  самодеятельности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По мере проведения мероприятий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Учреждение культуры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jc w:val="both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Оказание содействия учреждениям культуры и образования в проведении ими межнациональных мероприятий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По мере проведения мероприятий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администрация сельсовета </w:t>
            </w:r>
          </w:p>
        </w:tc>
      </w:tr>
      <w:tr w:rsidR="003629CE" w:rsidRPr="00653D22" w:rsidTr="00EF24F4">
        <w:tc>
          <w:tcPr>
            <w:tcW w:w="9571" w:type="dxa"/>
            <w:gridSpan w:val="4"/>
          </w:tcPr>
          <w:p w:rsidR="003629CE" w:rsidRPr="00653D22" w:rsidRDefault="003629CE" w:rsidP="003629CE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53D22">
              <w:rPr>
                <w:rFonts w:ascii="Times New Roman" w:hAnsi="Times New Roman" w:cs="Times New Roman"/>
                <w:b/>
              </w:rPr>
              <w:t>Духовно-нравственное воспитание и патриотическое воспитание детей и молодежи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Оказание содействия образовательным, </w:t>
            </w:r>
            <w:proofErr w:type="spellStart"/>
            <w:r w:rsidRPr="00653D22">
              <w:rPr>
                <w:rFonts w:ascii="Times New Roman" w:hAnsi="Times New Roman" w:cs="Times New Roman"/>
              </w:rPr>
              <w:t>культурно-досуговому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 учреждениям в формировании у детей и молодежи гражданского самосознания, чувства патриотизма и гордости за историю нашей страны и своего народа, уважительного отношения к культурным традициям, языку и духовно-нравственным ценностям народов России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Проведение мероприятий по профилактике проявлений межнациональной нетерпимости в обществе, детской и молодежной среде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629CE" w:rsidRPr="00653D22" w:rsidTr="00EF24F4">
        <w:tc>
          <w:tcPr>
            <w:tcW w:w="9571" w:type="dxa"/>
            <w:gridSpan w:val="4"/>
          </w:tcPr>
          <w:p w:rsidR="003629CE" w:rsidRPr="00653D22" w:rsidRDefault="003629CE" w:rsidP="003629CE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53D22">
              <w:rPr>
                <w:rFonts w:ascii="Times New Roman" w:hAnsi="Times New Roman" w:cs="Times New Roman"/>
                <w:b/>
              </w:rPr>
              <w:t>Информационное обеспечение реализации мероприятий межнациональных отношений и противодействию экстремизму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Опубликование  информации и материалов мероприятий в периодическом печатном издании «Вестник Цветниковского сельсовета», а так же на официальном сайте администрации Цветниковского </w:t>
            </w:r>
            <w:r w:rsidRPr="00653D22">
              <w:rPr>
                <w:rFonts w:ascii="Times New Roman" w:hAnsi="Times New Roman" w:cs="Times New Roman"/>
              </w:rPr>
              <w:lastRenderedPageBreak/>
              <w:t xml:space="preserve">сельсовета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lastRenderedPageBreak/>
              <w:t xml:space="preserve">по мере необходимости 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629CE" w:rsidRPr="00653D22" w:rsidTr="00EF24F4">
        <w:tc>
          <w:tcPr>
            <w:tcW w:w="675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4110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Проведение мониторинга межнациональных отношений и противодействию экстремизму и терроризму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53D22">
              <w:rPr>
                <w:rFonts w:ascii="Times New Roman" w:hAnsi="Times New Roman" w:cs="Times New Roman"/>
              </w:rPr>
              <w:t>и</w:t>
            </w:r>
            <w:proofErr w:type="gramEnd"/>
            <w:r w:rsidRPr="00653D22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393" w:type="dxa"/>
          </w:tcPr>
          <w:p w:rsidR="003629CE" w:rsidRPr="00653D22" w:rsidRDefault="003629CE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администрация сельсовета </w:t>
            </w:r>
          </w:p>
        </w:tc>
      </w:tr>
    </w:tbl>
    <w:p w:rsidR="003629CE" w:rsidRPr="00653D22" w:rsidRDefault="003629CE" w:rsidP="003629CE">
      <w:pPr>
        <w:spacing w:after="0"/>
        <w:jc w:val="center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АДМИНИСТРАЦИЯ  ЦВЕТНИКОВСКОГО СЕЛЬСОВЕТА</w:t>
      </w:r>
    </w:p>
    <w:p w:rsidR="00653D22" w:rsidRPr="00653D22" w:rsidRDefault="00653D22" w:rsidP="00653D22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ЗДВИНСКОГО РАЙОНА НОВОСИБИРСКОЙ ОБЛАСТИ</w:t>
      </w:r>
    </w:p>
    <w:p w:rsidR="00653D22" w:rsidRPr="00653D22" w:rsidRDefault="00653D22" w:rsidP="00653D22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ПОСТАНОВЛЕНИЕ</w:t>
      </w:r>
    </w:p>
    <w:p w:rsidR="00653D22" w:rsidRPr="00653D22" w:rsidRDefault="00653D22" w:rsidP="00653D22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от 25.03.2017  г.  №  20-па</w:t>
      </w:r>
    </w:p>
    <w:p w:rsidR="00653D22" w:rsidRPr="00653D22" w:rsidRDefault="00653D22" w:rsidP="00653D22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Об организации летней оздоровительной кампании</w:t>
      </w:r>
    </w:p>
    <w:p w:rsidR="00653D22" w:rsidRPr="00653D22" w:rsidRDefault="00653D22" w:rsidP="00653D2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детей подростков на территории муниципального образования</w:t>
      </w: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Цветниковского сельсовета в летний период 2017 года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proofErr w:type="gramStart"/>
      <w:r w:rsidRPr="00653D22">
        <w:rPr>
          <w:rFonts w:ascii="Times New Roman" w:hAnsi="Times New Roman" w:cs="Times New Roman"/>
        </w:rPr>
        <w:t xml:space="preserve">В соответствии с постановлением администрации Здвинского района  от 15.03.2017  года №  88-па « Об организации отдыха, оздоровления и занятости детей на территории Здвинского района в период летних каникул 2017 года»  и в целях обеспечения оздоровления, отдыха и занятости детей и подростков на территории муниципального образования Цветниковского сельсовета  Здвинского района Новосибирской области в период летних каникул в 2017  году  </w:t>
      </w:r>
      <w:r w:rsidRPr="00653D22">
        <w:rPr>
          <w:rFonts w:ascii="Times New Roman" w:hAnsi="Times New Roman" w:cs="Times New Roman"/>
          <w:b/>
        </w:rPr>
        <w:t>постановляю</w:t>
      </w:r>
      <w:r w:rsidRPr="00653D22">
        <w:rPr>
          <w:rFonts w:ascii="Times New Roman" w:hAnsi="Times New Roman" w:cs="Times New Roman"/>
        </w:rPr>
        <w:t>:</w:t>
      </w:r>
      <w:proofErr w:type="gramEnd"/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1. Утвердить прилагаемые: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- комплексный план мероприятий  по организации отдыха, оздоровления и занятости детей и подростков в период летних каникул 2017  года (прилагается);</w:t>
      </w:r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ab/>
        <w:t>- состав комиссии при администрации Цветниковского сельсовета по организации отдыха, оздоровления и занятости детей и подростков в летний период 2017  года  (прилагается);</w:t>
      </w:r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    - положение о комиссии при администрации Цветниковского сельсовета по организации отдыха, оздоровления и занятости детей и подростков в летний период 2017 года (прилагается);</w:t>
      </w:r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ab/>
        <w:t>2. Руководителям учреждений и организаций:</w:t>
      </w:r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ab/>
      </w:r>
      <w:proofErr w:type="gramStart"/>
      <w:r w:rsidRPr="00653D22">
        <w:rPr>
          <w:rFonts w:ascii="Times New Roman" w:hAnsi="Times New Roman" w:cs="Times New Roman"/>
        </w:rPr>
        <w:t>- принять меры по выполнению плана мероприятий по организации отдыха, оздоровлению и занятости детей и подростков в период летних каникул 2017  года;</w:t>
      </w:r>
      <w:proofErr w:type="gramEnd"/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ab/>
        <w:t>- уделять особое внимание организации отдыха, оздоровления и занятости детей и подростков из семей, нуждающихся в поддержке государства: детей-сирот и детей, оставшихся без попечения родителей, детей, оказавшихся в трудной жизненной ситуации, детей из многодетных, неполных и малоимущих семей;</w:t>
      </w:r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ab/>
        <w:t>-обеспечить соблюдение мер безопасности, направленных на обеспечение сохранения жизни и здоровья детей при реализации мероприятий летней оздоровительной кампании.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3.Директорам образовательных учреждений (</w:t>
      </w:r>
      <w:proofErr w:type="spellStart"/>
      <w:r w:rsidRPr="00653D22">
        <w:rPr>
          <w:rFonts w:ascii="Times New Roman" w:hAnsi="Times New Roman" w:cs="Times New Roman"/>
        </w:rPr>
        <w:t>Фалиной</w:t>
      </w:r>
      <w:proofErr w:type="spellEnd"/>
      <w:r w:rsidRPr="00653D22">
        <w:rPr>
          <w:rFonts w:ascii="Times New Roman" w:hAnsi="Times New Roman" w:cs="Times New Roman"/>
        </w:rPr>
        <w:t xml:space="preserve"> Ю.В., Лысак И.А.):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-организовать на базе школ лагеря с дневным пребыванием детей, обратив особое внимание на организацию питания;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lastRenderedPageBreak/>
        <w:t>-способствовать организации свободного времени старшеклассников, проведению профильных смен, расширению возможностей для их временной занятости;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-проводить работу по гигиеническому воспитанию детей и подростков популяризации навыков здорового образа жизни,  профилактике алкоголизма и </w:t>
      </w:r>
      <w:proofErr w:type="spellStart"/>
      <w:r w:rsidRPr="00653D22">
        <w:rPr>
          <w:rFonts w:ascii="Times New Roman" w:hAnsi="Times New Roman" w:cs="Times New Roman"/>
        </w:rPr>
        <w:t>табакокурения</w:t>
      </w:r>
      <w:proofErr w:type="spellEnd"/>
      <w:r w:rsidRPr="00653D22">
        <w:rPr>
          <w:rFonts w:ascii="Times New Roman" w:hAnsi="Times New Roman" w:cs="Times New Roman"/>
        </w:rPr>
        <w:t>;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4. Директору Цветниковского СДК (Довгаль Н.Н</w:t>
      </w:r>
      <w:proofErr w:type="gramStart"/>
      <w:r w:rsidRPr="00653D22">
        <w:rPr>
          <w:rFonts w:ascii="Times New Roman" w:hAnsi="Times New Roman" w:cs="Times New Roman"/>
        </w:rPr>
        <w:t xml:space="preserve">..), </w:t>
      </w:r>
      <w:proofErr w:type="gramEnd"/>
      <w:r w:rsidRPr="00653D22">
        <w:rPr>
          <w:rFonts w:ascii="Times New Roman" w:hAnsi="Times New Roman" w:cs="Times New Roman"/>
        </w:rPr>
        <w:t xml:space="preserve">и заведующим Михайловским СК (Сергеевой  М.Н.), </w:t>
      </w:r>
      <w:proofErr w:type="spellStart"/>
      <w:r w:rsidRPr="00653D22">
        <w:rPr>
          <w:rFonts w:ascii="Times New Roman" w:hAnsi="Times New Roman" w:cs="Times New Roman"/>
        </w:rPr>
        <w:t>Чичинским</w:t>
      </w:r>
      <w:proofErr w:type="spellEnd"/>
      <w:r w:rsidRPr="00653D22">
        <w:rPr>
          <w:rFonts w:ascii="Times New Roman" w:hAnsi="Times New Roman" w:cs="Times New Roman"/>
        </w:rPr>
        <w:t xml:space="preserve"> СК (</w:t>
      </w:r>
      <w:proofErr w:type="spellStart"/>
      <w:r w:rsidRPr="00653D22">
        <w:rPr>
          <w:rFonts w:ascii="Times New Roman" w:hAnsi="Times New Roman" w:cs="Times New Roman"/>
        </w:rPr>
        <w:t>Танашко</w:t>
      </w:r>
      <w:proofErr w:type="spellEnd"/>
      <w:r w:rsidRPr="00653D22">
        <w:rPr>
          <w:rFonts w:ascii="Times New Roman" w:hAnsi="Times New Roman" w:cs="Times New Roman"/>
        </w:rPr>
        <w:t xml:space="preserve"> О.Н.) сформировать график работы клубов с учётом организации и проведения </w:t>
      </w:r>
      <w:proofErr w:type="spellStart"/>
      <w:r w:rsidRPr="00653D22">
        <w:rPr>
          <w:rFonts w:ascii="Times New Roman" w:hAnsi="Times New Roman" w:cs="Times New Roman"/>
        </w:rPr>
        <w:t>досуговых</w:t>
      </w:r>
      <w:proofErr w:type="spellEnd"/>
      <w:r w:rsidRPr="00653D22">
        <w:rPr>
          <w:rFonts w:ascii="Times New Roman" w:hAnsi="Times New Roman" w:cs="Times New Roman"/>
        </w:rPr>
        <w:t xml:space="preserve"> мероприятий для детей и подростков.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5. Комиссии по организации летнего оздоровления, отдыха и занятости детей в летний период: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- обеспечить действенный </w:t>
      </w:r>
      <w:proofErr w:type="gramStart"/>
      <w:r w:rsidRPr="00653D22">
        <w:rPr>
          <w:rFonts w:ascii="Times New Roman" w:hAnsi="Times New Roman" w:cs="Times New Roman"/>
        </w:rPr>
        <w:t>контроль за</w:t>
      </w:r>
      <w:proofErr w:type="gramEnd"/>
      <w:r w:rsidRPr="00653D22">
        <w:rPr>
          <w:rFonts w:ascii="Times New Roman" w:hAnsi="Times New Roman" w:cs="Times New Roman"/>
        </w:rPr>
        <w:t xml:space="preserve"> ходом организации отдыха и занятости детей в летний период;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6. Вменить в обязанности заведующих </w:t>
      </w:r>
      <w:proofErr w:type="spellStart"/>
      <w:r w:rsidRPr="00653D22">
        <w:rPr>
          <w:rFonts w:ascii="Times New Roman" w:hAnsi="Times New Roman" w:cs="Times New Roman"/>
        </w:rPr>
        <w:t>ФАПами</w:t>
      </w:r>
      <w:proofErr w:type="spellEnd"/>
      <w:r w:rsidRPr="00653D22">
        <w:rPr>
          <w:rFonts w:ascii="Times New Roman" w:hAnsi="Times New Roman" w:cs="Times New Roman"/>
        </w:rPr>
        <w:t xml:space="preserve"> проведение систематических осмотров детей, отдыхающих в лагерях с дневным пребыванием детей, мероприятий, направленных на оздоровление детей.</w:t>
      </w:r>
    </w:p>
    <w:p w:rsidR="00653D22" w:rsidRPr="00653D22" w:rsidRDefault="00653D22" w:rsidP="00653D22">
      <w:pPr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7.Контроль за исполнением постановления оставляю за собой</w:t>
      </w:r>
      <w:proofErr w:type="gramStart"/>
      <w:r w:rsidRPr="00653D22">
        <w:rPr>
          <w:rFonts w:ascii="Times New Roman" w:hAnsi="Times New Roman" w:cs="Times New Roman"/>
        </w:rPr>
        <w:t xml:space="preserve"> .</w:t>
      </w:r>
      <w:proofErr w:type="gramEnd"/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Глава Цветниковского сельсовета</w:t>
      </w:r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Здвинского района Новосибирской области                                 Е.К. </w:t>
      </w:r>
      <w:proofErr w:type="spellStart"/>
      <w:r w:rsidRPr="00653D22">
        <w:rPr>
          <w:rFonts w:ascii="Times New Roman" w:hAnsi="Times New Roman" w:cs="Times New Roman"/>
        </w:rPr>
        <w:t>Кошман</w:t>
      </w:r>
      <w:proofErr w:type="spellEnd"/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  <w:sectPr w:rsidR="00653D22" w:rsidRPr="00653D22" w:rsidSect="004154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D22" w:rsidRPr="00653D22" w:rsidRDefault="00653D22" w:rsidP="00653D22">
      <w:pPr>
        <w:ind w:firstLine="708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pStyle w:val="ad"/>
        <w:jc w:val="right"/>
        <w:rPr>
          <w:rFonts w:ascii="Times New Roman" w:hAnsi="Times New Roman"/>
          <w:b/>
        </w:rPr>
      </w:pPr>
      <w:r w:rsidRPr="00653D22">
        <w:rPr>
          <w:rFonts w:ascii="Times New Roman" w:hAnsi="Times New Roman"/>
          <w:b/>
        </w:rPr>
        <w:t>Утвержден</w:t>
      </w:r>
    </w:p>
    <w:p w:rsidR="00653D22" w:rsidRPr="00653D22" w:rsidRDefault="00653D22" w:rsidP="00653D22">
      <w:pPr>
        <w:pStyle w:val="ad"/>
        <w:jc w:val="right"/>
        <w:rPr>
          <w:rFonts w:ascii="Times New Roman" w:hAnsi="Times New Roman"/>
          <w:b/>
        </w:rPr>
      </w:pPr>
      <w:r w:rsidRPr="00653D22">
        <w:rPr>
          <w:rFonts w:ascii="Times New Roman" w:hAnsi="Times New Roman"/>
          <w:b/>
        </w:rPr>
        <w:t>постановлением  администрации</w:t>
      </w:r>
    </w:p>
    <w:p w:rsidR="00653D22" w:rsidRPr="00653D22" w:rsidRDefault="00653D22" w:rsidP="00653D22">
      <w:pPr>
        <w:pStyle w:val="ad"/>
        <w:jc w:val="right"/>
        <w:rPr>
          <w:rFonts w:ascii="Times New Roman" w:hAnsi="Times New Roman"/>
          <w:b/>
        </w:rPr>
      </w:pPr>
      <w:r w:rsidRPr="00653D22">
        <w:rPr>
          <w:rFonts w:ascii="Times New Roman" w:hAnsi="Times New Roman"/>
          <w:b/>
        </w:rPr>
        <w:t>Цветниковского сельсовета</w:t>
      </w:r>
    </w:p>
    <w:p w:rsidR="00653D22" w:rsidRPr="00653D22" w:rsidRDefault="00653D22" w:rsidP="00653D22">
      <w:pPr>
        <w:pStyle w:val="ad"/>
        <w:jc w:val="right"/>
        <w:rPr>
          <w:rFonts w:ascii="Times New Roman" w:hAnsi="Times New Roman"/>
          <w:b/>
        </w:rPr>
      </w:pPr>
      <w:r w:rsidRPr="00653D22">
        <w:rPr>
          <w:rFonts w:ascii="Times New Roman" w:hAnsi="Times New Roman"/>
          <w:b/>
        </w:rPr>
        <w:t>Здвинского района</w:t>
      </w:r>
    </w:p>
    <w:p w:rsidR="00653D22" w:rsidRPr="00653D22" w:rsidRDefault="00653D22" w:rsidP="00653D22">
      <w:pPr>
        <w:pStyle w:val="ad"/>
        <w:jc w:val="right"/>
        <w:rPr>
          <w:rFonts w:ascii="Times New Roman" w:hAnsi="Times New Roman"/>
          <w:b/>
        </w:rPr>
      </w:pPr>
      <w:r w:rsidRPr="00653D22">
        <w:rPr>
          <w:rFonts w:ascii="Times New Roman" w:hAnsi="Times New Roman"/>
          <w:b/>
        </w:rPr>
        <w:t>Новосибирской области</w:t>
      </w:r>
    </w:p>
    <w:p w:rsidR="00653D22" w:rsidRPr="00653D22" w:rsidRDefault="00653D22" w:rsidP="00653D22">
      <w:pPr>
        <w:pStyle w:val="ad"/>
        <w:jc w:val="right"/>
        <w:rPr>
          <w:rFonts w:ascii="Times New Roman" w:hAnsi="Times New Roman"/>
          <w:b/>
        </w:rPr>
      </w:pPr>
      <w:r w:rsidRPr="00653D22">
        <w:rPr>
          <w:rFonts w:ascii="Times New Roman" w:hAnsi="Times New Roman"/>
          <w:b/>
        </w:rPr>
        <w:t xml:space="preserve">                                                                                                          от 25.03.2017  г.  №  20-па</w:t>
      </w:r>
    </w:p>
    <w:p w:rsidR="00653D22" w:rsidRPr="00653D22" w:rsidRDefault="00653D22" w:rsidP="00653D22">
      <w:pPr>
        <w:pStyle w:val="ad"/>
        <w:jc w:val="right"/>
        <w:rPr>
          <w:rFonts w:ascii="Times New Roman" w:hAnsi="Times New Roman"/>
          <w:b/>
        </w:rPr>
      </w:pPr>
    </w:p>
    <w:p w:rsidR="00653D22" w:rsidRPr="00653D22" w:rsidRDefault="00653D22" w:rsidP="00653D22">
      <w:pPr>
        <w:tabs>
          <w:tab w:val="left" w:pos="10453"/>
        </w:tabs>
        <w:ind w:right="284"/>
        <w:jc w:val="right"/>
        <w:rPr>
          <w:rFonts w:ascii="Times New Roman" w:hAnsi="Times New Roman" w:cs="Times New Roman"/>
          <w:b/>
          <w:i/>
        </w:rPr>
      </w:pPr>
    </w:p>
    <w:p w:rsidR="00653D22" w:rsidRPr="00653D22" w:rsidRDefault="00653D22" w:rsidP="00653D22">
      <w:pPr>
        <w:pStyle w:val="ad"/>
        <w:jc w:val="center"/>
        <w:rPr>
          <w:rFonts w:ascii="Times New Roman" w:hAnsi="Times New Roman"/>
          <w:b/>
          <w:i/>
          <w:u w:val="single"/>
        </w:rPr>
      </w:pPr>
      <w:r w:rsidRPr="00653D22">
        <w:rPr>
          <w:rFonts w:ascii="Times New Roman" w:hAnsi="Times New Roman"/>
          <w:b/>
          <w:i/>
          <w:u w:val="single"/>
        </w:rPr>
        <w:t>КОМПЛЕКСНЫЙ  ПЛАН</w:t>
      </w:r>
    </w:p>
    <w:p w:rsidR="00653D22" w:rsidRPr="00653D22" w:rsidRDefault="00653D22" w:rsidP="00653D22">
      <w:pPr>
        <w:pStyle w:val="ad"/>
        <w:jc w:val="center"/>
        <w:rPr>
          <w:rFonts w:ascii="Times New Roman" w:hAnsi="Times New Roman"/>
          <w:b/>
          <w:i/>
          <w:u w:val="single"/>
        </w:rPr>
      </w:pPr>
      <w:r w:rsidRPr="00653D22">
        <w:rPr>
          <w:rFonts w:ascii="Times New Roman" w:hAnsi="Times New Roman"/>
          <w:b/>
          <w:i/>
          <w:u w:val="single"/>
        </w:rPr>
        <w:t>мероприятий по организации отдыха, оздоровления</w:t>
      </w:r>
    </w:p>
    <w:p w:rsidR="00653D22" w:rsidRPr="00653D22" w:rsidRDefault="00653D22" w:rsidP="00653D22">
      <w:pPr>
        <w:pStyle w:val="ad"/>
        <w:jc w:val="center"/>
        <w:rPr>
          <w:rFonts w:ascii="Times New Roman" w:hAnsi="Times New Roman"/>
          <w:b/>
          <w:i/>
          <w:u w:val="single"/>
        </w:rPr>
      </w:pPr>
      <w:r w:rsidRPr="00653D22">
        <w:rPr>
          <w:rFonts w:ascii="Times New Roman" w:hAnsi="Times New Roman"/>
          <w:b/>
          <w:i/>
          <w:u w:val="single"/>
        </w:rPr>
        <w:t>и занятости детей и подростков в период</w:t>
      </w:r>
    </w:p>
    <w:p w:rsidR="00653D22" w:rsidRPr="00653D22" w:rsidRDefault="00653D22" w:rsidP="00653D22">
      <w:pPr>
        <w:pStyle w:val="ad"/>
        <w:jc w:val="center"/>
        <w:rPr>
          <w:rFonts w:ascii="Times New Roman" w:hAnsi="Times New Roman"/>
          <w:b/>
          <w:i/>
          <w:u w:val="single"/>
        </w:rPr>
      </w:pPr>
      <w:r w:rsidRPr="00653D22">
        <w:rPr>
          <w:rFonts w:ascii="Times New Roman" w:hAnsi="Times New Roman"/>
          <w:b/>
          <w:i/>
          <w:u w:val="single"/>
        </w:rPr>
        <w:t>летних каникул 2017 года</w:t>
      </w:r>
    </w:p>
    <w:p w:rsidR="00653D22" w:rsidRPr="00653D22" w:rsidRDefault="00653D22" w:rsidP="00653D22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42"/>
        <w:gridCol w:w="3860"/>
        <w:gridCol w:w="2209"/>
        <w:gridCol w:w="3003"/>
        <w:gridCol w:w="8"/>
        <w:gridCol w:w="19"/>
        <w:gridCol w:w="18"/>
        <w:gridCol w:w="1291"/>
        <w:gridCol w:w="4050"/>
      </w:tblGrid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ind w:right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№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ind w:right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ind w:right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ind w:right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Сумма 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затрат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Исполнители</w:t>
            </w:r>
          </w:p>
        </w:tc>
      </w:tr>
      <w:tr w:rsidR="00653D22" w:rsidRPr="00653D22" w:rsidTr="00EF24F4">
        <w:tc>
          <w:tcPr>
            <w:tcW w:w="10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653D22">
            <w:pPr>
              <w:pStyle w:val="a7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53D22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Организационные мероприятия 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ind w:left="360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Работа общественного совета по делам молодёжи при администрации Цветниковского сельсовета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 раз</w:t>
            </w:r>
          </w:p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 в квартал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администрация Цветниковского района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Специалист по работе  молодёжью</w:t>
            </w:r>
          </w:p>
        </w:tc>
      </w:tr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Освещение мероприятий отдела в средствах массовой информации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В течени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>и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 xml:space="preserve"> года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Газета «Сельский труженик»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Цветниковская школа</w:t>
            </w:r>
          </w:p>
        </w:tc>
      </w:tr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Заседание  группы ОГППН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 раз в квартал остальные заседания по мере необходимости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администрация Цветниковского района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Ответственный секретарь комиссии </w:t>
            </w:r>
          </w:p>
        </w:tc>
      </w:tr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Заседание  женсовета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 раз в квартал остальные заседания по мере необходимости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администрация Цветниковского района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Председатель женсовета</w:t>
            </w:r>
          </w:p>
        </w:tc>
      </w:tr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lastRenderedPageBreak/>
              <w:t>1.5.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Организация дежурства  родителей и классных руководителей в вечернее время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 раз  в неделю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Территория села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Общественные группы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>УУП, образование , культура .</w:t>
            </w:r>
          </w:p>
        </w:tc>
      </w:tr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1.6.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Рейды в  неблагополучные семьи.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 раз в месяц и по мере необходимости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Территория Муниципального образования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Общественные группы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>УУП, образование ,администрация</w:t>
            </w:r>
          </w:p>
        </w:tc>
      </w:tr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1.7.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Профилактические беседы  с детьми стоящими на учёте в ПДН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>,К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>ЦСОН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По  мере необходимости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Территория Муниципального образования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Общественные группы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>УУП, образование , культура , администрация</w:t>
            </w:r>
          </w:p>
        </w:tc>
      </w:tr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1.8.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Индивидуальная работа с детьми, требующими к себе особого внимания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 раз в месяц и по необходимости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Территория Муниципального образования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Общественные группы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>УУП, образование ,администрация</w:t>
            </w:r>
          </w:p>
        </w:tc>
      </w:tr>
      <w:tr w:rsidR="00653D22" w:rsidRPr="00653D22" w:rsidTr="00EF24F4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1.10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Закрепление общественных воспитателей за детьми стоящими на учёте в ПДН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В начале летнего периода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Специалист  администрации</w:t>
            </w:r>
          </w:p>
        </w:tc>
      </w:tr>
      <w:tr w:rsidR="00653D22" w:rsidRPr="00653D22" w:rsidTr="00EF24F4">
        <w:trPr>
          <w:trHeight w:val="890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1.11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Участие в рейдах и акциях органов системы профилактики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В течени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>и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 xml:space="preserve"> года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По определению органов профилактики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Общественные организации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>УУП, специалист по соц.работе , специалист администрации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15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53D22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2.Мероприятия направленные 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  <w:lang w:eastAsia="en-US"/>
              </w:rPr>
              <w:t>на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поддержка молодёжных инициатив</w:t>
            </w:r>
          </w:p>
        </w:tc>
      </w:tr>
      <w:tr w:rsidR="00653D22" w:rsidRPr="00653D22" w:rsidTr="00EF24F4">
        <w:tc>
          <w:tcPr>
            <w:tcW w:w="15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53D22">
              <w:rPr>
                <w:rFonts w:ascii="Times New Roman" w:hAnsi="Times New Roman" w:cs="Times New Roman"/>
                <w:b/>
                <w:i/>
                <w:lang w:eastAsia="en-US"/>
              </w:rPr>
              <w:t>2.1.администрация Цветниковского сельсовета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3 –я летняя муниципальная спартакиада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11 июня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Территория села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администрация Цветниковского сельсовета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Участие в районной  спартакиаде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С.Здвинск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Специалист по работе с молодёжью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Субботники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На протяжении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всего периода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Территория  сельсовета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администрация Цветниковского 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сельсовета</w:t>
            </w:r>
          </w:p>
        </w:tc>
      </w:tr>
      <w:tr w:rsidR="00653D22" w:rsidRPr="00653D22" w:rsidTr="00EF24F4"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2.2.МКУК «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СДК»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 xml:space="preserve"> ,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>Библиотека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rPr>
          <w:trHeight w:val="10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Игровая программа ко дню защиты детей «Жила-была сказка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01.06.2017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03.06.2017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Лазарев И.А.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04.06.2017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rPr>
          <w:trHeight w:val="41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Детский оздоровительный лагерь дневного пребывания «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Солнцеград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>» игровая программа «Вместе весело играть»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07.06.2017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Лушпа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Ю.П.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09.06.2017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Праздничная программа ко дню России «Край родной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я тебя воспеваю»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11.06.2017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Лушпа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Ю.П.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Детский оздоровительный лагерь дневного пребывания  «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Солнцеград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» познавательно-игровая программа «В гостях у бабушки 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Варварушки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14.06.2017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16.06.2017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Лушпа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Ю.П.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17.06.2017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Митинг памяти и скорби «И жестока, и страшна, шла по Родине война»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22.06.2017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23.06.2017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Шевченко И.Н. Рожкова А.И.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24.06.2017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Шевченко И.Н. Рожкова А.И.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Детский оздоровительный лагерь дневного пребывания «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Солнцеград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>» игровая программа «Карусель»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28.06.2017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Шевченко И.Н. Рожкова А.И.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01.07.2017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Шевченко И.Н. Рожкова А.И.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05.07.2017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Довгаль Н.Н. Харченко Н.И.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05.07.2017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Шевченко И.Н. Рожкова А.И.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Народное гуляние на берегу реки Каргат  «День Нептуна»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07.07.2017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Все работники СДК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12.07.2017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Рожкова А.И. Шевченко И.Н.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12.07.2017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Шевченко И.Н.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 Мультфильмы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14.07.2017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Харченко Н.И.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Лушпа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Ю.П.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15.07.2017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Для детей 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экопутешествие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по краю «Сибири светлые пейзажи»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16.07.2017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19.07.2017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19.07.2017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Мультфильмы для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21.07.2017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22.07.2017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Игровая программа для детей «Встаньте дети, встаньте в круг»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23.07.2017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Дискотека для детей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26.07.2017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26.07.2017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Мультфильмы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28.07.2017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Дискотека для молодёжи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29.07.2017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Цветниковский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 СДК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Шевченко И.Н. </w:t>
            </w:r>
            <w:proofErr w:type="spellStart"/>
            <w:r w:rsidRPr="00653D22">
              <w:rPr>
                <w:rFonts w:ascii="Times New Roman" w:hAnsi="Times New Roman"/>
                <w:b/>
                <w:i/>
              </w:rPr>
              <w:t>Яценко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Т.А.Рожкова А.И.</w:t>
            </w:r>
          </w:p>
        </w:tc>
      </w:tr>
      <w:tr w:rsidR="00653D22" w:rsidRPr="00653D22" w:rsidTr="00EF24F4">
        <w:tc>
          <w:tcPr>
            <w:tcW w:w="10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</w:rPr>
            </w:pPr>
            <w:r w:rsidRPr="00653D22">
              <w:rPr>
                <w:rFonts w:ascii="Times New Roman" w:hAnsi="Times New Roman"/>
                <w:b/>
              </w:rPr>
              <w:t>2.3. Образование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</w:rPr>
            </w:pPr>
          </w:p>
        </w:tc>
      </w:tr>
      <w:tr w:rsidR="00653D22" w:rsidRPr="00653D22" w:rsidTr="00EF24F4">
        <w:trPr>
          <w:trHeight w:val="105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53D22" w:rsidRPr="00653D22" w:rsidRDefault="00653D22" w:rsidP="00EF24F4">
            <w:pPr>
              <w:ind w:left="709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Трудовая бригада  для несовершеннолетних (2-10кл.)13 чел.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13 чел. 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Июнь,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Июль</w:t>
            </w:r>
            <w:proofErr w:type="gramStart"/>
            <w:r w:rsidRPr="00653D22">
              <w:rPr>
                <w:rFonts w:ascii="Times New Roman" w:hAnsi="Times New Roman"/>
                <w:b/>
                <w:i/>
              </w:rPr>
              <w:t>,А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>вгуст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proofErr w:type="gramStart"/>
            <w:r w:rsidRPr="00653D22">
              <w:rPr>
                <w:rFonts w:ascii="Times New Roman" w:hAnsi="Times New Roman"/>
                <w:b/>
                <w:i/>
              </w:rPr>
              <w:t>Территория</w:t>
            </w:r>
            <w:proofErr w:type="gramEnd"/>
            <w:r w:rsidRPr="00653D22">
              <w:rPr>
                <w:rFonts w:ascii="Times New Roman" w:hAnsi="Times New Roman"/>
                <w:b/>
                <w:i/>
              </w:rPr>
              <w:t xml:space="preserve"> прилегающая к школе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8"/>
              <w:spacing w:before="115" w:after="0" w:line="192" w:lineRule="auto"/>
              <w:textAlignment w:val="baseline"/>
              <w:rPr>
                <w:b/>
                <w:i/>
                <w:sz w:val="22"/>
                <w:szCs w:val="22"/>
              </w:rPr>
            </w:pPr>
            <w:r w:rsidRPr="00653D22">
              <w:rPr>
                <w:rFonts w:eastAsia="+mn-ea"/>
                <w:b/>
                <w:bCs/>
                <w:i/>
                <w:color w:val="000000"/>
                <w:kern w:val="24"/>
                <w:sz w:val="22"/>
                <w:szCs w:val="22"/>
              </w:rPr>
              <w:t>Лагерь с дневным пребыванием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Голубенко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И.В.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8"/>
              <w:spacing w:before="115" w:after="0" w:line="360" w:lineRule="auto"/>
              <w:textAlignment w:val="baseline"/>
              <w:rPr>
                <w:b/>
                <w:i/>
                <w:sz w:val="22"/>
                <w:szCs w:val="22"/>
              </w:rPr>
            </w:pPr>
            <w:r w:rsidRPr="00653D22">
              <w:rPr>
                <w:rFonts w:eastAsia="+mn-ea"/>
                <w:b/>
                <w:bCs/>
                <w:i/>
                <w:color w:val="000000"/>
                <w:kern w:val="24"/>
                <w:sz w:val="22"/>
                <w:szCs w:val="22"/>
              </w:rPr>
              <w:t>Практика на пришкольном участке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/>
                <w:b/>
                <w:i/>
              </w:rPr>
              <w:t>Мурзина</w:t>
            </w:r>
            <w:proofErr w:type="spellEnd"/>
            <w:r w:rsidRPr="00653D22">
              <w:rPr>
                <w:rFonts w:ascii="Times New Roman" w:hAnsi="Times New Roman"/>
                <w:b/>
                <w:i/>
              </w:rPr>
              <w:t xml:space="preserve"> Л.В.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Летний оздоровительный лагерь с дневным пребыванием при школе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Голубенко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И.В.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Однодневные походы                                                    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Кошман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О.И.,Ананьев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М.В., </w:t>
            </w:r>
          </w:p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Бражникова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Ю.В.Мурзина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Л.В.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День Памяти и Скорби, ночное шествие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Голубенко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И.В.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>Экскурсия в Здвинск (ДДТ</w:t>
            </w:r>
            <w:r w:rsidRPr="00653D22">
              <w:rPr>
                <w:rFonts w:ascii="Times New Roman" w:hAnsi="Times New Roman" w:cs="Times New Roman"/>
                <w:b/>
                <w:i/>
              </w:rPr>
              <w:t>) (вые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>зд в шк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>олу)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Голубенко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И.В.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Двухдневные 8 </w:t>
            </w:r>
            <w:proofErr w:type="spell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кл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Вострикова Н.В.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>Районный туристический слёт пенсионеров.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Галкин А.М.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Межшкольный </w:t>
            </w:r>
            <w:proofErr w:type="spell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экотурнир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 xml:space="preserve">МКОУ Цветниковская </w:t>
            </w:r>
            <w:r w:rsidRPr="00653D22">
              <w:rPr>
                <w:rFonts w:ascii="Times New Roman" w:hAnsi="Times New Roman"/>
                <w:b/>
                <w:i/>
              </w:rPr>
              <w:lastRenderedPageBreak/>
              <w:t>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Соловьёва Т.М.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Спортивно </w:t>
            </w:r>
            <w:proofErr w:type="gram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–р</w:t>
            </w:r>
            <w:proofErr w:type="gramEnd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азвлекательная игра «Зов джунглей» (2,4 </w:t>
            </w:r>
            <w:proofErr w:type="spell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кл</w:t>
            </w:r>
            <w:proofErr w:type="spellEnd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июль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Бондарь Л.В., 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Голубенко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И.В.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>Тимуровский рейд (6кл)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июль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Антонова Т.М.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Выездное мероприятие  в </w:t>
            </w:r>
            <w:proofErr w:type="gram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г</w:t>
            </w:r>
            <w:proofErr w:type="gramEnd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. Куйбышев (5 </w:t>
            </w:r>
            <w:proofErr w:type="spell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кл</w:t>
            </w:r>
            <w:proofErr w:type="spellEnd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июль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Бражникова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Ю.В,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Бухта Лазурная (7-10)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июль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Галкин А.М.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Марш – бросок вокруг  </w:t>
            </w:r>
            <w:proofErr w:type="spell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о</w:t>
            </w:r>
            <w:proofErr w:type="gram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.У</w:t>
            </w:r>
            <w:proofErr w:type="gramEnd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рюм</w:t>
            </w:r>
            <w:proofErr w:type="spellEnd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 (8-10 </w:t>
            </w:r>
            <w:proofErr w:type="spell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кл</w:t>
            </w:r>
            <w:proofErr w:type="spellEnd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июль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Галкин А.М.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2-х </w:t>
            </w:r>
            <w:proofErr w:type="spell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дневный</w:t>
            </w:r>
            <w:proofErr w:type="spellEnd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 поход на р. Каргат(5-10 </w:t>
            </w:r>
            <w:proofErr w:type="spellStart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кл</w:t>
            </w:r>
            <w:proofErr w:type="spellEnd"/>
            <w:r w:rsidRPr="00653D22">
              <w:rPr>
                <w:rFonts w:ascii="Times New Roman" w:hAnsi="Times New Roman" w:cs="Times New Roman"/>
                <w:b/>
                <w:bCs/>
                <w:i/>
              </w:rPr>
              <w:t xml:space="preserve">.)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август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Флягина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А.Б.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День Флага (совместно с СДК)  (5-10кл.)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август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Выставка цветов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август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Мурзин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Л.В.</w:t>
            </w:r>
          </w:p>
        </w:tc>
      </w:tr>
      <w:tr w:rsidR="00653D22" w:rsidRPr="00653D22" w:rsidTr="00EF24F4">
        <w:trPr>
          <w:trHeight w:val="6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3D22">
              <w:rPr>
                <w:rFonts w:ascii="Times New Roman" w:hAnsi="Times New Roman" w:cs="Times New Roman"/>
                <w:b/>
                <w:bCs/>
                <w:i/>
              </w:rPr>
              <w:t>Отчётный концерт  «Вот и лето прошло»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август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Ананьев М.В.</w:t>
            </w:r>
          </w:p>
        </w:tc>
      </w:tr>
      <w:tr w:rsidR="00653D22" w:rsidRPr="00653D22" w:rsidTr="00EF24F4">
        <w:tc>
          <w:tcPr>
            <w:tcW w:w="15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53D22">
              <w:rPr>
                <w:rFonts w:ascii="Times New Roman" w:hAnsi="Times New Roman"/>
                <w:b/>
              </w:rPr>
              <w:t>МКОУ Михайловская школа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Работа летнего оздоровительного  лагеря с дневным пребыванием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Погадаева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М.В.</w:t>
            </w:r>
          </w:p>
          <w:p w:rsidR="00653D22" w:rsidRPr="00653D22" w:rsidRDefault="00653D22" w:rsidP="00EF24F4">
            <w:pPr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Авдонина О.П.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Акция «Очистим берег озеро 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Урюм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от мусора»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Сигина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С.А.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Акция «Чистая деревня»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июнь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653D22">
            <w:pPr>
              <w:pStyle w:val="2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Администрация школы (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>ответственная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Погадаева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М.В.),администрация Цветниковского сельсовета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Тимуровская помощь.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Июнь-август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Кл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>уководители, дети.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«Спорт, спорт, спорт» (спортивный праздник)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июль</w:t>
            </w: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15.07.2017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Изюрова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Г.П.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Велогонки для старшеклассников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Июль</w:t>
            </w: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29.07.2017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Прасолова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Е.В.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«Раз, два, три найди клад» (игра)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Август</w:t>
            </w: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10.08.2017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Мурашова О.В..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Работа на пришкольном участке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Июн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>ь-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август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учителя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Футбольный матч  «Футбол, футбол – 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>до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здравствует футбол»»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Август</w:t>
            </w: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19.08.2017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Прасолова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 Е.В.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Посещение учащихся по месту жительства  (семьи Трофимовых, 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Овчинниковых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>, Анисимовых)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Июнь-август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  <w:b/>
                <w:lang w:eastAsia="en-US"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Директор школы Лысак И.А.</w:t>
            </w: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Общественный инспектор по охране детства Мурашова О.В.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Ежедневное посещение летних  лагерей и осмотр детей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Июль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СОШ,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Баталова А.В.</w:t>
            </w: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Федорова Н.Д.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Снятия проб с приготовленной пищи</w:t>
            </w: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 Июн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>ь(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>ежедневно)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СОШ,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Баталова А.В.</w:t>
            </w: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Федорова Н.Д.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Заполнение журналов и документации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Июнь (ежедневно)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СОШ,</w:t>
            </w:r>
          </w:p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Михайловская школа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Баталова А.В.</w:t>
            </w:r>
          </w:p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Федорова Н.Д.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>:»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Профилактика клещевого </w:t>
            </w:r>
            <w:proofErr w:type="spellStart"/>
            <w:r w:rsidRPr="00653D22">
              <w:rPr>
                <w:rFonts w:ascii="Times New Roman" w:hAnsi="Times New Roman" w:cs="Times New Roman"/>
                <w:b/>
                <w:i/>
              </w:rPr>
              <w:t>инцифалита</w:t>
            </w:r>
            <w:proofErr w:type="spellEnd"/>
            <w:r w:rsidRPr="00653D22"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07.06.2017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Баталова А.В.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Беседа  «Чем опасна дизентерия и меры её профилактики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15.06.2017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Баталова А.В.</w:t>
            </w:r>
          </w:p>
        </w:tc>
      </w:tr>
      <w:tr w:rsidR="00653D22" w:rsidRPr="00653D22" w:rsidTr="00EF24F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653D22">
            <w:pPr>
              <w:pStyle w:val="a7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proofErr w:type="gramStart"/>
            <w:r w:rsidRPr="00653D22">
              <w:rPr>
                <w:rFonts w:ascii="Times New Roman" w:hAnsi="Times New Roman" w:cs="Times New Roman"/>
                <w:b/>
                <w:i/>
              </w:rPr>
              <w:t>:»</w:t>
            </w:r>
            <w:proofErr w:type="gramEnd"/>
            <w:r w:rsidRPr="00653D22">
              <w:rPr>
                <w:rFonts w:ascii="Times New Roman" w:hAnsi="Times New Roman" w:cs="Times New Roman"/>
                <w:b/>
                <w:i/>
              </w:rPr>
              <w:t>Солнечные удары ,ожоги , солнце вред и польза»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22.06.2017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653D22">
              <w:rPr>
                <w:rFonts w:ascii="Times New Roman" w:hAnsi="Times New Roman"/>
                <w:b/>
                <w:i/>
              </w:rPr>
              <w:t>МКОУ Цветниковская СОШ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pStyle w:val="ad"/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2" w:rsidRPr="00653D22" w:rsidRDefault="00653D22" w:rsidP="00EF24F4">
            <w:pPr>
              <w:pStyle w:val="2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53D22">
              <w:rPr>
                <w:rFonts w:ascii="Times New Roman" w:hAnsi="Times New Roman" w:cs="Times New Roman"/>
                <w:b/>
                <w:i/>
              </w:rPr>
              <w:t>Баталова А.В.</w:t>
            </w:r>
          </w:p>
        </w:tc>
      </w:tr>
    </w:tbl>
    <w:p w:rsidR="00653D22" w:rsidRPr="00653D22" w:rsidRDefault="00653D22" w:rsidP="00653D22">
      <w:pPr>
        <w:rPr>
          <w:rFonts w:ascii="Times New Roman" w:hAnsi="Times New Roman" w:cs="Times New Roman"/>
        </w:rPr>
        <w:sectPr w:rsidR="00653D22" w:rsidRPr="00653D22" w:rsidSect="004154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53D22" w:rsidRPr="00653D22" w:rsidRDefault="00653D22" w:rsidP="00653D22">
      <w:pPr>
        <w:rPr>
          <w:rFonts w:ascii="Times New Roman" w:hAnsi="Times New Roman" w:cs="Times New Roman"/>
        </w:rPr>
        <w:sectPr w:rsidR="00653D22" w:rsidRPr="00653D22" w:rsidSect="0041547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3D22" w:rsidRPr="00653D22" w:rsidRDefault="00653D22" w:rsidP="00653D22">
      <w:pPr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</w:p>
    <w:p w:rsidR="00653D22" w:rsidRPr="00653D22" w:rsidRDefault="00653D22" w:rsidP="00653D22">
      <w:pPr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Утвержден</w:t>
      </w:r>
    </w:p>
    <w:p w:rsidR="00653D22" w:rsidRPr="00653D22" w:rsidRDefault="00653D22" w:rsidP="00653D22">
      <w:pPr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постановлением  администрации</w:t>
      </w:r>
    </w:p>
    <w:p w:rsidR="00653D22" w:rsidRPr="00653D22" w:rsidRDefault="00653D22" w:rsidP="00653D22">
      <w:pPr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Цветниковского сельсовета</w:t>
      </w:r>
    </w:p>
    <w:p w:rsidR="00653D22" w:rsidRPr="00653D22" w:rsidRDefault="00653D22" w:rsidP="00653D22">
      <w:pPr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Здвинского района</w:t>
      </w:r>
    </w:p>
    <w:p w:rsidR="00653D22" w:rsidRPr="00653D22" w:rsidRDefault="00653D22" w:rsidP="00653D22">
      <w:pPr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Новосибирской области</w:t>
      </w:r>
    </w:p>
    <w:p w:rsidR="00653D22" w:rsidRPr="00653D22" w:rsidRDefault="00653D22" w:rsidP="00653D22">
      <w:pPr>
        <w:ind w:firstLine="708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                                                                                                 от 25.03.2017  г.  №  20-па</w:t>
      </w:r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                                    </w:t>
      </w:r>
    </w:p>
    <w:p w:rsidR="00653D22" w:rsidRPr="00653D22" w:rsidRDefault="00653D22" w:rsidP="00653D22">
      <w:pPr>
        <w:jc w:val="center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jc w:val="center"/>
        <w:rPr>
          <w:rFonts w:ascii="Times New Roman" w:hAnsi="Times New Roman" w:cs="Times New Roman"/>
          <w:b/>
        </w:rPr>
      </w:pPr>
      <w:proofErr w:type="gramStart"/>
      <w:r w:rsidRPr="00653D22">
        <w:rPr>
          <w:rFonts w:ascii="Times New Roman" w:hAnsi="Times New Roman" w:cs="Times New Roman"/>
          <w:b/>
        </w:rPr>
        <w:t>С</w:t>
      </w:r>
      <w:proofErr w:type="gramEnd"/>
      <w:r w:rsidRPr="00653D22">
        <w:rPr>
          <w:rFonts w:ascii="Times New Roman" w:hAnsi="Times New Roman" w:cs="Times New Roman"/>
          <w:b/>
        </w:rPr>
        <w:t xml:space="preserve"> О С ТА В</w:t>
      </w:r>
    </w:p>
    <w:p w:rsidR="00653D22" w:rsidRPr="00653D22" w:rsidRDefault="00653D22" w:rsidP="00653D22">
      <w:pPr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комиссии при администрации Цветниковского сельсовета</w:t>
      </w:r>
    </w:p>
    <w:p w:rsidR="00653D22" w:rsidRPr="00653D22" w:rsidRDefault="00653D22" w:rsidP="00653D22">
      <w:pPr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по организации отдыха, оздоровления и  занятости детей и подростков в летний период 2017 года</w:t>
      </w:r>
    </w:p>
    <w:p w:rsidR="00653D22" w:rsidRPr="00653D22" w:rsidRDefault="00653D22" w:rsidP="00653D22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383"/>
      </w:tblGrid>
      <w:tr w:rsidR="00653D22" w:rsidRPr="00653D22" w:rsidTr="00EF24F4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53D22">
              <w:rPr>
                <w:rFonts w:ascii="Times New Roman" w:hAnsi="Times New Roman" w:cs="Times New Roman"/>
                <w:b/>
              </w:rPr>
              <w:t>Лазарева Екатерина Викторовна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-специалист по работе с молодежью  администрации Цветниковского сельсовета, председатель комиссии</w:t>
            </w:r>
          </w:p>
        </w:tc>
      </w:tr>
      <w:tr w:rsidR="00653D22" w:rsidRPr="00653D22" w:rsidTr="00EF24F4">
        <w:trPr>
          <w:trHeight w:val="31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53D22">
              <w:rPr>
                <w:rFonts w:ascii="Times New Roman" w:hAnsi="Times New Roman" w:cs="Times New Roman"/>
                <w:b/>
              </w:rPr>
              <w:t>Иноземцева Надежда Александровна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-заместитель главы администрации Цветниковского сельсовета,   заместитель председателя</w:t>
            </w:r>
          </w:p>
        </w:tc>
      </w:tr>
      <w:tr w:rsidR="00653D22" w:rsidRPr="00653D22" w:rsidTr="00EF24F4">
        <w:trPr>
          <w:trHeight w:val="31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53D22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653D22"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</w:tr>
      <w:tr w:rsidR="00653D22" w:rsidRPr="00653D22" w:rsidTr="00EF24F4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Баталова Анастасия Владимировна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-заведующая  </w:t>
            </w:r>
            <w:proofErr w:type="spellStart"/>
            <w:r w:rsidRPr="00653D22">
              <w:rPr>
                <w:rFonts w:ascii="Times New Roman" w:hAnsi="Times New Roman" w:cs="Times New Roman"/>
              </w:rPr>
              <w:t>Цветниковским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53D22">
              <w:rPr>
                <w:rFonts w:ascii="Times New Roman" w:hAnsi="Times New Roman" w:cs="Times New Roman"/>
              </w:rPr>
              <w:t>ФАПом</w:t>
            </w:r>
            <w:proofErr w:type="spellEnd"/>
            <w:proofErr w:type="gramStart"/>
            <w:r w:rsidRPr="00653D2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</w:tr>
      <w:tr w:rsidR="00653D22" w:rsidRPr="00653D22" w:rsidTr="00EF24F4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Лысак Ирина Александровна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-директор МКОУ Михайловская ООШ;</w:t>
            </w:r>
          </w:p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53D22" w:rsidRPr="00653D22" w:rsidTr="00EF24F4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Марченко Руслан Борисович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- УУП ОП «</w:t>
            </w:r>
            <w:proofErr w:type="spellStart"/>
            <w:r w:rsidRPr="00653D22">
              <w:rPr>
                <w:rFonts w:ascii="Times New Roman" w:hAnsi="Times New Roman" w:cs="Times New Roman"/>
              </w:rPr>
              <w:t>Здвинское</w:t>
            </w:r>
            <w:proofErr w:type="spellEnd"/>
            <w:r w:rsidRPr="00653D22">
              <w:rPr>
                <w:rFonts w:ascii="Times New Roman" w:hAnsi="Times New Roman" w:cs="Times New Roman"/>
              </w:rPr>
              <w:t>»</w:t>
            </w:r>
            <w:proofErr w:type="gramStart"/>
            <w:r w:rsidRPr="00653D22">
              <w:rPr>
                <w:rFonts w:ascii="Times New Roman" w:hAnsi="Times New Roman" w:cs="Times New Roman"/>
              </w:rPr>
              <w:t>,М</w:t>
            </w:r>
            <w:proofErr w:type="gramEnd"/>
            <w:r w:rsidRPr="00653D22">
              <w:rPr>
                <w:rFonts w:ascii="Times New Roman" w:hAnsi="Times New Roman" w:cs="Times New Roman"/>
              </w:rPr>
              <w:t>О МВД России «</w:t>
            </w:r>
            <w:proofErr w:type="spellStart"/>
            <w:r w:rsidRPr="00653D22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» ; </w:t>
            </w:r>
          </w:p>
        </w:tc>
      </w:tr>
      <w:tr w:rsidR="00653D22" w:rsidRPr="00653D22" w:rsidTr="00EF24F4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tabs>
                <w:tab w:val="left" w:pos="142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Довгаль Николай Николаевич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-директор  МКУК « </w:t>
            </w:r>
            <w:proofErr w:type="spellStart"/>
            <w:r w:rsidRPr="00653D22">
              <w:rPr>
                <w:rFonts w:ascii="Times New Roman" w:hAnsi="Times New Roman" w:cs="Times New Roman"/>
              </w:rPr>
              <w:t>Цветниковский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  СДК»; </w:t>
            </w:r>
          </w:p>
        </w:tc>
      </w:tr>
      <w:tr w:rsidR="00653D22" w:rsidRPr="00653D22" w:rsidTr="00EF24F4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53D22">
              <w:rPr>
                <w:rFonts w:ascii="Times New Roman" w:hAnsi="Times New Roman" w:cs="Times New Roman"/>
              </w:rPr>
              <w:t>Неучёсова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 Наталья Дмитриевна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2" w:rsidRPr="00653D22" w:rsidRDefault="00653D22" w:rsidP="00EF24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-заместитель  директора по учебно-воспитательной </w:t>
            </w:r>
            <w:r w:rsidRPr="00653D22">
              <w:rPr>
                <w:rFonts w:ascii="Times New Roman" w:hAnsi="Times New Roman" w:cs="Times New Roman"/>
              </w:rPr>
              <w:lastRenderedPageBreak/>
              <w:t>работе  МКОУ Цветниковская СОШ</w:t>
            </w:r>
          </w:p>
        </w:tc>
      </w:tr>
    </w:tbl>
    <w:p w:rsidR="00653D22" w:rsidRPr="00653D22" w:rsidRDefault="00653D22" w:rsidP="00653D22">
      <w:pPr>
        <w:rPr>
          <w:rFonts w:ascii="Times New Roman" w:hAnsi="Times New Roman" w:cs="Times New Roman"/>
        </w:rPr>
      </w:pPr>
    </w:p>
    <w:p w:rsidR="00653D22" w:rsidRPr="00653D22" w:rsidRDefault="00653D22" w:rsidP="003E289E">
      <w:pPr>
        <w:spacing w:after="0"/>
        <w:rPr>
          <w:rFonts w:ascii="Times New Roman" w:hAnsi="Times New Roman" w:cs="Times New Roman"/>
        </w:rPr>
      </w:pPr>
    </w:p>
    <w:p w:rsidR="00653D22" w:rsidRPr="00653D22" w:rsidRDefault="00653D22" w:rsidP="003E289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Утверждено</w:t>
      </w:r>
    </w:p>
    <w:p w:rsidR="00653D22" w:rsidRPr="00653D22" w:rsidRDefault="00653D22" w:rsidP="003E289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постановлением  администрации</w:t>
      </w:r>
    </w:p>
    <w:p w:rsidR="00653D22" w:rsidRPr="00653D22" w:rsidRDefault="00653D22" w:rsidP="003E289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Цветниковского сельсовета</w:t>
      </w:r>
    </w:p>
    <w:p w:rsidR="00653D22" w:rsidRPr="00653D22" w:rsidRDefault="00653D22" w:rsidP="003E289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Здвинского района</w:t>
      </w:r>
    </w:p>
    <w:p w:rsidR="00653D22" w:rsidRPr="00653D22" w:rsidRDefault="00653D22" w:rsidP="003E289E">
      <w:pPr>
        <w:spacing w:after="0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Новосибирской области</w:t>
      </w:r>
    </w:p>
    <w:p w:rsidR="00653D22" w:rsidRPr="00653D22" w:rsidRDefault="00653D22" w:rsidP="003E289E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                                                                                                          от 25.03.2017  г.  №  20-па</w:t>
      </w:r>
    </w:p>
    <w:p w:rsidR="00653D22" w:rsidRPr="003E289E" w:rsidRDefault="00653D22" w:rsidP="003E289E">
      <w:pPr>
        <w:spacing w:after="0"/>
        <w:rPr>
          <w:rStyle w:val="33pt"/>
          <w:rFonts w:ascii="Times New Roman" w:hAnsi="Times New Roman" w:cs="Times New Roman"/>
          <w:b w:val="0"/>
          <w:bCs w:val="0"/>
          <w:color w:val="auto"/>
          <w:spacing w:val="0"/>
          <w:sz w:val="22"/>
          <w:szCs w:val="22"/>
          <w:shd w:val="clear" w:color="auto" w:fill="auto"/>
          <w:lang w:eastAsia="ru-RU"/>
        </w:rPr>
      </w:pPr>
      <w:r w:rsidRPr="00653D22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3E289E" w:rsidRDefault="00653D22" w:rsidP="003E289E">
      <w:pPr>
        <w:pStyle w:val="30"/>
        <w:shd w:val="clear" w:color="auto" w:fill="auto"/>
        <w:spacing w:before="0" w:after="654" w:line="240" w:lineRule="auto"/>
        <w:ind w:right="40"/>
        <w:rPr>
          <w:rStyle w:val="33pt"/>
          <w:rFonts w:ascii="Times New Roman" w:hAnsi="Times New Roman" w:cs="Times New Roman"/>
          <w:i/>
          <w:sz w:val="22"/>
          <w:szCs w:val="22"/>
        </w:rPr>
      </w:pPr>
      <w:r w:rsidRPr="00653D22">
        <w:rPr>
          <w:rStyle w:val="33pt"/>
          <w:rFonts w:ascii="Times New Roman" w:hAnsi="Times New Roman" w:cs="Times New Roman"/>
          <w:b w:val="0"/>
          <w:i/>
          <w:sz w:val="22"/>
          <w:szCs w:val="22"/>
        </w:rPr>
        <w:t>ПОЛОЖЕНИЕ</w:t>
      </w:r>
    </w:p>
    <w:p w:rsidR="00653D22" w:rsidRPr="003E289E" w:rsidRDefault="00653D22" w:rsidP="003E289E">
      <w:pPr>
        <w:pStyle w:val="30"/>
        <w:shd w:val="clear" w:color="auto" w:fill="auto"/>
        <w:spacing w:before="0" w:after="654" w:line="240" w:lineRule="auto"/>
        <w:ind w:right="40"/>
        <w:rPr>
          <w:rFonts w:ascii="Times New Roman" w:hAnsi="Times New Roman" w:cs="Times New Roman"/>
          <w:i/>
          <w:color w:val="000000"/>
          <w:spacing w:val="73"/>
          <w:shd w:val="clear" w:color="auto" w:fill="FFFFFF"/>
          <w:lang/>
        </w:rPr>
      </w:pPr>
      <w:r w:rsidRPr="00653D22">
        <w:rPr>
          <w:rStyle w:val="33pt"/>
          <w:rFonts w:ascii="Times New Roman" w:hAnsi="Times New Roman" w:cs="Times New Roman"/>
          <w:b w:val="0"/>
          <w:i/>
          <w:sz w:val="22"/>
          <w:szCs w:val="22"/>
        </w:rPr>
        <w:t xml:space="preserve">о </w:t>
      </w:r>
      <w:r w:rsidRPr="00653D22">
        <w:rPr>
          <w:rFonts w:ascii="Times New Roman" w:hAnsi="Times New Roman" w:cs="Times New Roman"/>
          <w:i/>
          <w:color w:val="000000"/>
        </w:rPr>
        <w:t>комис</w:t>
      </w:r>
      <w:r w:rsidRPr="00653D22">
        <w:rPr>
          <w:rFonts w:ascii="Times New Roman" w:hAnsi="Times New Roman" w:cs="Times New Roman"/>
          <w:i/>
        </w:rPr>
        <w:t>сии при администрации Цветниковского</w:t>
      </w:r>
      <w:r w:rsidRPr="00653D22">
        <w:rPr>
          <w:rFonts w:ascii="Times New Roman" w:hAnsi="Times New Roman" w:cs="Times New Roman"/>
          <w:i/>
          <w:color w:val="000000"/>
        </w:rPr>
        <w:t xml:space="preserve"> сельсовета по организации отдыха, оздоровления и занятости детей и подростков в период летних каникул 2015 года</w:t>
      </w:r>
    </w:p>
    <w:p w:rsidR="00653D22" w:rsidRPr="00653D22" w:rsidRDefault="00653D22" w:rsidP="00653D22">
      <w:pPr>
        <w:widowControl w:val="0"/>
        <w:numPr>
          <w:ilvl w:val="0"/>
          <w:numId w:val="20"/>
        </w:numPr>
        <w:tabs>
          <w:tab w:val="left" w:pos="283"/>
        </w:tabs>
        <w:spacing w:after="250" w:line="240" w:lineRule="auto"/>
        <w:ind w:right="40"/>
        <w:jc w:val="center"/>
        <w:rPr>
          <w:rFonts w:ascii="Times New Roman" w:hAnsi="Times New Roman" w:cs="Times New Roman"/>
          <w:b/>
          <w:i/>
        </w:rPr>
      </w:pPr>
      <w:r w:rsidRPr="00653D22">
        <w:rPr>
          <w:rStyle w:val="4"/>
          <w:bCs w:val="0"/>
          <w:iCs w:val="0"/>
          <w:sz w:val="22"/>
          <w:szCs w:val="22"/>
        </w:rPr>
        <w:t>Общие положения</w:t>
      </w:r>
    </w:p>
    <w:p w:rsidR="00653D22" w:rsidRPr="00653D22" w:rsidRDefault="00653D22" w:rsidP="00653D22">
      <w:pPr>
        <w:pStyle w:val="12"/>
        <w:numPr>
          <w:ilvl w:val="1"/>
          <w:numId w:val="20"/>
        </w:numPr>
        <w:shd w:val="clear" w:color="auto" w:fill="auto"/>
        <w:tabs>
          <w:tab w:val="left" w:pos="764"/>
        </w:tabs>
        <w:spacing w:before="0" w:line="240" w:lineRule="auto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color w:val="000000"/>
          <w:sz w:val="22"/>
          <w:szCs w:val="22"/>
        </w:rPr>
        <w:t>Комис</w:t>
      </w:r>
      <w:r w:rsidRPr="00653D22">
        <w:rPr>
          <w:rFonts w:ascii="Times New Roman" w:hAnsi="Times New Roman" w:cs="Times New Roman"/>
          <w:sz w:val="22"/>
          <w:szCs w:val="22"/>
        </w:rPr>
        <w:t>сия при администрации Цветниковского</w:t>
      </w:r>
      <w:r w:rsidRPr="00653D22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 по организации отдыха, оздоровления и занятости детей и подростков период летних каникул 2017 года создана в целях координации деятельности всех заинтересованных учреждений и организаций на террито</w:t>
      </w:r>
      <w:r w:rsidRPr="00653D22">
        <w:rPr>
          <w:rFonts w:ascii="Times New Roman" w:hAnsi="Times New Roman" w:cs="Times New Roman"/>
          <w:sz w:val="22"/>
          <w:szCs w:val="22"/>
        </w:rPr>
        <w:t xml:space="preserve">рии Цветниковского </w:t>
      </w:r>
      <w:r w:rsidRPr="00653D22">
        <w:rPr>
          <w:rFonts w:ascii="Times New Roman" w:hAnsi="Times New Roman" w:cs="Times New Roman"/>
          <w:color w:val="000000"/>
          <w:sz w:val="22"/>
          <w:szCs w:val="22"/>
        </w:rPr>
        <w:t>сельсовета, а также для своевременного решения возникающих вопросов при работе с детьми и подростками в летний период.</w:t>
      </w:r>
    </w:p>
    <w:p w:rsidR="00653D22" w:rsidRPr="00653D22" w:rsidRDefault="00653D22" w:rsidP="00653D22">
      <w:pPr>
        <w:pStyle w:val="12"/>
        <w:numPr>
          <w:ilvl w:val="1"/>
          <w:numId w:val="20"/>
        </w:numPr>
        <w:shd w:val="clear" w:color="auto" w:fill="auto"/>
        <w:tabs>
          <w:tab w:val="left" w:pos="894"/>
        </w:tabs>
        <w:spacing w:before="0" w:line="240" w:lineRule="auto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color w:val="000000"/>
          <w:sz w:val="22"/>
          <w:szCs w:val="22"/>
        </w:rPr>
        <w:t>В своей деятельности комиссия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и Правительства Новосибирской области, настоящим Положением.</w:t>
      </w:r>
    </w:p>
    <w:p w:rsidR="00653D22" w:rsidRPr="00653D22" w:rsidRDefault="00653D22" w:rsidP="00653D22">
      <w:pPr>
        <w:pStyle w:val="12"/>
        <w:numPr>
          <w:ilvl w:val="1"/>
          <w:numId w:val="20"/>
        </w:numPr>
        <w:shd w:val="clear" w:color="auto" w:fill="auto"/>
        <w:tabs>
          <w:tab w:val="left" w:pos="908"/>
        </w:tabs>
        <w:spacing w:before="0" w:after="357" w:line="240" w:lineRule="auto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color w:val="000000"/>
          <w:sz w:val="22"/>
          <w:szCs w:val="22"/>
        </w:rPr>
        <w:t>Состав комиссии утверждается постано</w:t>
      </w:r>
      <w:r w:rsidRPr="00653D22">
        <w:rPr>
          <w:rFonts w:ascii="Times New Roman" w:hAnsi="Times New Roman" w:cs="Times New Roman"/>
          <w:sz w:val="22"/>
          <w:szCs w:val="22"/>
        </w:rPr>
        <w:t>влением администрации Цветниковского</w:t>
      </w:r>
      <w:r w:rsidRPr="00653D22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сельсовета.</w:t>
      </w:r>
    </w:p>
    <w:p w:rsidR="00653D22" w:rsidRPr="00653D22" w:rsidRDefault="00653D22" w:rsidP="00653D22">
      <w:pPr>
        <w:widowControl w:val="0"/>
        <w:numPr>
          <w:ilvl w:val="0"/>
          <w:numId w:val="20"/>
        </w:numPr>
        <w:tabs>
          <w:tab w:val="left" w:pos="274"/>
        </w:tabs>
        <w:spacing w:after="245" w:line="240" w:lineRule="auto"/>
        <w:ind w:right="40"/>
        <w:jc w:val="center"/>
        <w:rPr>
          <w:rFonts w:ascii="Times New Roman" w:hAnsi="Times New Roman" w:cs="Times New Roman"/>
        </w:rPr>
      </w:pPr>
      <w:r w:rsidRPr="00653D22">
        <w:rPr>
          <w:rStyle w:val="4"/>
          <w:bCs w:val="0"/>
          <w:iCs w:val="0"/>
          <w:sz w:val="22"/>
          <w:szCs w:val="22"/>
        </w:rPr>
        <w:t>Задачи комиссии:</w:t>
      </w:r>
    </w:p>
    <w:p w:rsidR="00653D22" w:rsidRPr="00653D22" w:rsidRDefault="00653D22" w:rsidP="00653D22">
      <w:pPr>
        <w:pStyle w:val="12"/>
        <w:shd w:val="clear" w:color="auto" w:fill="auto"/>
        <w:spacing w:before="0" w:line="240" w:lineRule="auto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color w:val="000000"/>
          <w:sz w:val="22"/>
          <w:szCs w:val="22"/>
        </w:rPr>
        <w:t>2.1. Основной задачей комиссии является рассмотрение вопросов, требующих координации при создании условий для отдыха, оздоровления и занятости детей и подростков в период летних каникул 2015 года, в том числе:</w:t>
      </w:r>
    </w:p>
    <w:p w:rsidR="00653D22" w:rsidRPr="00653D22" w:rsidRDefault="00653D22" w:rsidP="00653D22">
      <w:pPr>
        <w:pStyle w:val="12"/>
        <w:numPr>
          <w:ilvl w:val="0"/>
          <w:numId w:val="21"/>
        </w:numPr>
        <w:shd w:val="clear" w:color="auto" w:fill="auto"/>
        <w:tabs>
          <w:tab w:val="left" w:pos="478"/>
        </w:tabs>
        <w:spacing w:before="0" w:line="240" w:lineRule="auto"/>
        <w:ind w:left="580" w:right="220" w:hanging="260"/>
        <w:jc w:val="left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color w:val="000000"/>
          <w:sz w:val="22"/>
          <w:szCs w:val="22"/>
        </w:rPr>
        <w:t>определение приоритетности направлений и форм организации отдыха, оздоровления и занятости детей и подростков;</w:t>
      </w:r>
    </w:p>
    <w:p w:rsidR="00653D22" w:rsidRPr="00653D22" w:rsidRDefault="00653D22" w:rsidP="00653D22">
      <w:pPr>
        <w:pStyle w:val="12"/>
        <w:numPr>
          <w:ilvl w:val="0"/>
          <w:numId w:val="21"/>
        </w:numPr>
        <w:shd w:val="clear" w:color="auto" w:fill="auto"/>
        <w:tabs>
          <w:tab w:val="left" w:pos="483"/>
        </w:tabs>
        <w:spacing w:before="0" w:line="240" w:lineRule="auto"/>
        <w:ind w:left="580" w:right="720" w:hanging="260"/>
        <w:jc w:val="left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color w:val="000000"/>
          <w:sz w:val="22"/>
          <w:szCs w:val="22"/>
        </w:rPr>
        <w:t xml:space="preserve">оперативный </w:t>
      </w:r>
      <w:proofErr w:type="gramStart"/>
      <w:r w:rsidRPr="00653D22">
        <w:rPr>
          <w:rFonts w:ascii="Times New Roman" w:hAnsi="Times New Roman" w:cs="Times New Roman"/>
          <w:color w:val="000000"/>
          <w:sz w:val="22"/>
          <w:szCs w:val="22"/>
        </w:rPr>
        <w:t>контроль за</w:t>
      </w:r>
      <w:proofErr w:type="gramEnd"/>
      <w:r w:rsidRPr="00653D22">
        <w:rPr>
          <w:rFonts w:ascii="Times New Roman" w:hAnsi="Times New Roman" w:cs="Times New Roman"/>
          <w:color w:val="000000"/>
          <w:sz w:val="22"/>
          <w:szCs w:val="22"/>
        </w:rPr>
        <w:t xml:space="preserve"> выполнением плана мероприятий по организации отдыха, оздоровления и занятости детей и подростков;</w:t>
      </w:r>
    </w:p>
    <w:p w:rsidR="00653D22" w:rsidRPr="00653D22" w:rsidRDefault="00653D22" w:rsidP="00653D22">
      <w:pPr>
        <w:pStyle w:val="12"/>
        <w:numPr>
          <w:ilvl w:val="0"/>
          <w:numId w:val="21"/>
        </w:numPr>
        <w:shd w:val="clear" w:color="auto" w:fill="auto"/>
        <w:tabs>
          <w:tab w:val="left" w:pos="478"/>
        </w:tabs>
        <w:spacing w:before="0" w:line="240" w:lineRule="auto"/>
        <w:ind w:left="580" w:right="40" w:hanging="260"/>
        <w:jc w:val="left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color w:val="000000"/>
          <w:sz w:val="22"/>
          <w:szCs w:val="22"/>
        </w:rPr>
        <w:t>анализ и обобщение информации о состоянии и тенденциях организации отдыха.</w:t>
      </w:r>
    </w:p>
    <w:p w:rsidR="00653D22" w:rsidRPr="00653D22" w:rsidRDefault="00653D22" w:rsidP="00653D22">
      <w:pPr>
        <w:pStyle w:val="12"/>
        <w:numPr>
          <w:ilvl w:val="0"/>
          <w:numId w:val="21"/>
        </w:numPr>
        <w:shd w:val="clear" w:color="auto" w:fill="auto"/>
        <w:tabs>
          <w:tab w:val="left" w:pos="478"/>
        </w:tabs>
        <w:spacing w:before="0" w:line="240" w:lineRule="auto"/>
        <w:ind w:left="580" w:right="40" w:hanging="26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653D22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>3. Комиссия имеет право:</w:t>
      </w:r>
    </w:p>
    <w:p w:rsidR="00653D22" w:rsidRPr="00653D22" w:rsidRDefault="00653D22" w:rsidP="00653D22">
      <w:pPr>
        <w:pStyle w:val="12"/>
        <w:shd w:val="clear" w:color="auto" w:fill="auto"/>
        <w:tabs>
          <w:tab w:val="left" w:pos="478"/>
        </w:tabs>
        <w:spacing w:before="0" w:line="240" w:lineRule="auto"/>
        <w:ind w:left="320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sz w:val="22"/>
          <w:szCs w:val="22"/>
        </w:rPr>
        <w:t>3.1. Заслушивать на заседаниях комиссии руководителей образовательных учреждений, лагерей с дневным пребыванием</w:t>
      </w:r>
      <w:proofErr w:type="gramStart"/>
      <w:r w:rsidRPr="00653D22">
        <w:rPr>
          <w:rFonts w:ascii="Times New Roman" w:hAnsi="Times New Roman" w:cs="Times New Roman"/>
          <w:sz w:val="22"/>
          <w:szCs w:val="22"/>
        </w:rPr>
        <w:t xml:space="preserve">  ,</w:t>
      </w:r>
      <w:proofErr w:type="gramEnd"/>
      <w:r w:rsidRPr="00653D22">
        <w:rPr>
          <w:rFonts w:ascii="Times New Roman" w:hAnsi="Times New Roman" w:cs="Times New Roman"/>
          <w:sz w:val="22"/>
          <w:szCs w:val="22"/>
        </w:rPr>
        <w:t xml:space="preserve"> членов комиссии по вопросам организации отдыха, оздоровления и занятости детей и подростков в летний период.</w:t>
      </w:r>
    </w:p>
    <w:p w:rsidR="00653D22" w:rsidRPr="00653D22" w:rsidRDefault="00653D22" w:rsidP="00653D22">
      <w:pPr>
        <w:pStyle w:val="12"/>
        <w:shd w:val="clear" w:color="auto" w:fill="auto"/>
        <w:tabs>
          <w:tab w:val="left" w:pos="478"/>
        </w:tabs>
        <w:spacing w:before="0" w:line="240" w:lineRule="auto"/>
        <w:ind w:left="320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sz w:val="22"/>
          <w:szCs w:val="22"/>
        </w:rPr>
        <w:t>3.2. Контролировать выполнение плана мероприятий, утвержденных постановлением администрации Цветниковского сельсовета.</w:t>
      </w:r>
    </w:p>
    <w:p w:rsidR="00653D22" w:rsidRPr="00653D22" w:rsidRDefault="00653D22" w:rsidP="00653D22">
      <w:pPr>
        <w:pStyle w:val="12"/>
        <w:shd w:val="clear" w:color="auto" w:fill="auto"/>
        <w:tabs>
          <w:tab w:val="left" w:pos="478"/>
        </w:tabs>
        <w:spacing w:before="0" w:line="240" w:lineRule="auto"/>
        <w:ind w:left="320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sz w:val="22"/>
          <w:szCs w:val="22"/>
        </w:rPr>
        <w:t>3.3. Запрашивать информацию о ходе летней кампании  по оздоровлению, отдыху и занятости детей и подростков от всех учреждений для выполнения своих функций.</w:t>
      </w:r>
    </w:p>
    <w:p w:rsidR="00653D22" w:rsidRPr="00653D22" w:rsidRDefault="00653D22" w:rsidP="00653D22">
      <w:pPr>
        <w:pStyle w:val="12"/>
        <w:shd w:val="clear" w:color="auto" w:fill="auto"/>
        <w:tabs>
          <w:tab w:val="left" w:pos="478"/>
        </w:tabs>
        <w:spacing w:before="0" w:line="240" w:lineRule="auto"/>
        <w:ind w:left="320" w:right="4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53D22" w:rsidRPr="00653D22" w:rsidRDefault="00653D22" w:rsidP="00653D22">
      <w:pPr>
        <w:pStyle w:val="12"/>
        <w:numPr>
          <w:ilvl w:val="0"/>
          <w:numId w:val="22"/>
        </w:numPr>
        <w:shd w:val="clear" w:color="auto" w:fill="auto"/>
        <w:tabs>
          <w:tab w:val="left" w:pos="478"/>
        </w:tabs>
        <w:spacing w:before="0" w:line="240" w:lineRule="auto"/>
        <w:ind w:right="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653D22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Организация  работы при администрации Цветниковского сельсовета </w:t>
      </w:r>
    </w:p>
    <w:p w:rsidR="00653D22" w:rsidRPr="00653D22" w:rsidRDefault="00653D22" w:rsidP="00653D22">
      <w:pPr>
        <w:pStyle w:val="12"/>
        <w:numPr>
          <w:ilvl w:val="1"/>
          <w:numId w:val="22"/>
        </w:numPr>
        <w:shd w:val="clear" w:color="auto" w:fill="auto"/>
        <w:tabs>
          <w:tab w:val="left" w:pos="478"/>
        </w:tabs>
        <w:spacing w:before="0" w:line="240" w:lineRule="auto"/>
        <w:ind w:right="40" w:hanging="260"/>
        <w:jc w:val="left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sz w:val="22"/>
          <w:szCs w:val="22"/>
        </w:rPr>
        <w:t>Комиссия ведет работу в соответствии с планом работы.</w:t>
      </w:r>
    </w:p>
    <w:p w:rsidR="00653D22" w:rsidRPr="00653D22" w:rsidRDefault="00653D22" w:rsidP="00653D22">
      <w:pPr>
        <w:pStyle w:val="12"/>
        <w:shd w:val="clear" w:color="auto" w:fill="auto"/>
        <w:tabs>
          <w:tab w:val="left" w:pos="478"/>
        </w:tabs>
        <w:spacing w:before="0" w:line="240" w:lineRule="auto"/>
        <w:ind w:left="360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sz w:val="22"/>
          <w:szCs w:val="22"/>
        </w:rPr>
        <w:t>4.2.Заседания комиссии проводиться не реже одного раза в месяц и считается правомочными, если на них  присутствуют не менее половины ее членов. Дата проведения очередного заседания определяется председателем, заместителем председателя комиссии в отсутствии председателя, и доводится до всех членов комиссии. Заседания комиссии ведет председатель, в его отсутствие-заместитель, в отсутствии председателя и заместителя любой член комиссии по поручению председателя.</w:t>
      </w:r>
    </w:p>
    <w:p w:rsidR="00653D22" w:rsidRPr="00653D22" w:rsidRDefault="00653D22" w:rsidP="00653D22">
      <w:pPr>
        <w:pStyle w:val="12"/>
        <w:shd w:val="clear" w:color="auto" w:fill="auto"/>
        <w:tabs>
          <w:tab w:val="left" w:pos="478"/>
        </w:tabs>
        <w:spacing w:before="0" w:line="240" w:lineRule="auto"/>
        <w:ind w:left="360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53D22">
        <w:rPr>
          <w:rFonts w:ascii="Times New Roman" w:hAnsi="Times New Roman" w:cs="Times New Roman"/>
          <w:sz w:val="22"/>
          <w:szCs w:val="22"/>
        </w:rPr>
        <w:t>4.3. Решения комиссии принимаются простым большинством голосов.</w:t>
      </w:r>
    </w:p>
    <w:p w:rsidR="00653D22" w:rsidRPr="00653D22" w:rsidRDefault="00653D22" w:rsidP="00653D22">
      <w:pPr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АДМИНИСТРАЦИЯ ЦВЕТНИКОВСКОГО СЕЛЬСОВЕТА</w:t>
      </w: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653D22" w:rsidRPr="00653D22" w:rsidRDefault="00653D22" w:rsidP="00653D22">
      <w:pPr>
        <w:spacing w:after="0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ПОСТАНОВЛЕНИЕ</w:t>
      </w: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от 25.03.2017  г. № 21-па</w:t>
      </w:r>
    </w:p>
    <w:p w:rsidR="00653D22" w:rsidRPr="00653D22" w:rsidRDefault="00653D22" w:rsidP="00653D22">
      <w:pPr>
        <w:spacing w:after="0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 xml:space="preserve">О введении временного ограничения движения транспортных средств </w:t>
      </w:r>
      <w:proofErr w:type="gramStart"/>
      <w:r w:rsidRPr="00653D22">
        <w:rPr>
          <w:rFonts w:ascii="Times New Roman" w:hAnsi="Times New Roman" w:cs="Times New Roman"/>
          <w:b/>
        </w:rPr>
        <w:t>по</w:t>
      </w:r>
      <w:proofErr w:type="gramEnd"/>
    </w:p>
    <w:p w:rsidR="00653D22" w:rsidRPr="00653D22" w:rsidRDefault="00653D22" w:rsidP="00653D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 xml:space="preserve">автомобильным дорогам местного значения в </w:t>
      </w:r>
      <w:proofErr w:type="gramStart"/>
      <w:r w:rsidRPr="00653D22">
        <w:rPr>
          <w:rFonts w:ascii="Times New Roman" w:hAnsi="Times New Roman" w:cs="Times New Roman"/>
          <w:b/>
        </w:rPr>
        <w:t>населённых</w:t>
      </w:r>
      <w:proofErr w:type="gramEnd"/>
    </w:p>
    <w:p w:rsidR="00653D22" w:rsidRPr="00653D22" w:rsidRDefault="00653D22" w:rsidP="00653D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53D22">
        <w:rPr>
          <w:rFonts w:ascii="Times New Roman" w:hAnsi="Times New Roman" w:cs="Times New Roman"/>
          <w:b/>
        </w:rPr>
        <w:t>пунктах</w:t>
      </w:r>
      <w:proofErr w:type="gramEnd"/>
      <w:r w:rsidRPr="00653D22">
        <w:rPr>
          <w:rFonts w:ascii="Times New Roman" w:hAnsi="Times New Roman" w:cs="Times New Roman"/>
          <w:b/>
        </w:rPr>
        <w:t xml:space="preserve"> Цветниковского сельсовета в весенний период 2017  года.</w:t>
      </w:r>
    </w:p>
    <w:p w:rsidR="00653D22" w:rsidRPr="00653D22" w:rsidRDefault="00653D22" w:rsidP="00653D22">
      <w:pPr>
        <w:spacing w:after="0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spacing w:after="0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ab/>
      </w:r>
    </w:p>
    <w:p w:rsidR="00653D22" w:rsidRPr="00653D22" w:rsidRDefault="00653D22" w:rsidP="00653D22">
      <w:pPr>
        <w:spacing w:after="0" w:line="360" w:lineRule="auto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ab/>
      </w:r>
      <w:proofErr w:type="gramStart"/>
      <w:r w:rsidRPr="00653D22">
        <w:rPr>
          <w:rFonts w:ascii="Times New Roman" w:hAnsi="Times New Roman" w:cs="Times New Roman"/>
        </w:rPr>
        <w:t xml:space="preserve">В соответствии с ч. 4 ст. 7, ч. 2 ст. 43 Федерального закона от 06.10.2003  г. № 131-ФЗ «Об общих принципах организации местного самоуправления в Российской Федерации», пункта 19 постановления Правительства Новосибирской области от 09.04.2012 г. № 171-п «О временных ограничении или прекращении движении транспортных средств по автомобильным дорогам на территории Новосибирской области»  </w:t>
      </w:r>
      <w:r w:rsidRPr="00653D22">
        <w:rPr>
          <w:rFonts w:ascii="Times New Roman" w:hAnsi="Times New Roman" w:cs="Times New Roman"/>
          <w:b/>
        </w:rPr>
        <w:t>постановляю</w:t>
      </w:r>
      <w:r w:rsidRPr="00653D22">
        <w:rPr>
          <w:rFonts w:ascii="Times New Roman" w:hAnsi="Times New Roman" w:cs="Times New Roman"/>
        </w:rPr>
        <w:t>:</w:t>
      </w:r>
      <w:proofErr w:type="gramEnd"/>
    </w:p>
    <w:p w:rsidR="00653D22" w:rsidRPr="00653D22" w:rsidRDefault="00653D22" w:rsidP="00653D22">
      <w:pPr>
        <w:spacing w:after="0" w:line="360" w:lineRule="auto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ab/>
        <w:t>1. 1. В целях сохранения дорожного полотна на улицах населённых пунктов Цветниковского сельсовета  ввести временное ограничение движения транспортных средств с 25 марта  2016 года  по 24  апреля  2017 года по автомобильным дорогам с грунтовым и грунтово-щебёночным покрытием для проезда грузового автотранспорта.</w:t>
      </w:r>
    </w:p>
    <w:p w:rsidR="00653D22" w:rsidRPr="00653D22" w:rsidRDefault="00653D22" w:rsidP="00653D22">
      <w:pPr>
        <w:spacing w:after="0" w:line="360" w:lineRule="auto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ab/>
        <w:t>2. И.о. Директора МУП ЖКХ «</w:t>
      </w:r>
      <w:proofErr w:type="spellStart"/>
      <w:r w:rsidRPr="00653D22">
        <w:rPr>
          <w:rFonts w:ascii="Times New Roman" w:hAnsi="Times New Roman" w:cs="Times New Roman"/>
        </w:rPr>
        <w:t>Цветниковское</w:t>
      </w:r>
      <w:proofErr w:type="spellEnd"/>
      <w:r w:rsidRPr="00653D22">
        <w:rPr>
          <w:rFonts w:ascii="Times New Roman" w:hAnsi="Times New Roman" w:cs="Times New Roman"/>
        </w:rPr>
        <w:t>» (Коровину А.И.</w:t>
      </w:r>
      <w:proofErr w:type="gramStart"/>
      <w:r w:rsidRPr="00653D22">
        <w:rPr>
          <w:rFonts w:ascii="Times New Roman" w:hAnsi="Times New Roman" w:cs="Times New Roman"/>
        </w:rPr>
        <w:t xml:space="preserve"> )</w:t>
      </w:r>
      <w:proofErr w:type="gramEnd"/>
      <w:r w:rsidRPr="00653D22">
        <w:rPr>
          <w:rFonts w:ascii="Times New Roman" w:hAnsi="Times New Roman" w:cs="Times New Roman"/>
        </w:rPr>
        <w:t xml:space="preserve"> по согласованию с ОГИБДД установить дорожные знаки «Движение грузового автотранспорта запрещено».</w:t>
      </w:r>
    </w:p>
    <w:p w:rsidR="00653D22" w:rsidRPr="00653D22" w:rsidRDefault="00653D22" w:rsidP="00653D22">
      <w:pPr>
        <w:spacing w:after="0" w:line="360" w:lineRule="auto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ab/>
        <w:t xml:space="preserve">3.Проезд грузового транспорта для выполнения социально значимых вопросов разрешается при согласовании маршрута движения администрацией Цветниковского сельсовета Здвинского района Новосибирской области </w:t>
      </w:r>
    </w:p>
    <w:p w:rsidR="00653D22" w:rsidRPr="00653D22" w:rsidRDefault="00653D22" w:rsidP="00653D22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4. Опубликовать данное постановление в периодическом печатном издании «Вестник Цветниковского сельсовета» и на официальном сайте в сети интернет.</w:t>
      </w:r>
    </w:p>
    <w:p w:rsidR="00653D22" w:rsidRPr="00653D22" w:rsidRDefault="00653D22" w:rsidP="00653D22">
      <w:pPr>
        <w:spacing w:after="0" w:line="360" w:lineRule="auto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Глава Цветниковского сельсовета</w:t>
      </w:r>
    </w:p>
    <w:p w:rsidR="00653D22" w:rsidRPr="00653D22" w:rsidRDefault="00653D22" w:rsidP="00653D22">
      <w:pPr>
        <w:spacing w:after="0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Здвинского района Новосибирской области                                Е.К. </w:t>
      </w:r>
      <w:proofErr w:type="spellStart"/>
      <w:r w:rsidRPr="00653D22">
        <w:rPr>
          <w:rFonts w:ascii="Times New Roman" w:hAnsi="Times New Roman" w:cs="Times New Roman"/>
        </w:rPr>
        <w:t>Кошман</w:t>
      </w:r>
      <w:proofErr w:type="spellEnd"/>
    </w:p>
    <w:p w:rsidR="00653D22" w:rsidRPr="00653D22" w:rsidRDefault="00653D22" w:rsidP="00653D22">
      <w:pPr>
        <w:spacing w:after="0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АДМИНИСТРАЦИЯ ЦВЕТНИКОВСКОГО СЕЛЬСОВЕТА</w:t>
      </w: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653D22" w:rsidRPr="00653D22" w:rsidRDefault="00653D22" w:rsidP="00653D22">
      <w:pPr>
        <w:spacing w:after="0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lastRenderedPageBreak/>
        <w:t>ПОСТАНОВЛЕНИЕ</w:t>
      </w: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от 31.03.2017   г. № 22-па</w:t>
      </w: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 xml:space="preserve"> О создании патрульных групп  на территории Цветниковского сельсовета Здвинского района Новосибирской области </w:t>
      </w:r>
    </w:p>
    <w:p w:rsidR="00653D22" w:rsidRPr="00653D22" w:rsidRDefault="00653D22" w:rsidP="00653D2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  <w:bCs/>
        </w:rPr>
        <w:t xml:space="preserve">    В целях снижения риска возникновения чрезвычайных ситуаций,</w:t>
      </w:r>
    </w:p>
    <w:p w:rsidR="00653D22" w:rsidRPr="00653D22" w:rsidRDefault="00653D22" w:rsidP="00653D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  <w:bCs/>
        </w:rPr>
        <w:t>обусловленных природными пожарами и уменьшения их последствий</w:t>
      </w:r>
      <w:r w:rsidRPr="00653D22">
        <w:rPr>
          <w:rFonts w:ascii="Times New Roman" w:hAnsi="Times New Roman" w:cs="Times New Roman"/>
        </w:rPr>
        <w:t xml:space="preserve"> на период пожароопасного сезона   </w:t>
      </w:r>
      <w:proofErr w:type="spellStart"/>
      <w:proofErr w:type="gramStart"/>
      <w:r w:rsidRPr="00653D22">
        <w:rPr>
          <w:rFonts w:ascii="Times New Roman" w:hAnsi="Times New Roman" w:cs="Times New Roman"/>
        </w:rPr>
        <w:t>п</w:t>
      </w:r>
      <w:proofErr w:type="spellEnd"/>
      <w:proofErr w:type="gramEnd"/>
      <w:r w:rsidRPr="00653D22">
        <w:rPr>
          <w:rFonts w:ascii="Times New Roman" w:hAnsi="Times New Roman" w:cs="Times New Roman"/>
        </w:rPr>
        <w:t xml:space="preserve"> о с т а </w:t>
      </w:r>
      <w:proofErr w:type="spellStart"/>
      <w:r w:rsidRPr="00653D22">
        <w:rPr>
          <w:rFonts w:ascii="Times New Roman" w:hAnsi="Times New Roman" w:cs="Times New Roman"/>
        </w:rPr>
        <w:t>н</w:t>
      </w:r>
      <w:proofErr w:type="spellEnd"/>
      <w:r w:rsidRPr="00653D22">
        <w:rPr>
          <w:rFonts w:ascii="Times New Roman" w:hAnsi="Times New Roman" w:cs="Times New Roman"/>
        </w:rPr>
        <w:t xml:space="preserve"> о в л я ю: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pStyle w:val="a7"/>
        <w:numPr>
          <w:ilvl w:val="0"/>
          <w:numId w:val="23"/>
        </w:num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  <w:bCs/>
        </w:rPr>
        <w:t xml:space="preserve">Создать </w:t>
      </w:r>
      <w:r w:rsidRPr="00653D22">
        <w:rPr>
          <w:rFonts w:ascii="Times New Roman" w:hAnsi="Times New Roman" w:cs="Times New Roman"/>
        </w:rPr>
        <w:t xml:space="preserve">патрульную  группу на территории Цветниковского сельсовета Здвинского района Новосибирской области и утвердить ее состав, в соответствии с приложением. </w:t>
      </w:r>
    </w:p>
    <w:p w:rsidR="00653D22" w:rsidRPr="00653D22" w:rsidRDefault="00653D22" w:rsidP="00653D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Для организации работ по своевременной локализации и тушения</w:t>
      </w:r>
    </w:p>
    <w:p w:rsidR="00653D22" w:rsidRPr="00653D22" w:rsidRDefault="00653D22" w:rsidP="00653D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природных пожаров и недопущения перехода природных пожаров на населенные пункты привлекать патрульную группу района по решению Главы Цветниковского сельсовета Здвинского района Новосибирской области.</w:t>
      </w:r>
    </w:p>
    <w:p w:rsidR="00653D22" w:rsidRPr="00653D22" w:rsidRDefault="00653D22" w:rsidP="00653D22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653D22">
        <w:rPr>
          <w:rFonts w:ascii="Times New Roman" w:hAnsi="Times New Roman" w:cs="Times New Roman"/>
        </w:rPr>
        <w:t>Контроль за</w:t>
      </w:r>
      <w:proofErr w:type="gramEnd"/>
      <w:r w:rsidRPr="00653D22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653D22" w:rsidRPr="00653D22" w:rsidRDefault="00653D22" w:rsidP="00653D22">
      <w:pPr>
        <w:tabs>
          <w:tab w:val="left" w:pos="307"/>
        </w:tabs>
        <w:jc w:val="both"/>
        <w:rPr>
          <w:rFonts w:ascii="Times New Roman" w:hAnsi="Times New Roman" w:cs="Times New Roman"/>
        </w:rPr>
      </w:pPr>
    </w:p>
    <w:p w:rsidR="00653D22" w:rsidRPr="00653D22" w:rsidRDefault="00653D22" w:rsidP="00653D22">
      <w:pPr>
        <w:spacing w:after="0" w:line="240" w:lineRule="auto"/>
        <w:ind w:right="284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>Глава Цветниковского сельсовета</w:t>
      </w:r>
    </w:p>
    <w:p w:rsidR="00653D22" w:rsidRPr="00653D22" w:rsidRDefault="00653D22" w:rsidP="00653D22">
      <w:pPr>
        <w:spacing w:after="0" w:line="240" w:lineRule="auto"/>
        <w:ind w:right="284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Здвинского района Новосибирской области </w:t>
      </w:r>
      <w:r w:rsidRPr="00653D22">
        <w:rPr>
          <w:rFonts w:ascii="Times New Roman" w:hAnsi="Times New Roman" w:cs="Times New Roman"/>
        </w:rPr>
        <w:tab/>
      </w:r>
      <w:r w:rsidRPr="00653D22">
        <w:rPr>
          <w:rFonts w:ascii="Times New Roman" w:hAnsi="Times New Roman" w:cs="Times New Roman"/>
        </w:rPr>
        <w:tab/>
      </w:r>
      <w:r w:rsidRPr="00653D22">
        <w:rPr>
          <w:rFonts w:ascii="Times New Roman" w:hAnsi="Times New Roman" w:cs="Times New Roman"/>
        </w:rPr>
        <w:tab/>
        <w:t xml:space="preserve">Е.К. </w:t>
      </w:r>
      <w:proofErr w:type="spellStart"/>
      <w:r w:rsidRPr="00653D22">
        <w:rPr>
          <w:rFonts w:ascii="Times New Roman" w:hAnsi="Times New Roman" w:cs="Times New Roman"/>
        </w:rPr>
        <w:t>Кошман</w:t>
      </w:r>
      <w:proofErr w:type="spellEnd"/>
    </w:p>
    <w:p w:rsidR="00653D22" w:rsidRPr="00653D22" w:rsidRDefault="00653D22" w:rsidP="00653D22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653D22" w:rsidRPr="00653D22" w:rsidTr="00EF24F4">
        <w:tc>
          <w:tcPr>
            <w:tcW w:w="4217" w:type="dxa"/>
          </w:tcPr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Утвержден</w:t>
            </w:r>
          </w:p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Цветниковского сельсовета Здвинского района Новосибирской области </w:t>
            </w:r>
          </w:p>
          <w:p w:rsidR="00653D22" w:rsidRPr="00653D22" w:rsidRDefault="00653D22" w:rsidP="00EF24F4">
            <w:pPr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от 31.03.2016 г. № 22-па </w:t>
            </w:r>
          </w:p>
        </w:tc>
      </w:tr>
    </w:tbl>
    <w:p w:rsidR="00653D22" w:rsidRPr="00653D22" w:rsidRDefault="00653D22" w:rsidP="00653D22">
      <w:pPr>
        <w:rPr>
          <w:rFonts w:ascii="Times New Roman" w:hAnsi="Times New Roman" w:cs="Times New Roman"/>
          <w:b/>
        </w:rPr>
      </w:pPr>
    </w:p>
    <w:p w:rsidR="00653D22" w:rsidRPr="00653D22" w:rsidRDefault="00653D22" w:rsidP="003E289E">
      <w:pPr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Состав патрульной группы Цветниковского сельсовета Здвинского района Новосибирской области.</w:t>
      </w:r>
    </w:p>
    <w:tbl>
      <w:tblPr>
        <w:tblStyle w:val="ac"/>
        <w:tblW w:w="0" w:type="auto"/>
        <w:tblLook w:val="04A0"/>
      </w:tblPr>
      <w:tblGrid>
        <w:gridCol w:w="675"/>
        <w:gridCol w:w="2835"/>
        <w:gridCol w:w="5670"/>
      </w:tblGrid>
      <w:tr w:rsidR="00653D22" w:rsidRPr="00653D22" w:rsidTr="00EF24F4">
        <w:tc>
          <w:tcPr>
            <w:tcW w:w="67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3D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3D22">
              <w:rPr>
                <w:rFonts w:ascii="Times New Roman" w:hAnsi="Times New Roman" w:cs="Times New Roman"/>
              </w:rPr>
              <w:t>/</w:t>
            </w:r>
            <w:proofErr w:type="spellStart"/>
            <w:r w:rsidRPr="00653D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670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Состав патрульной группы</w:t>
            </w:r>
          </w:p>
        </w:tc>
      </w:tr>
      <w:tr w:rsidR="00653D22" w:rsidRPr="00653D22" w:rsidTr="00EF24F4">
        <w:tc>
          <w:tcPr>
            <w:tcW w:w="67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с. Цветники </w:t>
            </w:r>
          </w:p>
        </w:tc>
        <w:tc>
          <w:tcPr>
            <w:tcW w:w="5670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D22">
              <w:rPr>
                <w:rFonts w:ascii="Times New Roman" w:hAnsi="Times New Roman" w:cs="Times New Roman"/>
              </w:rPr>
              <w:t>Кошман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 w:rsidRPr="00653D22">
              <w:rPr>
                <w:rFonts w:ascii="Times New Roman" w:hAnsi="Times New Roman" w:cs="Times New Roman"/>
              </w:rPr>
              <w:t>Карпович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3D22">
              <w:rPr>
                <w:rFonts w:ascii="Times New Roman" w:hAnsi="Times New Roman" w:cs="Times New Roman"/>
              </w:rPr>
              <w:t>–н</w:t>
            </w:r>
            <w:proofErr w:type="gramEnd"/>
            <w:r w:rsidRPr="00653D22">
              <w:rPr>
                <w:rFonts w:ascii="Times New Roman" w:hAnsi="Times New Roman" w:cs="Times New Roman"/>
              </w:rPr>
              <w:t>ачальник патрульной группы</w:t>
            </w:r>
          </w:p>
        </w:tc>
      </w:tr>
      <w:tr w:rsidR="00653D22" w:rsidRPr="00653D22" w:rsidTr="00EF24F4">
        <w:tc>
          <w:tcPr>
            <w:tcW w:w="67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с. Цветники </w:t>
            </w:r>
          </w:p>
        </w:tc>
        <w:tc>
          <w:tcPr>
            <w:tcW w:w="5670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Анисимов Владимир Викторович, водитель администрации </w:t>
            </w:r>
          </w:p>
        </w:tc>
      </w:tr>
      <w:tr w:rsidR="00653D22" w:rsidRPr="00653D22" w:rsidTr="00EF24F4">
        <w:tc>
          <w:tcPr>
            <w:tcW w:w="67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с. Цветники </w:t>
            </w:r>
          </w:p>
        </w:tc>
        <w:tc>
          <w:tcPr>
            <w:tcW w:w="5670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Коровин Александр Иванович, и.о.  директора МУП ЖКХ «</w:t>
            </w:r>
            <w:proofErr w:type="spellStart"/>
            <w:r w:rsidRPr="00653D22">
              <w:rPr>
                <w:rFonts w:ascii="Times New Roman" w:hAnsi="Times New Roman" w:cs="Times New Roman"/>
              </w:rPr>
              <w:t>Цветниковское</w:t>
            </w:r>
            <w:proofErr w:type="spellEnd"/>
            <w:r w:rsidRPr="00653D22">
              <w:rPr>
                <w:rFonts w:ascii="Times New Roman" w:hAnsi="Times New Roman" w:cs="Times New Roman"/>
              </w:rPr>
              <w:t>»</w:t>
            </w:r>
          </w:p>
        </w:tc>
      </w:tr>
      <w:tr w:rsidR="00653D22" w:rsidRPr="00653D22" w:rsidTr="00EF24F4">
        <w:tc>
          <w:tcPr>
            <w:tcW w:w="67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д. Михайловка </w:t>
            </w:r>
          </w:p>
        </w:tc>
        <w:tc>
          <w:tcPr>
            <w:tcW w:w="5670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Лысак Ирина Александровна, директор МКОУ Михайловской ОО</w:t>
            </w:r>
            <w:proofErr w:type="gramStart"/>
            <w:r w:rsidRPr="00653D22">
              <w:rPr>
                <w:rFonts w:ascii="Times New Roman" w:hAnsi="Times New Roman" w:cs="Times New Roman"/>
              </w:rPr>
              <w:t>Ш-</w:t>
            </w:r>
            <w:proofErr w:type="gramEnd"/>
            <w:r w:rsidRPr="00653D22">
              <w:rPr>
                <w:rFonts w:ascii="Times New Roman" w:hAnsi="Times New Roman" w:cs="Times New Roman"/>
              </w:rPr>
              <w:t xml:space="preserve"> староста  патрульной группы</w:t>
            </w:r>
          </w:p>
        </w:tc>
      </w:tr>
      <w:tr w:rsidR="00653D22" w:rsidRPr="00653D22" w:rsidTr="00EF24F4">
        <w:tc>
          <w:tcPr>
            <w:tcW w:w="67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д. Михайловка </w:t>
            </w:r>
          </w:p>
        </w:tc>
        <w:tc>
          <w:tcPr>
            <w:tcW w:w="5670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D22">
              <w:rPr>
                <w:rFonts w:ascii="Times New Roman" w:hAnsi="Times New Roman" w:cs="Times New Roman"/>
              </w:rPr>
              <w:t>Изюров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 Анатолий Алексеевич, глава КФХ</w:t>
            </w:r>
          </w:p>
        </w:tc>
      </w:tr>
      <w:tr w:rsidR="00653D22" w:rsidRPr="00653D22" w:rsidTr="00EF24F4">
        <w:tc>
          <w:tcPr>
            <w:tcW w:w="67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53D22">
              <w:rPr>
                <w:rFonts w:ascii="Times New Roman" w:hAnsi="Times New Roman" w:cs="Times New Roman"/>
              </w:rPr>
              <w:t>Чича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Хромов Владимир Михайлович, ИП </w:t>
            </w:r>
            <w:proofErr w:type="spellStart"/>
            <w:r w:rsidRPr="00653D22">
              <w:rPr>
                <w:rFonts w:ascii="Times New Roman" w:hAnsi="Times New Roman" w:cs="Times New Roman"/>
              </w:rPr>
              <w:t>Буримов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, тракторист </w:t>
            </w:r>
            <w:proofErr w:type="gramStart"/>
            <w:r w:rsidRPr="00653D22">
              <w:rPr>
                <w:rFonts w:ascii="Times New Roman" w:hAnsi="Times New Roman" w:cs="Times New Roman"/>
              </w:rPr>
              <w:t>–с</w:t>
            </w:r>
            <w:proofErr w:type="gramEnd"/>
            <w:r w:rsidRPr="00653D22">
              <w:rPr>
                <w:rFonts w:ascii="Times New Roman" w:hAnsi="Times New Roman" w:cs="Times New Roman"/>
              </w:rPr>
              <w:t>тароста патрульной группы</w:t>
            </w:r>
          </w:p>
        </w:tc>
      </w:tr>
      <w:tr w:rsidR="00653D22" w:rsidRPr="00653D22" w:rsidTr="00EF24F4">
        <w:tc>
          <w:tcPr>
            <w:tcW w:w="67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53D22">
              <w:rPr>
                <w:rFonts w:ascii="Times New Roman" w:hAnsi="Times New Roman" w:cs="Times New Roman"/>
              </w:rPr>
              <w:t>Чича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653D22" w:rsidRPr="00653D22" w:rsidRDefault="00653D22" w:rsidP="00EF24F4">
            <w:pPr>
              <w:jc w:val="center"/>
              <w:rPr>
                <w:rFonts w:ascii="Times New Roman" w:hAnsi="Times New Roman" w:cs="Times New Roman"/>
              </w:rPr>
            </w:pPr>
            <w:r w:rsidRPr="00653D22">
              <w:rPr>
                <w:rFonts w:ascii="Times New Roman" w:hAnsi="Times New Roman" w:cs="Times New Roman"/>
              </w:rPr>
              <w:t>Новиков Олег Сергеевич, МУП ЖКХ «</w:t>
            </w:r>
            <w:proofErr w:type="spellStart"/>
            <w:r w:rsidRPr="00653D22">
              <w:rPr>
                <w:rFonts w:ascii="Times New Roman" w:hAnsi="Times New Roman" w:cs="Times New Roman"/>
              </w:rPr>
              <w:t>Цветниковское</w:t>
            </w:r>
            <w:proofErr w:type="spellEnd"/>
            <w:r w:rsidRPr="00653D22">
              <w:rPr>
                <w:rFonts w:ascii="Times New Roman" w:hAnsi="Times New Roman" w:cs="Times New Roman"/>
              </w:rPr>
              <w:t xml:space="preserve">», рабочий  </w:t>
            </w:r>
          </w:p>
        </w:tc>
      </w:tr>
    </w:tbl>
    <w:p w:rsidR="003629CE" w:rsidRPr="003E289E" w:rsidRDefault="003629CE" w:rsidP="003E289E">
      <w:pPr>
        <w:tabs>
          <w:tab w:val="left" w:pos="2850"/>
        </w:tabs>
        <w:rPr>
          <w:rFonts w:ascii="Times New Roman" w:hAnsi="Times New Roman" w:cs="Times New Roman"/>
        </w:rPr>
      </w:pPr>
    </w:p>
    <w:p w:rsidR="00334BF2" w:rsidRPr="00653D22" w:rsidRDefault="00334BF2" w:rsidP="00E5524F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34BF2" w:rsidRPr="00653D22" w:rsidRDefault="00334BF2" w:rsidP="00334BF2">
      <w:pPr>
        <w:pStyle w:val="1"/>
        <w:spacing w:line="276" w:lineRule="auto"/>
        <w:jc w:val="center"/>
        <w:rPr>
          <w:sz w:val="22"/>
          <w:szCs w:val="22"/>
        </w:rPr>
      </w:pPr>
      <w:r w:rsidRPr="00653D2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6" w:name="_Toc342483418"/>
      <w:r w:rsidRPr="00653D22">
        <w:rPr>
          <w:sz w:val="22"/>
          <w:szCs w:val="22"/>
        </w:rPr>
        <w:t xml:space="preserve"> </w:t>
      </w:r>
    </w:p>
    <w:bookmarkEnd w:id="6"/>
    <w:p w:rsidR="00334BF2" w:rsidRPr="00653D22" w:rsidRDefault="00334BF2" w:rsidP="00334BF2">
      <w:pPr>
        <w:pStyle w:val="ConsPlusNormal"/>
        <w:ind w:firstLine="540"/>
        <w:jc w:val="center"/>
        <w:outlineLvl w:val="0"/>
        <w:rPr>
          <w:sz w:val="22"/>
          <w:szCs w:val="22"/>
        </w:rPr>
      </w:pPr>
    </w:p>
    <w:p w:rsidR="00334BF2" w:rsidRPr="00653D22" w:rsidRDefault="00334BF2" w:rsidP="00334BF2">
      <w:pPr>
        <w:pStyle w:val="ConsPlusNormal"/>
        <w:ind w:firstLine="540"/>
        <w:jc w:val="center"/>
        <w:outlineLvl w:val="0"/>
        <w:rPr>
          <w:sz w:val="22"/>
          <w:szCs w:val="22"/>
        </w:rPr>
      </w:pPr>
      <w:r w:rsidRPr="00653D22">
        <w:rPr>
          <w:sz w:val="22"/>
          <w:szCs w:val="22"/>
        </w:rPr>
        <w:t xml:space="preserve">Прокуратура разъясняет </w:t>
      </w:r>
    </w:p>
    <w:p w:rsidR="009F1063" w:rsidRPr="00653D22" w:rsidRDefault="009F1063" w:rsidP="00334BF2">
      <w:pPr>
        <w:pStyle w:val="ConsPlusNormal"/>
        <w:ind w:firstLine="540"/>
        <w:jc w:val="center"/>
        <w:outlineLvl w:val="0"/>
        <w:rPr>
          <w:sz w:val="22"/>
          <w:szCs w:val="22"/>
        </w:rPr>
      </w:pPr>
    </w:p>
    <w:p w:rsidR="00653D22" w:rsidRPr="00653D22" w:rsidRDefault="00653D22" w:rsidP="00653D22">
      <w:pPr>
        <w:spacing w:after="0"/>
        <w:jc w:val="center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  <w:b/>
        </w:rPr>
        <w:t>Как наказать  обидчика за оскорбление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 xml:space="preserve">        </w:t>
      </w:r>
      <w:r w:rsidRPr="00653D22">
        <w:rPr>
          <w:rFonts w:ascii="Times New Roman" w:hAnsi="Times New Roman" w:cs="Times New Roman"/>
        </w:rPr>
        <w:tab/>
        <w:t>В нашей жизни, к сожалению, бытовые конфликтные ситуации среди людей не редкость. Не редкость оскорбительные выражения и действия, обидные слова, намеренно или случайно, высказанные в адрес собеседника. Необходимость в привлечении к ответственности за оскорбление может возникнуть в повседневной жизни каждого из нас, оскорбить могут кого угодно и как угодно. 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t xml:space="preserve">Что такое оскорбление личности? 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>Оскорбление личности - это умышленное унижение чести и достоинства, выраженное в неприличной форме,  имеется в виду дерзкая и издевательски циничная словесная форма, противоречащая установленным правилам поведения и общения. Это словесная унизительная оценка физических, умственных и других качеств человека, подрывающая его престиж,  как в собственных глазах, так и в глазах общества. При этом совершенно не имеет значения, соответствуют ли оскорбительные слова действительности.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 xml:space="preserve"> </w:t>
      </w:r>
      <w:r w:rsidRPr="00653D22">
        <w:rPr>
          <w:rFonts w:ascii="Times New Roman" w:hAnsi="Times New Roman" w:cs="Times New Roman"/>
        </w:rPr>
        <w:tab/>
        <w:t>Насколько словесная форма прилична, можно определить, ориентируясь на нормы и правила современного литературного языка. Неприличными и оскорбительными будут являться просторечные, нецензурные, грубо-жаргонные слова и выражения. Недопустимо переходить грани общепринятой и литературной речи.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 xml:space="preserve">Определение </w:t>
      </w:r>
      <w:proofErr w:type="spellStart"/>
      <w:r w:rsidRPr="00653D22">
        <w:rPr>
          <w:rFonts w:ascii="Times New Roman" w:hAnsi="Times New Roman" w:cs="Times New Roman"/>
        </w:rPr>
        <w:t>приличности</w:t>
      </w:r>
      <w:proofErr w:type="spellEnd"/>
      <w:r w:rsidRPr="00653D22">
        <w:rPr>
          <w:rFonts w:ascii="Times New Roman" w:hAnsi="Times New Roman" w:cs="Times New Roman"/>
        </w:rPr>
        <w:t xml:space="preserve"> или неприличности фразы зависит от конкретной коммуникативной ситуации. Важно, что именно побудило или спровоцировало говорящего так выразиться, было ли уместно употребление оскорбительного слова или выражения в общем контексте ситуации общения.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653D22">
        <w:rPr>
          <w:rFonts w:ascii="Times New Roman" w:hAnsi="Times New Roman" w:cs="Times New Roman"/>
        </w:rPr>
        <w:t>В соответствии со ст. 5.61 Кодекса РФ об административных правонарушениях за оскорбление, то есть унижение чести и достоинства другого лица, выраженное в неприличной форме, предусмотрена административная ответственность и наказание в виде  наложения административного штрафа на граждан в размере от одной тысячи до трех тысяч рублей; на должностных лиц - от десяти тысяч до тридцати тысяч рублей;</w:t>
      </w:r>
      <w:proofErr w:type="gramEnd"/>
      <w:r w:rsidRPr="00653D22">
        <w:rPr>
          <w:rFonts w:ascii="Times New Roman" w:hAnsi="Times New Roman" w:cs="Times New Roman"/>
        </w:rPr>
        <w:t xml:space="preserve"> на юридических лиц - от пятидесяти тысяч до ста тысяч.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>Что делать если вас оскорбляют?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>Во-первых, не поддавайтесь эмоциям и не реагируйте на оскорбительные выпады,  не отвечайте злоумышленнику тем же.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 xml:space="preserve">Ни в коем случае не занимайтесь рукоприкладством и не применяйте физическую силу, поскольку станете фигурантом уголовного дела – ведь оскорблениями часто провоцируют оппонента на более опасные шаги. 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 xml:space="preserve">Во-вторых, уделите максимум внимания доказательствам. В том случае если свидетель посторонний – обязательно возьмите у него координаты, дабы в дальнейшем можно было пригласить его в суд или правоохранительные органы для подтверждения оскорбительного поведения вашего оппонента. В словесной перепалке используйте в качестве своих союзников технические средства – телефон или камеру с функцией видеозаписи. 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>В-третьих, обратитесь с </w:t>
      </w:r>
      <w:hyperlink r:id="rId8" w:tgtFrame="_blank" w:history="1">
        <w:r w:rsidRPr="00653D22">
          <w:rPr>
            <w:rStyle w:val="ab"/>
            <w:rFonts w:ascii="Times New Roman" w:hAnsi="Times New Roman" w:cs="Times New Roman"/>
          </w:rPr>
          <w:t>заявлением</w:t>
        </w:r>
      </w:hyperlink>
      <w:r w:rsidRPr="00653D22">
        <w:rPr>
          <w:rFonts w:ascii="Times New Roman" w:hAnsi="Times New Roman" w:cs="Times New Roman"/>
        </w:rPr>
        <w:t> о факте оскорбления в прокуратуру либо в отделение полиции (участковому уполномоченному полиции).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>Заявление можно составить как заранее самостоятельно в произвольной форме, так и написать на месте, проконсультировавшись у принимающих вас сотрудников. Все имеющиеся доказательства прилагаются к заявлению или же выдаются при получении от заявителя объяснения.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</w:rPr>
        <w:lastRenderedPageBreak/>
        <w:t>По окончанию соответствующей проверки, прокурор передает материалы мировому судье, для привлечения виновного лица к ответственности</w:t>
      </w:r>
      <w:bookmarkStart w:id="7" w:name="list"/>
      <w:bookmarkEnd w:id="7"/>
      <w:r w:rsidRPr="00653D22">
        <w:rPr>
          <w:rFonts w:ascii="Times New Roman" w:hAnsi="Times New Roman" w:cs="Times New Roman"/>
        </w:rPr>
        <w:t>.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>Кроме того, в соответствие со статьёй 150 Гражданского кодекса РФ достоинство личности, честь и доброе имя, неприкосновенность частной жизни относится к нематериальным благам, принадлежащим гражданам по рождению. Это даёт лицу основание для самостоятельного обращения в суд с исковым заявлением о защите чести и достоинства и возмещении морального вреда.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>Прокурор Здвинского района</w:t>
      </w:r>
    </w:p>
    <w:p w:rsidR="00653D22" w:rsidRPr="00653D22" w:rsidRDefault="00653D22" w:rsidP="00653D22">
      <w:pPr>
        <w:spacing w:after="0"/>
        <w:jc w:val="both"/>
        <w:rPr>
          <w:rFonts w:ascii="Times New Roman" w:hAnsi="Times New Roman" w:cs="Times New Roman"/>
          <w:b/>
        </w:rPr>
      </w:pPr>
      <w:r w:rsidRPr="00653D22">
        <w:rPr>
          <w:rFonts w:ascii="Times New Roman" w:hAnsi="Times New Roman" w:cs="Times New Roman"/>
        </w:rPr>
        <w:t>младший  советник юстиции</w:t>
      </w:r>
      <w:r w:rsidRPr="00653D22">
        <w:rPr>
          <w:rFonts w:ascii="Times New Roman" w:hAnsi="Times New Roman" w:cs="Times New Roman"/>
        </w:rPr>
        <w:tab/>
      </w:r>
      <w:r w:rsidRPr="00653D22">
        <w:rPr>
          <w:rFonts w:ascii="Times New Roman" w:hAnsi="Times New Roman" w:cs="Times New Roman"/>
        </w:rPr>
        <w:tab/>
      </w:r>
      <w:r w:rsidRPr="00653D22">
        <w:rPr>
          <w:rFonts w:ascii="Times New Roman" w:hAnsi="Times New Roman" w:cs="Times New Roman"/>
        </w:rPr>
        <w:tab/>
      </w:r>
      <w:r w:rsidRPr="00653D22">
        <w:rPr>
          <w:rFonts w:ascii="Times New Roman" w:hAnsi="Times New Roman" w:cs="Times New Roman"/>
        </w:rPr>
        <w:tab/>
      </w:r>
      <w:r w:rsidRPr="00653D22">
        <w:rPr>
          <w:rFonts w:ascii="Times New Roman" w:hAnsi="Times New Roman" w:cs="Times New Roman"/>
        </w:rPr>
        <w:tab/>
        <w:t xml:space="preserve">               Д.В. Круглов</w:t>
      </w:r>
    </w:p>
    <w:p w:rsidR="00653D22" w:rsidRPr="00653D22" w:rsidRDefault="00653D22" w:rsidP="00653D22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653D22" w:rsidRPr="00653D22" w:rsidRDefault="00653D22" w:rsidP="00653D22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653D22" w:rsidRPr="00653D22" w:rsidRDefault="00653D22" w:rsidP="003E289E">
      <w:pPr>
        <w:pStyle w:val="a8"/>
        <w:spacing w:before="0" w:beforeAutospacing="0" w:after="0" w:afterAutospacing="0"/>
        <w:ind w:firstLine="709"/>
        <w:jc w:val="center"/>
        <w:outlineLvl w:val="3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653D22">
        <w:rPr>
          <w:b/>
          <w:bCs/>
          <w:color w:val="000000"/>
          <w:sz w:val="22"/>
          <w:szCs w:val="22"/>
          <w:bdr w:val="none" w:sz="0" w:space="0" w:color="auto" w:frame="1"/>
        </w:rPr>
        <w:t>Внесены изменения в закон о контрактной системе в сфере закупок товаров, работ, услуг для обеспечения государственных и муниципальных нужд.</w:t>
      </w:r>
    </w:p>
    <w:p w:rsidR="00653D22" w:rsidRPr="00653D22" w:rsidRDefault="00653D22" w:rsidP="00653D22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2"/>
          <w:szCs w:val="22"/>
        </w:rPr>
      </w:pPr>
    </w:p>
    <w:p w:rsidR="00653D22" w:rsidRPr="00653D22" w:rsidRDefault="00653D22" w:rsidP="00653D22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2"/>
          <w:szCs w:val="22"/>
        </w:rPr>
      </w:pPr>
      <w:r w:rsidRPr="00653D22">
        <w:rPr>
          <w:color w:val="000000"/>
          <w:sz w:val="22"/>
          <w:szCs w:val="22"/>
          <w:bdr w:val="none" w:sz="0" w:space="0" w:color="auto" w:frame="1"/>
        </w:rPr>
        <w:t>Изменения внесены в целях повышения прозрачности закупок и эффективности расходования бюджетных средств.</w:t>
      </w:r>
    </w:p>
    <w:p w:rsidR="00653D22" w:rsidRPr="00653D22" w:rsidRDefault="00653D22" w:rsidP="00653D22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2"/>
          <w:szCs w:val="22"/>
        </w:rPr>
      </w:pPr>
      <w:r w:rsidRPr="00653D22">
        <w:rPr>
          <w:color w:val="000000"/>
          <w:sz w:val="22"/>
          <w:szCs w:val="22"/>
          <w:bdr w:val="none" w:sz="0" w:space="0" w:color="auto" w:frame="1"/>
        </w:rPr>
        <w:t>Федеральный закон «О внесении изменений в ст. 31 Федерального закона «О контрактной системе в сфере закупок товаров, работ, услуг для обеспечения государственных и муниципальных нужд» принят Государственной Думой  21.12.2016 и одобрен Советом Федерации  23.12.2016, подписан Президентом Российской Федерации  29.12.2016.</w:t>
      </w:r>
    </w:p>
    <w:p w:rsidR="00653D22" w:rsidRPr="00653D22" w:rsidRDefault="00653D22" w:rsidP="00653D22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2"/>
          <w:szCs w:val="22"/>
        </w:rPr>
      </w:pPr>
      <w:proofErr w:type="gramStart"/>
      <w:r w:rsidRPr="00653D22">
        <w:rPr>
          <w:color w:val="000000"/>
          <w:sz w:val="22"/>
          <w:szCs w:val="22"/>
          <w:bdr w:val="none" w:sz="0" w:space="0" w:color="auto" w:frame="1"/>
        </w:rPr>
        <w:t>Статьей 31 Федерального закона «О контрактной системе в сфере закупок товаров, работ, услуг для обеспечения государственных и муниципальных нужд» установлены требования к участникам закупок, в частности об отсутствии у них (их должностных лиц) судимости за преступления в сфере экономики (за исключением лиц, у которых такая судимость погашена или снята), а также о неприменении в отношении указанных лиц наказания в виде</w:t>
      </w:r>
      <w:proofErr w:type="gramEnd"/>
      <w:r w:rsidRPr="00653D22">
        <w:rPr>
          <w:color w:val="000000"/>
          <w:sz w:val="22"/>
          <w:szCs w:val="22"/>
          <w:bdr w:val="none" w:sz="0" w:space="0" w:color="auto" w:frame="1"/>
        </w:rPr>
        <w:t xml:space="preserve"> лишения права занимать определённые должности или заниматься определённой деятельностью, которые связаны с поставкой товара, выполнением работы, оказанием услуги, </w:t>
      </w:r>
      <w:proofErr w:type="gramStart"/>
      <w:r w:rsidRPr="00653D22">
        <w:rPr>
          <w:color w:val="000000"/>
          <w:sz w:val="22"/>
          <w:szCs w:val="22"/>
          <w:bdr w:val="none" w:sz="0" w:space="0" w:color="auto" w:frame="1"/>
        </w:rPr>
        <w:t>являющихся</w:t>
      </w:r>
      <w:proofErr w:type="gramEnd"/>
      <w:r w:rsidRPr="00653D22">
        <w:rPr>
          <w:color w:val="000000"/>
          <w:sz w:val="22"/>
          <w:szCs w:val="22"/>
          <w:bdr w:val="none" w:sz="0" w:space="0" w:color="auto" w:frame="1"/>
        </w:rPr>
        <w:t xml:space="preserve"> объектом осуществляемой закупки, и административного наказания в виде дисквалификации.</w:t>
      </w:r>
    </w:p>
    <w:p w:rsidR="00653D22" w:rsidRPr="00653D22" w:rsidRDefault="00653D22" w:rsidP="00653D22">
      <w:pPr>
        <w:pStyle w:val="a8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2"/>
          <w:szCs w:val="22"/>
        </w:rPr>
      </w:pPr>
      <w:r w:rsidRPr="00653D22">
        <w:rPr>
          <w:color w:val="000000"/>
          <w:sz w:val="22"/>
          <w:szCs w:val="22"/>
          <w:bdr w:val="none" w:sz="0" w:space="0" w:color="auto" w:frame="1"/>
        </w:rPr>
        <w:t>Федеральным законом устанавливается также требование об отсутств</w:t>
      </w:r>
      <w:proofErr w:type="gramStart"/>
      <w:r w:rsidRPr="00653D22">
        <w:rPr>
          <w:color w:val="000000"/>
          <w:sz w:val="22"/>
          <w:szCs w:val="22"/>
          <w:bdr w:val="none" w:sz="0" w:space="0" w:color="auto" w:frame="1"/>
        </w:rPr>
        <w:t>ии у у</w:t>
      </w:r>
      <w:proofErr w:type="gramEnd"/>
      <w:r w:rsidRPr="00653D22">
        <w:rPr>
          <w:color w:val="000000"/>
          <w:sz w:val="22"/>
          <w:szCs w:val="22"/>
          <w:bdr w:val="none" w:sz="0" w:space="0" w:color="auto" w:frame="1"/>
        </w:rPr>
        <w:t>казанных лиц судимости за незаконное участие в предпринимательской деятельности, получение взятки, дачу взятки и посредничество во взяточничестве (ст.ст. 289–291</w:t>
      </w:r>
      <w:r w:rsidRPr="00653D22">
        <w:rPr>
          <w:color w:val="000000"/>
          <w:sz w:val="22"/>
          <w:szCs w:val="22"/>
          <w:bdr w:val="none" w:sz="0" w:space="0" w:color="auto" w:frame="1"/>
          <w:vertAlign w:val="superscript"/>
        </w:rPr>
        <w:t>1</w:t>
      </w:r>
      <w:r w:rsidRPr="00653D22">
        <w:rPr>
          <w:color w:val="000000"/>
          <w:sz w:val="22"/>
          <w:szCs w:val="22"/>
          <w:bdr w:val="none" w:sz="0" w:space="0" w:color="auto" w:frame="1"/>
        </w:rPr>
        <w:t> Уголовного кодекса Российской Федерации).</w:t>
      </w:r>
    </w:p>
    <w:p w:rsidR="00653D22" w:rsidRPr="00653D22" w:rsidRDefault="00653D22" w:rsidP="00653D22">
      <w:pPr>
        <w:pStyle w:val="a8"/>
        <w:spacing w:before="0" w:beforeAutospacing="0" w:after="0" w:afterAutospacing="0"/>
        <w:ind w:firstLine="709"/>
        <w:jc w:val="both"/>
        <w:outlineLvl w:val="3"/>
        <w:rPr>
          <w:color w:val="000000"/>
          <w:sz w:val="22"/>
          <w:szCs w:val="22"/>
          <w:bdr w:val="none" w:sz="0" w:space="0" w:color="auto" w:frame="1"/>
        </w:rPr>
      </w:pPr>
      <w:r w:rsidRPr="00653D22">
        <w:rPr>
          <w:color w:val="000000"/>
          <w:sz w:val="22"/>
          <w:szCs w:val="22"/>
          <w:bdr w:val="none" w:sz="0" w:space="0" w:color="auto" w:frame="1"/>
        </w:rPr>
        <w:t>Кроме того, Федеральным законом вводится требование об участии в закупке только лиц, ранее не привлекавшихся к административной ответственности за незаконное вознаграждение от имени юридического лица (ст. 19.28 Кодекса Российской Федерации об административных правонарушениях).</w:t>
      </w:r>
    </w:p>
    <w:p w:rsidR="00653D22" w:rsidRPr="00653D22" w:rsidRDefault="00653D22" w:rsidP="00653D22">
      <w:pPr>
        <w:pStyle w:val="a8"/>
        <w:spacing w:before="0" w:beforeAutospacing="0" w:after="0" w:afterAutospacing="0" w:line="240" w:lineRule="exact"/>
        <w:ind w:firstLine="709"/>
        <w:jc w:val="both"/>
        <w:outlineLvl w:val="3"/>
        <w:rPr>
          <w:color w:val="000000"/>
          <w:sz w:val="22"/>
          <w:szCs w:val="22"/>
          <w:bdr w:val="none" w:sz="0" w:space="0" w:color="auto" w:frame="1"/>
        </w:rPr>
      </w:pPr>
    </w:p>
    <w:p w:rsidR="00653D22" w:rsidRPr="00653D22" w:rsidRDefault="00653D22" w:rsidP="00653D22">
      <w:pPr>
        <w:pStyle w:val="a8"/>
        <w:spacing w:before="0" w:beforeAutospacing="0" w:after="0" w:afterAutospacing="0" w:line="240" w:lineRule="exact"/>
        <w:jc w:val="both"/>
        <w:outlineLvl w:val="3"/>
        <w:rPr>
          <w:color w:val="000000"/>
          <w:sz w:val="22"/>
          <w:szCs w:val="22"/>
          <w:bdr w:val="none" w:sz="0" w:space="0" w:color="auto" w:frame="1"/>
        </w:rPr>
      </w:pPr>
      <w:r w:rsidRPr="00653D22">
        <w:rPr>
          <w:color w:val="000000"/>
          <w:sz w:val="22"/>
          <w:szCs w:val="22"/>
          <w:bdr w:val="none" w:sz="0" w:space="0" w:color="auto" w:frame="1"/>
        </w:rPr>
        <w:t>Помощник прокурора Здвинского района</w:t>
      </w:r>
    </w:p>
    <w:p w:rsidR="00653D22" w:rsidRPr="00653D22" w:rsidRDefault="00653D22" w:rsidP="00653D22">
      <w:pPr>
        <w:pStyle w:val="a8"/>
        <w:spacing w:before="0" w:beforeAutospacing="0" w:after="0" w:afterAutospacing="0" w:line="240" w:lineRule="exact"/>
        <w:jc w:val="both"/>
        <w:outlineLvl w:val="3"/>
        <w:rPr>
          <w:color w:val="000000"/>
          <w:sz w:val="22"/>
          <w:szCs w:val="22"/>
          <w:bdr w:val="none" w:sz="0" w:space="0" w:color="auto" w:frame="1"/>
        </w:rPr>
      </w:pPr>
    </w:p>
    <w:p w:rsidR="00653D22" w:rsidRPr="00653D22" w:rsidRDefault="00653D22" w:rsidP="00653D22">
      <w:pPr>
        <w:rPr>
          <w:rFonts w:ascii="Times New Roman" w:hAnsi="Times New Roman" w:cs="Times New Roman"/>
        </w:rPr>
      </w:pPr>
      <w:r w:rsidRPr="00653D22">
        <w:rPr>
          <w:rFonts w:ascii="Times New Roman" w:hAnsi="Times New Roman" w:cs="Times New Roman"/>
          <w:color w:val="000000"/>
          <w:bdr w:val="none" w:sz="0" w:space="0" w:color="auto" w:frame="1"/>
        </w:rPr>
        <w:t>юрист 1 класса                                                                               Г.В. Довгаль</w:t>
      </w:r>
    </w:p>
    <w:p w:rsidR="00334BF2" w:rsidRPr="009F1063" w:rsidRDefault="00334BF2" w:rsidP="009F106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34BF2" w:rsidRPr="00D25613" w:rsidTr="003F58C5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Учредители: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Совет депутатов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сельсовета,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Адрес редакции: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632959, Новосибирская область, 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с. Цветники,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редактор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редакции: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Отпечатано в администрации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Тираж 50                Бесплатно</w:t>
            </w:r>
          </w:p>
          <w:p w:rsidR="00334BF2" w:rsidRPr="00D25613" w:rsidRDefault="00334BF2" w:rsidP="003F5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4BF2" w:rsidRPr="003E289E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CD5047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Default="00334BF2" w:rsidP="00334BF2"/>
    <w:p w:rsidR="00334BF2" w:rsidRDefault="00334BF2" w:rsidP="00334BF2"/>
    <w:p w:rsidR="00334BF2" w:rsidRDefault="00334BF2" w:rsidP="00334BF2"/>
    <w:p w:rsidR="00334BF2" w:rsidRDefault="00334BF2" w:rsidP="00334BF2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334BF2" w:rsidRDefault="00334BF2" w:rsidP="00334BF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BF2" w:rsidRDefault="00334BF2" w:rsidP="00334BF2">
      <w:r>
        <w:tab/>
      </w:r>
      <w:r>
        <w:tab/>
        <w:t xml:space="preserve">          </w:t>
      </w:r>
    </w:p>
    <w:p w:rsidR="00334BF2" w:rsidRDefault="00334BF2" w:rsidP="00334BF2">
      <w:r>
        <w:t xml:space="preserve">                                                                                                                                </w:t>
      </w:r>
    </w:p>
    <w:p w:rsidR="00334BF2" w:rsidRDefault="00334BF2" w:rsidP="00334BF2">
      <w:r>
        <w:t xml:space="preserve"> </w:t>
      </w:r>
    </w:p>
    <w:p w:rsidR="00334BF2" w:rsidRDefault="00334BF2" w:rsidP="00334BF2">
      <w:pPr>
        <w:ind w:left="300"/>
      </w:pPr>
      <w:r>
        <w:tab/>
        <w:t xml:space="preserve">                                 </w:t>
      </w:r>
    </w:p>
    <w:p w:rsidR="00334BF2" w:rsidRDefault="00334BF2" w:rsidP="00334BF2"/>
    <w:p w:rsidR="00334BF2" w:rsidRDefault="00334BF2" w:rsidP="00334BF2"/>
    <w:p w:rsidR="0075098E" w:rsidRDefault="0075098E"/>
    <w:sectPr w:rsidR="0075098E" w:rsidSect="003F58C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88" w:rsidRDefault="001E2788" w:rsidP="00085215">
      <w:pPr>
        <w:spacing w:after="0" w:line="240" w:lineRule="auto"/>
      </w:pPr>
      <w:r>
        <w:separator/>
      </w:r>
    </w:p>
  </w:endnote>
  <w:endnote w:type="continuationSeparator" w:id="0">
    <w:p w:rsidR="001E2788" w:rsidRDefault="001E2788" w:rsidP="0008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88" w:rsidRDefault="001E2788" w:rsidP="00085215">
      <w:pPr>
        <w:spacing w:after="0" w:line="240" w:lineRule="auto"/>
      </w:pPr>
      <w:r>
        <w:separator/>
      </w:r>
    </w:p>
  </w:footnote>
  <w:footnote w:type="continuationSeparator" w:id="0">
    <w:p w:rsidR="001E2788" w:rsidRDefault="001E2788" w:rsidP="00085215">
      <w:pPr>
        <w:spacing w:after="0" w:line="240" w:lineRule="auto"/>
      </w:pPr>
      <w:r>
        <w:continuationSeparator/>
      </w:r>
    </w:p>
  </w:footnote>
  <w:footnote w:id="1">
    <w:p w:rsidR="003629CE" w:rsidRDefault="003629CE" w:rsidP="003629CE">
      <w:pPr>
        <w:pStyle w:val="a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C5" w:rsidRDefault="003F58C5" w:rsidP="003F58C5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426B"/>
    <w:multiLevelType w:val="hybridMultilevel"/>
    <w:tmpl w:val="659437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0DF10565"/>
    <w:multiLevelType w:val="multilevel"/>
    <w:tmpl w:val="1632BC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DC72581"/>
    <w:multiLevelType w:val="hybridMultilevel"/>
    <w:tmpl w:val="3796CC10"/>
    <w:lvl w:ilvl="0" w:tplc="89EA61B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7333C"/>
    <w:multiLevelType w:val="hybridMultilevel"/>
    <w:tmpl w:val="CACECF1A"/>
    <w:lvl w:ilvl="0" w:tplc="4718BBE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86B1F"/>
    <w:multiLevelType w:val="multilevel"/>
    <w:tmpl w:val="54CC7C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21295DBB"/>
    <w:multiLevelType w:val="hybridMultilevel"/>
    <w:tmpl w:val="13E6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51141"/>
    <w:multiLevelType w:val="hybridMultilevel"/>
    <w:tmpl w:val="31FA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A026B"/>
    <w:multiLevelType w:val="hybridMultilevel"/>
    <w:tmpl w:val="C32E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E66CE"/>
    <w:multiLevelType w:val="hybridMultilevel"/>
    <w:tmpl w:val="65062AF2"/>
    <w:lvl w:ilvl="0" w:tplc="2CDE8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B20C06"/>
    <w:multiLevelType w:val="hybridMultilevel"/>
    <w:tmpl w:val="F4E8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60599"/>
    <w:multiLevelType w:val="hybridMultilevel"/>
    <w:tmpl w:val="8CE4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14692"/>
    <w:multiLevelType w:val="hybridMultilevel"/>
    <w:tmpl w:val="425A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E2912"/>
    <w:multiLevelType w:val="hybridMultilevel"/>
    <w:tmpl w:val="9FD8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595E31F7"/>
    <w:multiLevelType w:val="hybridMultilevel"/>
    <w:tmpl w:val="7306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D0D16"/>
    <w:multiLevelType w:val="hybridMultilevel"/>
    <w:tmpl w:val="EBD266E2"/>
    <w:lvl w:ilvl="0" w:tplc="7E667F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E5B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A9B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CC23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14655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52D6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D06D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9089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3EF1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DE2831"/>
    <w:multiLevelType w:val="multilevel"/>
    <w:tmpl w:val="94445C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98F32F0"/>
    <w:multiLevelType w:val="hybridMultilevel"/>
    <w:tmpl w:val="540CEBD2"/>
    <w:lvl w:ilvl="0" w:tplc="FD08C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B217897"/>
    <w:multiLevelType w:val="hybridMultilevel"/>
    <w:tmpl w:val="F29A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F0E71"/>
    <w:multiLevelType w:val="multilevel"/>
    <w:tmpl w:val="7974F0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2"/>
  </w:num>
  <w:num w:numId="5">
    <w:abstractNumId w:val="9"/>
  </w:num>
  <w:num w:numId="6">
    <w:abstractNumId w:val="3"/>
  </w:num>
  <w:num w:numId="7">
    <w:abstractNumId w:val="20"/>
  </w:num>
  <w:num w:numId="8">
    <w:abstractNumId w:val="19"/>
  </w:num>
  <w:num w:numId="9">
    <w:abstractNumId w:val="4"/>
  </w:num>
  <w:num w:numId="10">
    <w:abstractNumId w:val="11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8"/>
  </w:num>
  <w:num w:numId="16">
    <w:abstractNumId w:val="6"/>
  </w:num>
  <w:num w:numId="17">
    <w:abstractNumId w:val="10"/>
  </w:num>
  <w:num w:numId="18">
    <w:abstractNumId w:val="13"/>
  </w:num>
  <w:num w:numId="19">
    <w:abstractNumId w:val="21"/>
  </w:num>
  <w:num w:numId="2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F2"/>
    <w:rsid w:val="00085215"/>
    <w:rsid w:val="001E2788"/>
    <w:rsid w:val="00334BF2"/>
    <w:rsid w:val="003629CE"/>
    <w:rsid w:val="003E289E"/>
    <w:rsid w:val="003F58C5"/>
    <w:rsid w:val="00476AD2"/>
    <w:rsid w:val="00566964"/>
    <w:rsid w:val="00653D22"/>
    <w:rsid w:val="006C52B7"/>
    <w:rsid w:val="007229E9"/>
    <w:rsid w:val="0075098E"/>
    <w:rsid w:val="00803EB6"/>
    <w:rsid w:val="008A573D"/>
    <w:rsid w:val="009F1063"/>
    <w:rsid w:val="00A3617D"/>
    <w:rsid w:val="00C4021B"/>
    <w:rsid w:val="00DE1D69"/>
    <w:rsid w:val="00E5524F"/>
    <w:rsid w:val="00EE4DC2"/>
    <w:rsid w:val="00FC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B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34B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33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34BF2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nhideWhenUsed/>
    <w:rsid w:val="0033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34BF2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334B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3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BF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34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33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3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F2"/>
  </w:style>
  <w:style w:type="paragraph" w:customStyle="1" w:styleId="ConsNormal">
    <w:name w:val="ConsNormal"/>
    <w:rsid w:val="009F106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9F1063"/>
    <w:pPr>
      <w:snapToGrid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9F10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F1063"/>
    <w:rPr>
      <w:color w:val="0000FF"/>
      <w:u w:val="single"/>
    </w:rPr>
  </w:style>
  <w:style w:type="table" w:styleId="ac">
    <w:name w:val="Table Grid"/>
    <w:basedOn w:val="a1"/>
    <w:uiPriority w:val="59"/>
    <w:rsid w:val="003629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62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62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footnote reference"/>
    <w:basedOn w:val="a0"/>
    <w:semiHidden/>
    <w:rsid w:val="003629CE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653D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53D22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653D22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3D22"/>
    <w:pPr>
      <w:widowControl w:val="0"/>
      <w:shd w:val="clear" w:color="auto" w:fill="FFFFFF"/>
      <w:spacing w:before="1740" w:after="600" w:line="317" w:lineRule="exact"/>
      <w:jc w:val="center"/>
    </w:pPr>
    <w:rPr>
      <w:rFonts w:eastAsiaTheme="minorHAnsi"/>
      <w:b/>
      <w:bCs/>
      <w:spacing w:val="7"/>
      <w:lang w:eastAsia="en-US"/>
    </w:rPr>
  </w:style>
  <w:style w:type="character" w:customStyle="1" w:styleId="af">
    <w:name w:val="Основной текст_"/>
    <w:basedOn w:val="a0"/>
    <w:link w:val="12"/>
    <w:locked/>
    <w:rsid w:val="00653D22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"/>
    <w:rsid w:val="00653D22"/>
    <w:pPr>
      <w:widowControl w:val="0"/>
      <w:shd w:val="clear" w:color="auto" w:fill="FFFFFF"/>
      <w:spacing w:before="360" w:after="0" w:line="322" w:lineRule="exact"/>
      <w:ind w:hanging="260"/>
      <w:jc w:val="both"/>
    </w:pPr>
    <w:rPr>
      <w:rFonts w:eastAsiaTheme="minorHAnsi"/>
      <w:spacing w:val="5"/>
      <w:sz w:val="25"/>
      <w:szCs w:val="25"/>
      <w:lang w:eastAsia="en-US"/>
    </w:rPr>
  </w:style>
  <w:style w:type="character" w:customStyle="1" w:styleId="33pt">
    <w:name w:val="Основной текст (3) + Интервал 3 pt"/>
    <w:basedOn w:val="3"/>
    <w:rsid w:val="00653D22"/>
    <w:rPr>
      <w:color w:val="000000"/>
      <w:spacing w:val="73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"/>
    <w:basedOn w:val="a0"/>
    <w:rsid w:val="00653D22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rist.ru/docs/zayavlen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F0CDC-9BDC-4531-8281-EAF92FE0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6062</Words>
  <Characters>34557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8</cp:revision>
  <dcterms:created xsi:type="dcterms:W3CDTF">2017-01-01T06:23:00Z</dcterms:created>
  <dcterms:modified xsi:type="dcterms:W3CDTF">2017-06-01T07:35:00Z</dcterms:modified>
</cp:coreProperties>
</file>