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3B5098" w:rsidTr="00F9759F">
        <w:tc>
          <w:tcPr>
            <w:tcW w:w="1282" w:type="dxa"/>
            <w:hideMark/>
          </w:tcPr>
          <w:p w:rsidR="00357CE2" w:rsidRPr="003B5098" w:rsidRDefault="00357CE2" w:rsidP="003B5098">
            <w:pPr>
              <w:spacing w:after="0" w:line="240" w:lineRule="auto"/>
              <w:jc w:val="both"/>
              <w:rPr>
                <w:rFonts w:ascii="Times New Roman" w:hAnsi="Times New Roman" w:cs="Times New Roman"/>
              </w:rPr>
            </w:pPr>
            <w:r w:rsidRPr="003B5098">
              <w:rPr>
                <w:rFonts w:ascii="Times New Roman" w:hAnsi="Times New Roman" w:cs="Times New Roman"/>
              </w:rPr>
              <w:t>Основан</w:t>
            </w:r>
          </w:p>
          <w:p w:rsidR="00357CE2" w:rsidRPr="003B5098" w:rsidRDefault="00357CE2" w:rsidP="003B5098">
            <w:pPr>
              <w:spacing w:after="0" w:line="240" w:lineRule="auto"/>
              <w:jc w:val="both"/>
              <w:rPr>
                <w:rFonts w:ascii="Times New Roman" w:hAnsi="Times New Roman" w:cs="Times New Roman"/>
                <w:b/>
                <w:outline/>
              </w:rPr>
            </w:pPr>
            <w:r w:rsidRPr="003B5098">
              <w:rPr>
                <w:rFonts w:ascii="Times New Roman" w:hAnsi="Times New Roman" w:cs="Times New Roman"/>
              </w:rPr>
              <w:t>04.05.2009 г.</w:t>
            </w:r>
          </w:p>
        </w:tc>
        <w:tc>
          <w:tcPr>
            <w:tcW w:w="5128" w:type="dxa"/>
            <w:vAlign w:val="center"/>
            <w:hideMark/>
          </w:tcPr>
          <w:p w:rsidR="00357CE2" w:rsidRPr="003B5098" w:rsidRDefault="00357CE2" w:rsidP="003B5098">
            <w:pPr>
              <w:spacing w:after="0" w:line="240" w:lineRule="auto"/>
              <w:jc w:val="both"/>
              <w:rPr>
                <w:rFonts w:ascii="Times New Roman" w:hAnsi="Times New Roman" w:cs="Times New Roman"/>
                <w:b/>
                <w:color w:val="000000"/>
              </w:rPr>
            </w:pPr>
            <w:r w:rsidRPr="003B5098">
              <w:rPr>
                <w:rFonts w:ascii="Times New Roman" w:hAnsi="Times New Roman" w:cs="Times New Roman"/>
                <w:b/>
                <w:color w:val="000000"/>
              </w:rPr>
              <w:t>Вестник Цветниковского сельсовета</w:t>
            </w:r>
          </w:p>
        </w:tc>
        <w:tc>
          <w:tcPr>
            <w:tcW w:w="790" w:type="dxa"/>
            <w:vAlign w:val="center"/>
            <w:hideMark/>
          </w:tcPr>
          <w:p w:rsidR="00357CE2" w:rsidRPr="003B5098" w:rsidRDefault="00357CE2" w:rsidP="003B5098">
            <w:pPr>
              <w:spacing w:after="0" w:line="240" w:lineRule="auto"/>
              <w:jc w:val="both"/>
              <w:rPr>
                <w:rFonts w:ascii="Times New Roman" w:hAnsi="Times New Roman" w:cs="Times New Roman"/>
                <w:color w:val="000000"/>
              </w:rPr>
            </w:pPr>
            <w:r w:rsidRPr="003B5098">
              <w:rPr>
                <w:rFonts w:ascii="Times New Roman" w:hAnsi="Times New Roman" w:cs="Times New Roman"/>
                <w:b/>
                <w:color w:val="000000"/>
              </w:rPr>
              <w:t xml:space="preserve">№ </w:t>
            </w:r>
            <w:r w:rsidR="00B7058C" w:rsidRPr="003B5098">
              <w:rPr>
                <w:rFonts w:ascii="Times New Roman" w:hAnsi="Times New Roman" w:cs="Times New Roman"/>
                <w:b/>
                <w:color w:val="000000"/>
              </w:rPr>
              <w:t>27</w:t>
            </w:r>
          </w:p>
        </w:tc>
        <w:tc>
          <w:tcPr>
            <w:tcW w:w="2371" w:type="dxa"/>
            <w:vAlign w:val="center"/>
            <w:hideMark/>
          </w:tcPr>
          <w:p w:rsidR="00357CE2" w:rsidRPr="003B5098" w:rsidRDefault="00B7058C" w:rsidP="003B5098">
            <w:pPr>
              <w:spacing w:after="0" w:line="240" w:lineRule="auto"/>
              <w:jc w:val="center"/>
              <w:rPr>
                <w:rFonts w:ascii="Times New Roman" w:hAnsi="Times New Roman" w:cs="Times New Roman"/>
              </w:rPr>
            </w:pPr>
            <w:r w:rsidRPr="003B5098">
              <w:rPr>
                <w:rFonts w:ascii="Times New Roman" w:hAnsi="Times New Roman" w:cs="Times New Roman"/>
              </w:rPr>
              <w:t>17 декабря 2024</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года</w:t>
            </w:r>
          </w:p>
          <w:p w:rsidR="00357CE2" w:rsidRPr="003B5098" w:rsidRDefault="00357CE2" w:rsidP="003B5098">
            <w:pPr>
              <w:spacing w:after="0" w:line="240" w:lineRule="auto"/>
              <w:jc w:val="center"/>
              <w:rPr>
                <w:rFonts w:ascii="Times New Roman" w:hAnsi="Times New Roman" w:cs="Times New Roman"/>
              </w:rPr>
            </w:pPr>
          </w:p>
        </w:tc>
      </w:tr>
    </w:tbl>
    <w:p w:rsidR="00357CE2" w:rsidRPr="003B5098" w:rsidRDefault="00357CE2" w:rsidP="003B5098">
      <w:pPr>
        <w:spacing w:after="0" w:line="240" w:lineRule="auto"/>
        <w:rPr>
          <w:rFonts w:ascii="Times New Roman" w:hAnsi="Times New Roman" w:cs="Times New Roman"/>
        </w:rPr>
      </w:pP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периодическое печатное издание органов местного самоуправления</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Цветниковского сельсовета</w:t>
      </w:r>
    </w:p>
    <w:p w:rsidR="00357CE2" w:rsidRPr="003B5098" w:rsidRDefault="00357CE2" w:rsidP="003B5098">
      <w:pPr>
        <w:spacing w:after="0" w:line="240" w:lineRule="auto"/>
        <w:jc w:val="center"/>
        <w:rPr>
          <w:rFonts w:ascii="Times New Roman" w:hAnsi="Times New Roman" w:cs="Times New Roman"/>
        </w:rPr>
      </w:pPr>
    </w:p>
    <w:p w:rsidR="00357CE2" w:rsidRPr="003B5098" w:rsidRDefault="00357CE2" w:rsidP="003B5098">
      <w:pPr>
        <w:pStyle w:val="a5"/>
        <w:spacing w:before="0" w:beforeAutospacing="0" w:after="0" w:afterAutospacing="0"/>
        <w:ind w:left="360"/>
        <w:jc w:val="center"/>
        <w:rPr>
          <w:sz w:val="22"/>
          <w:szCs w:val="22"/>
        </w:rPr>
      </w:pPr>
      <w:r w:rsidRPr="003B5098">
        <w:rPr>
          <w:sz w:val="22"/>
          <w:szCs w:val="22"/>
        </w:rPr>
        <w:t xml:space="preserve">                                </w:t>
      </w:r>
    </w:p>
    <w:p w:rsidR="00357CE2" w:rsidRPr="003B5098" w:rsidRDefault="00357CE2" w:rsidP="003B5098">
      <w:pPr>
        <w:spacing w:after="0" w:line="240" w:lineRule="auto"/>
        <w:jc w:val="center"/>
        <w:rPr>
          <w:rFonts w:ascii="Times New Roman" w:hAnsi="Times New Roman" w:cs="Times New Roman"/>
          <w:color w:val="FF0000"/>
        </w:rPr>
      </w:pPr>
      <w:r w:rsidRPr="003B5098">
        <w:rPr>
          <w:rFonts w:ascii="Times New Roman" w:hAnsi="Times New Roman" w:cs="Times New Roman"/>
          <w:color w:val="FF0000"/>
        </w:rPr>
        <w:t>Раздел 1. Решения Совета депутатов Цветниковского сельсовета</w:t>
      </w:r>
    </w:p>
    <w:p w:rsidR="00B7058C" w:rsidRPr="003B5098" w:rsidRDefault="00B7058C" w:rsidP="003B5098">
      <w:pPr>
        <w:spacing w:after="0" w:line="240" w:lineRule="auto"/>
        <w:jc w:val="right"/>
        <w:rPr>
          <w:rFonts w:ascii="Times New Roman" w:hAnsi="Times New Roman" w:cs="Times New Roman"/>
          <w:b/>
          <w:bCs/>
          <w:spacing w:val="-1"/>
        </w:rPr>
      </w:pPr>
    </w:p>
    <w:p w:rsidR="00B7058C" w:rsidRPr="003B5098" w:rsidRDefault="00B7058C" w:rsidP="003B5098">
      <w:pPr>
        <w:spacing w:after="0" w:line="240" w:lineRule="auto"/>
        <w:jc w:val="center"/>
        <w:rPr>
          <w:rFonts w:ascii="Times New Roman" w:hAnsi="Times New Roman" w:cs="Times New Roman"/>
        </w:rPr>
      </w:pPr>
      <w:r w:rsidRPr="003B5098">
        <w:rPr>
          <w:rFonts w:ascii="Times New Roman" w:hAnsi="Times New Roman" w:cs="Times New Roman"/>
          <w:b/>
          <w:bCs/>
          <w:spacing w:val="-1"/>
        </w:rPr>
        <w:t>СОВЕТ ДЕПУТАТОВ</w:t>
      </w:r>
      <w:r w:rsidRPr="003B5098">
        <w:rPr>
          <w:rFonts w:ascii="Times New Roman" w:hAnsi="Times New Roman" w:cs="Times New Roman"/>
        </w:rPr>
        <w:t xml:space="preserve"> </w:t>
      </w:r>
      <w:r w:rsidRPr="003B5098">
        <w:rPr>
          <w:rFonts w:ascii="Times New Roman" w:hAnsi="Times New Roman" w:cs="Times New Roman"/>
          <w:b/>
          <w:bCs/>
          <w:spacing w:val="-1"/>
        </w:rPr>
        <w:t>ЦВЕТНИКОВСКОГО СЕЛЬСОВЕТА</w:t>
      </w:r>
    </w:p>
    <w:p w:rsidR="00B7058C" w:rsidRPr="003B5098" w:rsidRDefault="00B7058C" w:rsidP="003B5098">
      <w:pPr>
        <w:shd w:val="clear" w:color="auto" w:fill="FFFFFF"/>
        <w:spacing w:after="0" w:line="240" w:lineRule="auto"/>
        <w:jc w:val="center"/>
        <w:rPr>
          <w:rFonts w:ascii="Times New Roman" w:hAnsi="Times New Roman" w:cs="Times New Roman"/>
        </w:rPr>
      </w:pPr>
      <w:r w:rsidRPr="003B5098">
        <w:rPr>
          <w:rFonts w:ascii="Times New Roman" w:hAnsi="Times New Roman" w:cs="Times New Roman"/>
          <w:b/>
          <w:bCs/>
          <w:spacing w:val="-2"/>
        </w:rPr>
        <w:t>ЗДВИНСКОГО РАЙОНА НОВОСИБИРСКОЙ ОБЛАСТИ</w:t>
      </w:r>
    </w:p>
    <w:p w:rsidR="00B7058C" w:rsidRPr="003B5098" w:rsidRDefault="00B7058C" w:rsidP="003B5098">
      <w:pPr>
        <w:shd w:val="clear" w:color="auto" w:fill="FFFFFF"/>
        <w:spacing w:after="0" w:line="240" w:lineRule="auto"/>
        <w:jc w:val="center"/>
        <w:rPr>
          <w:rFonts w:ascii="Times New Roman" w:hAnsi="Times New Roman" w:cs="Times New Roman"/>
        </w:rPr>
      </w:pPr>
      <w:r w:rsidRPr="003B5098">
        <w:rPr>
          <w:rFonts w:ascii="Times New Roman" w:hAnsi="Times New Roman" w:cs="Times New Roman"/>
        </w:rPr>
        <w:t>шестого созыва</w:t>
      </w:r>
    </w:p>
    <w:p w:rsidR="00B7058C" w:rsidRPr="003B5098" w:rsidRDefault="00B7058C" w:rsidP="003B5098">
      <w:pPr>
        <w:shd w:val="clear" w:color="auto" w:fill="FFFFFF"/>
        <w:spacing w:after="0" w:line="240" w:lineRule="auto"/>
        <w:jc w:val="center"/>
        <w:rPr>
          <w:rFonts w:ascii="Times New Roman" w:hAnsi="Times New Roman" w:cs="Times New Roman"/>
        </w:rPr>
      </w:pPr>
      <w:r w:rsidRPr="003B5098">
        <w:rPr>
          <w:rFonts w:ascii="Times New Roman" w:hAnsi="Times New Roman" w:cs="Times New Roman"/>
          <w:b/>
          <w:bCs/>
          <w:spacing w:val="-4"/>
          <w:w w:val="128"/>
        </w:rPr>
        <w:t>РЕШЕНИЕ</w:t>
      </w:r>
    </w:p>
    <w:p w:rsidR="00B7058C" w:rsidRPr="003B5098" w:rsidRDefault="00B7058C" w:rsidP="003B5098">
      <w:pPr>
        <w:shd w:val="clear" w:color="auto" w:fill="FFFFFF"/>
        <w:spacing w:after="0" w:line="240" w:lineRule="auto"/>
        <w:jc w:val="center"/>
        <w:rPr>
          <w:rFonts w:ascii="Times New Roman" w:hAnsi="Times New Roman" w:cs="Times New Roman"/>
        </w:rPr>
      </w:pPr>
      <w:r w:rsidRPr="003B5098">
        <w:rPr>
          <w:rFonts w:ascii="Times New Roman" w:hAnsi="Times New Roman" w:cs="Times New Roman"/>
        </w:rPr>
        <w:t>Пятьдесят девятой сессии</w:t>
      </w:r>
    </w:p>
    <w:p w:rsidR="00B7058C" w:rsidRPr="003B5098" w:rsidRDefault="00B7058C" w:rsidP="003B5098">
      <w:pPr>
        <w:shd w:val="clear" w:color="auto" w:fill="FFFFFF"/>
        <w:spacing w:after="0" w:line="240" w:lineRule="auto"/>
        <w:jc w:val="center"/>
        <w:rPr>
          <w:rFonts w:ascii="Times New Roman" w:hAnsi="Times New Roman" w:cs="Times New Roman"/>
        </w:rPr>
      </w:pPr>
    </w:p>
    <w:p w:rsidR="00B7058C" w:rsidRPr="003B5098" w:rsidRDefault="00B7058C" w:rsidP="003B5098">
      <w:pPr>
        <w:shd w:val="clear" w:color="auto" w:fill="FFFFFF"/>
        <w:tabs>
          <w:tab w:val="left" w:pos="3677"/>
          <w:tab w:val="left" w:pos="8496"/>
        </w:tabs>
        <w:spacing w:after="0" w:line="240" w:lineRule="auto"/>
        <w:jc w:val="center"/>
        <w:rPr>
          <w:rFonts w:ascii="Times New Roman" w:hAnsi="Times New Roman" w:cs="Times New Roman"/>
        </w:rPr>
      </w:pPr>
      <w:r w:rsidRPr="003B5098">
        <w:rPr>
          <w:rFonts w:ascii="Times New Roman" w:hAnsi="Times New Roman" w:cs="Times New Roman"/>
        </w:rPr>
        <w:t xml:space="preserve"> от 22 ноября  2024 </w:t>
      </w:r>
      <w:r w:rsidRPr="003B5098">
        <w:rPr>
          <w:rFonts w:ascii="Times New Roman" w:hAnsi="Times New Roman" w:cs="Times New Roman"/>
        </w:rPr>
        <w:tab/>
        <w:t xml:space="preserve">с. Цветники </w:t>
      </w:r>
      <w:r w:rsidRPr="003B5098">
        <w:rPr>
          <w:rFonts w:ascii="Times New Roman" w:hAnsi="Times New Roman" w:cs="Times New Roman"/>
        </w:rPr>
        <w:tab/>
      </w:r>
      <w:r w:rsidRPr="003B5098">
        <w:rPr>
          <w:rFonts w:ascii="Times New Roman" w:hAnsi="Times New Roman" w:cs="Times New Roman"/>
          <w:iCs/>
          <w:spacing w:val="-22"/>
        </w:rPr>
        <w:t xml:space="preserve">№  2 </w:t>
      </w:r>
    </w:p>
    <w:p w:rsidR="00B7058C" w:rsidRPr="003B5098" w:rsidRDefault="00B7058C" w:rsidP="003B5098">
      <w:pPr>
        <w:spacing w:after="0" w:line="240" w:lineRule="auto"/>
        <w:jc w:val="center"/>
        <w:rPr>
          <w:rFonts w:ascii="Times New Roman" w:hAnsi="Times New Roman" w:cs="Times New Roman"/>
        </w:rPr>
      </w:pPr>
      <w:r w:rsidRPr="003B5098">
        <w:rPr>
          <w:rFonts w:ascii="Times New Roman" w:hAnsi="Times New Roman" w:cs="Times New Roman"/>
        </w:rPr>
        <w:t xml:space="preserve">           </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shd w:val="clear" w:color="auto" w:fill="FFFFFF"/>
        <w:tabs>
          <w:tab w:val="left" w:leader="underscore" w:pos="2179"/>
        </w:tabs>
        <w:spacing w:after="0" w:line="240" w:lineRule="auto"/>
        <w:jc w:val="center"/>
        <w:rPr>
          <w:rFonts w:ascii="Times New Roman" w:hAnsi="Times New Roman" w:cs="Times New Roman"/>
          <w:b/>
        </w:rPr>
      </w:pPr>
      <w:r w:rsidRPr="003B5098">
        <w:rPr>
          <w:rFonts w:ascii="Times New Roman" w:hAnsi="Times New Roman" w:cs="Times New Roman"/>
          <w:b/>
        </w:rPr>
        <w:t>О ВНЕСЕНИИ ИЗМЕНЕНИЙ В УСТАВ СЕЛЬСКОГО ПОСЕЛЕНИЯ ЦВЕТНИКОВСКОГО СЕЛЬСОВЕТА ЗДВИНСКОГО МУНИЦИПАЛЬНОГО РАЙОНА НОВОСИБИРСКОЙ ОБЛАСТИ</w:t>
      </w:r>
    </w:p>
    <w:p w:rsidR="00B7058C" w:rsidRPr="003B5098" w:rsidRDefault="00B7058C" w:rsidP="003B5098">
      <w:pPr>
        <w:shd w:val="clear" w:color="auto" w:fill="FFFFFF"/>
        <w:tabs>
          <w:tab w:val="left" w:leader="underscore" w:pos="2179"/>
        </w:tabs>
        <w:spacing w:after="0" w:line="240" w:lineRule="auto"/>
        <w:jc w:val="center"/>
        <w:rPr>
          <w:rFonts w:ascii="Times New Roman" w:hAnsi="Times New Roman" w:cs="Times New Roman"/>
          <w:color w:val="000000"/>
          <w:spacing w:val="-1"/>
        </w:rPr>
      </w:pPr>
    </w:p>
    <w:p w:rsidR="00B7058C" w:rsidRPr="003B5098" w:rsidRDefault="00B7058C" w:rsidP="003B5098">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3B5098">
        <w:rPr>
          <w:rFonts w:ascii="Times New Roman" w:hAnsi="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Цветниковского сельсовета  Здвинского  района Новосибирской области</w:t>
      </w:r>
    </w:p>
    <w:p w:rsidR="00B7058C" w:rsidRPr="003B5098" w:rsidRDefault="00B7058C" w:rsidP="003B5098">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p>
    <w:p w:rsidR="00B7058C" w:rsidRPr="003B5098" w:rsidRDefault="00B7058C" w:rsidP="003B5098">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rPr>
      </w:pPr>
      <w:r w:rsidRPr="003B5098">
        <w:rPr>
          <w:rFonts w:ascii="Times New Roman" w:hAnsi="Times New Roman" w:cs="Times New Roman"/>
          <w:b/>
          <w:color w:val="000000"/>
          <w:spacing w:val="-1"/>
        </w:rPr>
        <w:t>РЕШИЛ:</w:t>
      </w:r>
    </w:p>
    <w:p w:rsidR="00B7058C" w:rsidRPr="003B5098" w:rsidRDefault="00B7058C" w:rsidP="003B5098">
      <w:pPr>
        <w:spacing w:after="0" w:line="240" w:lineRule="auto"/>
        <w:ind w:firstLine="710"/>
        <w:rPr>
          <w:rFonts w:ascii="Times New Roman" w:hAnsi="Times New Roman" w:cs="Times New Roman"/>
        </w:rPr>
      </w:pPr>
    </w:p>
    <w:p w:rsidR="00B7058C" w:rsidRPr="003B5098" w:rsidRDefault="00B7058C" w:rsidP="003B5098">
      <w:pPr>
        <w:spacing w:after="0" w:line="240" w:lineRule="auto"/>
        <w:ind w:firstLine="710"/>
        <w:jc w:val="both"/>
        <w:rPr>
          <w:rFonts w:ascii="Times New Roman" w:hAnsi="Times New Roman" w:cs="Times New Roman"/>
        </w:rPr>
      </w:pPr>
      <w:r w:rsidRPr="003B5098">
        <w:rPr>
          <w:rFonts w:ascii="Times New Roman" w:hAnsi="Times New Roman" w:cs="Times New Roman"/>
          <w:color w:val="000000"/>
          <w:spacing w:val="-21"/>
        </w:rPr>
        <w:t>1.</w:t>
      </w:r>
      <w:r w:rsidRPr="003B5098">
        <w:rPr>
          <w:rFonts w:ascii="Times New Roman" w:hAnsi="Times New Roman" w:cs="Times New Roman"/>
          <w:color w:val="000000"/>
        </w:rPr>
        <w:t xml:space="preserve"> </w:t>
      </w:r>
      <w:r w:rsidRPr="003B5098">
        <w:rPr>
          <w:rFonts w:ascii="Times New Roman" w:hAnsi="Times New Roman" w:cs="Times New Roman"/>
        </w:rPr>
        <w:t>Внести в Устав сельского поселения Цветниковского  сельсовета Здвинского муниципального района Новосибирской области следующие изменения:</w:t>
      </w:r>
    </w:p>
    <w:p w:rsidR="00B7058C" w:rsidRPr="003B5098" w:rsidRDefault="00B7058C" w:rsidP="003B5098">
      <w:pPr>
        <w:spacing w:after="0" w:line="240" w:lineRule="auto"/>
        <w:jc w:val="both"/>
        <w:rPr>
          <w:rFonts w:ascii="Times New Roman" w:hAnsi="Times New Roman" w:cs="Times New Roman"/>
          <w:b/>
        </w:rPr>
      </w:pPr>
    </w:p>
    <w:p w:rsidR="00B7058C" w:rsidRPr="003B5098" w:rsidRDefault="00B7058C" w:rsidP="003B5098">
      <w:pPr>
        <w:numPr>
          <w:ilvl w:val="1"/>
          <w:numId w:val="10"/>
        </w:numPr>
        <w:spacing w:after="0" w:line="240" w:lineRule="auto"/>
        <w:jc w:val="both"/>
        <w:rPr>
          <w:rFonts w:ascii="Times New Roman" w:hAnsi="Times New Roman" w:cs="Times New Roman"/>
          <w:b/>
        </w:rPr>
      </w:pPr>
      <w:r w:rsidRPr="003B5098">
        <w:rPr>
          <w:rFonts w:ascii="Times New Roman" w:hAnsi="Times New Roman" w:cs="Times New Roman"/>
          <w:b/>
        </w:rPr>
        <w:t xml:space="preserve">Статья 5. Вопросы местного значения </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1.1.1 изложить пункт 23 части 1 в следующей редакции:</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«23) осуществление муниципального контроля в области охраны и использования особо охраняемых природных территорий местного значения;»</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1.1.2 дополнить часть 1 пунктом 36 следующего содержания:</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«36)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7058C" w:rsidRPr="003B5098" w:rsidRDefault="00B7058C" w:rsidP="003B5098">
      <w:pPr>
        <w:spacing w:after="0" w:line="240" w:lineRule="auto"/>
        <w:ind w:left="709"/>
        <w:jc w:val="both"/>
        <w:rPr>
          <w:rFonts w:ascii="Times New Roman" w:hAnsi="Times New Roman" w:cs="Times New Roman"/>
        </w:rPr>
      </w:pPr>
    </w:p>
    <w:p w:rsidR="00B7058C" w:rsidRPr="003B5098" w:rsidRDefault="00B7058C" w:rsidP="003B5098">
      <w:pPr>
        <w:spacing w:after="0" w:line="240" w:lineRule="auto"/>
        <w:ind w:left="709"/>
        <w:jc w:val="both"/>
        <w:rPr>
          <w:rFonts w:ascii="Times New Roman" w:hAnsi="Times New Roman" w:cs="Times New Roman"/>
          <w:b/>
        </w:rPr>
      </w:pPr>
      <w:r w:rsidRPr="003B5098">
        <w:rPr>
          <w:rFonts w:ascii="Times New Roman" w:hAnsi="Times New Roman" w:cs="Times New Roman"/>
          <w:b/>
        </w:rPr>
        <w:t>1.2. Статья 21. Депутат Совета депутатов</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1.2.1. дополнить часть 5 пунктом 10.1 следующего содержания:</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«10.1) приобретения им статуса иностранного агента;».</w:t>
      </w:r>
    </w:p>
    <w:p w:rsidR="00B7058C" w:rsidRPr="003B5098" w:rsidRDefault="00B7058C" w:rsidP="003B5098">
      <w:pPr>
        <w:spacing w:after="0" w:line="240" w:lineRule="auto"/>
        <w:ind w:left="709"/>
        <w:jc w:val="both"/>
        <w:rPr>
          <w:rFonts w:ascii="Times New Roman" w:hAnsi="Times New Roman" w:cs="Times New Roman"/>
        </w:rPr>
      </w:pPr>
    </w:p>
    <w:p w:rsidR="00B7058C" w:rsidRPr="003B5098" w:rsidRDefault="00B7058C" w:rsidP="003B5098">
      <w:pPr>
        <w:tabs>
          <w:tab w:val="left" w:pos="0"/>
        </w:tabs>
        <w:spacing w:after="0" w:line="240" w:lineRule="auto"/>
        <w:ind w:firstLine="709"/>
        <w:jc w:val="both"/>
        <w:rPr>
          <w:rFonts w:ascii="Times New Roman" w:hAnsi="Times New Roman" w:cs="Times New Roman"/>
          <w:b/>
          <w:color w:val="000000"/>
        </w:rPr>
      </w:pPr>
      <w:r w:rsidRPr="003B5098">
        <w:rPr>
          <w:rFonts w:ascii="Times New Roman" w:hAnsi="Times New Roman" w:cs="Times New Roman"/>
        </w:rPr>
        <w:t xml:space="preserve">1.3. </w:t>
      </w:r>
      <w:r w:rsidRPr="003B5098">
        <w:rPr>
          <w:rFonts w:ascii="Times New Roman" w:hAnsi="Times New Roman" w:cs="Times New Roman"/>
          <w:b/>
          <w:color w:val="000000"/>
        </w:rPr>
        <w:t xml:space="preserve">Статья 22 Гарантии осуществления полномочий депутатов, председателя Совета депутатов Цветниковского сельсовета Здвинского района Новосибирской области , Главы Цветниковского сельсовета Здвинского района Новосибирской области </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1.3.1. В пункте 5 части 4 после слов «5-8» дополнить словами «и 9.2»;</w:t>
      </w:r>
    </w:p>
    <w:p w:rsidR="00B7058C" w:rsidRPr="003B5098" w:rsidRDefault="00B7058C" w:rsidP="003B5098">
      <w:pPr>
        <w:spacing w:after="0" w:line="240" w:lineRule="auto"/>
        <w:ind w:left="709"/>
        <w:jc w:val="both"/>
        <w:rPr>
          <w:rFonts w:ascii="Times New Roman" w:hAnsi="Times New Roman" w:cs="Times New Roman"/>
        </w:rPr>
      </w:pPr>
    </w:p>
    <w:p w:rsidR="00B7058C" w:rsidRPr="003B5098" w:rsidRDefault="00B7058C" w:rsidP="003B5098">
      <w:pPr>
        <w:spacing w:after="0" w:line="240" w:lineRule="auto"/>
        <w:ind w:left="709"/>
        <w:jc w:val="both"/>
        <w:rPr>
          <w:rFonts w:ascii="Times New Roman" w:hAnsi="Times New Roman" w:cs="Times New Roman"/>
          <w:b/>
        </w:rPr>
      </w:pPr>
      <w:r w:rsidRPr="003B5098">
        <w:rPr>
          <w:rFonts w:ascii="Times New Roman" w:hAnsi="Times New Roman" w:cs="Times New Roman"/>
          <w:b/>
        </w:rPr>
        <w:t>1.4. Статья 29. Удаление главы поселения в отставку</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1.4.1. дополнить часть 2 пунктом 4.1 следующего содержания:</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«4.1) приобретения им статуса иностранного агента;»;</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1.4.2. дополнить часть 2 пунктом 6)  следующего содержания:</w:t>
      </w:r>
    </w:p>
    <w:p w:rsidR="00B7058C" w:rsidRPr="003B5098" w:rsidRDefault="00B7058C" w:rsidP="003B5098">
      <w:pPr>
        <w:spacing w:after="0" w:line="240" w:lineRule="auto"/>
        <w:ind w:left="709"/>
        <w:jc w:val="both"/>
        <w:rPr>
          <w:rFonts w:ascii="Times New Roman" w:hAnsi="Times New Roman" w:cs="Times New Roman"/>
        </w:rPr>
      </w:pPr>
      <w:r w:rsidRPr="003B5098">
        <w:rPr>
          <w:rFonts w:ascii="Times New Roman" w:hAnsi="Times New Roman" w:cs="Times New Roman"/>
        </w:rPr>
        <w:t>«6) систематическое недостижение показателей для оценки эффективности деятельности органов местного самоуправления.».</w:t>
      </w:r>
    </w:p>
    <w:p w:rsidR="00B7058C" w:rsidRPr="003B5098" w:rsidRDefault="00B7058C" w:rsidP="003B5098">
      <w:pPr>
        <w:spacing w:after="0" w:line="240" w:lineRule="auto"/>
        <w:jc w:val="both"/>
        <w:rPr>
          <w:rFonts w:ascii="Times New Roman" w:hAnsi="Times New Roman" w:cs="Times New Roman"/>
          <w:b/>
        </w:rPr>
      </w:pPr>
    </w:p>
    <w:p w:rsidR="00B7058C" w:rsidRPr="003B5098" w:rsidRDefault="00B7058C" w:rsidP="003B5098">
      <w:pPr>
        <w:spacing w:after="0" w:line="240" w:lineRule="auto"/>
        <w:ind w:firstLine="709"/>
        <w:jc w:val="both"/>
        <w:rPr>
          <w:rFonts w:ascii="Times New Roman" w:hAnsi="Times New Roman" w:cs="Times New Roman"/>
          <w:b/>
        </w:rPr>
      </w:pPr>
      <w:r w:rsidRPr="003B5098">
        <w:rPr>
          <w:rFonts w:ascii="Times New Roman" w:hAnsi="Times New Roman" w:cs="Times New Roman"/>
          <w:b/>
        </w:rPr>
        <w:t xml:space="preserve">1.5. </w:t>
      </w:r>
      <w:r w:rsidRPr="003B5098">
        <w:rPr>
          <w:rFonts w:ascii="Times New Roman" w:eastAsia="Times New Roman" w:hAnsi="Times New Roman" w:cs="Times New Roman"/>
          <w:b/>
        </w:rPr>
        <w:t>Статья 32. Полномочия администрации</w:t>
      </w:r>
    </w:p>
    <w:p w:rsidR="00B7058C" w:rsidRPr="003B5098" w:rsidRDefault="00B7058C" w:rsidP="003B5098">
      <w:pPr>
        <w:spacing w:after="0" w:line="240" w:lineRule="auto"/>
        <w:ind w:firstLine="710"/>
        <w:jc w:val="both"/>
        <w:rPr>
          <w:rFonts w:ascii="Times New Roman" w:hAnsi="Times New Roman" w:cs="Times New Roman"/>
        </w:rPr>
      </w:pPr>
    </w:p>
    <w:p w:rsidR="00B7058C" w:rsidRPr="003B5098" w:rsidRDefault="00B7058C" w:rsidP="003B5098">
      <w:pPr>
        <w:spacing w:after="0" w:line="240" w:lineRule="auto"/>
        <w:ind w:firstLine="710"/>
        <w:jc w:val="both"/>
        <w:rPr>
          <w:rFonts w:ascii="Times New Roman" w:hAnsi="Times New Roman" w:cs="Times New Roman"/>
        </w:rPr>
      </w:pPr>
      <w:r w:rsidRPr="003B5098">
        <w:rPr>
          <w:rFonts w:ascii="Times New Roman" w:hAnsi="Times New Roman" w:cs="Times New Roman"/>
        </w:rPr>
        <w:t>1.5.1. изложить пункт 30 в следующей редакции:</w:t>
      </w:r>
    </w:p>
    <w:p w:rsidR="00B7058C" w:rsidRPr="003B5098" w:rsidRDefault="00B7058C" w:rsidP="003B5098">
      <w:pPr>
        <w:spacing w:after="0" w:line="240" w:lineRule="auto"/>
        <w:ind w:firstLine="710"/>
        <w:jc w:val="both"/>
        <w:rPr>
          <w:rFonts w:ascii="Times New Roman" w:hAnsi="Times New Roman" w:cs="Times New Roman"/>
        </w:rPr>
      </w:pPr>
      <w:r w:rsidRPr="003B5098">
        <w:rPr>
          <w:rFonts w:ascii="Times New Roman" w:hAnsi="Times New Roman" w:cs="Times New Roman"/>
        </w:rPr>
        <w:t>«30. Осуществление муниципального контроля в области охраны и использования особо охраняемых природных территорий местного значения;»;</w:t>
      </w:r>
    </w:p>
    <w:p w:rsidR="00B7058C" w:rsidRPr="003B5098" w:rsidRDefault="00B7058C" w:rsidP="003B5098">
      <w:pPr>
        <w:spacing w:after="0" w:line="240" w:lineRule="auto"/>
        <w:ind w:firstLine="710"/>
        <w:jc w:val="both"/>
        <w:rPr>
          <w:rFonts w:ascii="Times New Roman" w:hAnsi="Times New Roman" w:cs="Times New Roman"/>
        </w:rPr>
      </w:pPr>
      <w:r w:rsidRPr="003B5098">
        <w:rPr>
          <w:rFonts w:ascii="Times New Roman" w:hAnsi="Times New Roman" w:cs="Times New Roman"/>
        </w:rPr>
        <w:t>1.5.2. дополнить пунктом 64.1 следующего содержания:</w:t>
      </w:r>
    </w:p>
    <w:p w:rsidR="00B7058C" w:rsidRPr="003B5098" w:rsidRDefault="00B7058C" w:rsidP="003B5098">
      <w:pPr>
        <w:spacing w:after="0" w:line="240" w:lineRule="auto"/>
        <w:ind w:firstLine="710"/>
        <w:jc w:val="both"/>
        <w:rPr>
          <w:rFonts w:ascii="Times New Roman" w:hAnsi="Times New Roman" w:cs="Times New Roman"/>
        </w:rPr>
      </w:pPr>
      <w:r w:rsidRPr="003B5098">
        <w:rPr>
          <w:rFonts w:ascii="Times New Roman" w:hAnsi="Times New Roman" w:cs="Times New Roman"/>
        </w:rPr>
        <w:t>«64.1 осуществление учета личных подсобных хозяйств, которые ведут граждане в соответствии с Федеральным законом от 07.07.2003 г. № 112-ФЗ «О личном подсобном хозяйстве», в похозяйственных книгах;».</w:t>
      </w:r>
    </w:p>
    <w:p w:rsidR="00B7058C" w:rsidRPr="003B5098" w:rsidRDefault="00B7058C" w:rsidP="003B5098">
      <w:pPr>
        <w:spacing w:after="0" w:line="240" w:lineRule="auto"/>
        <w:ind w:firstLine="710"/>
        <w:jc w:val="both"/>
        <w:rPr>
          <w:rFonts w:ascii="Times New Roman" w:hAnsi="Times New Roman" w:cs="Times New Roman"/>
        </w:rPr>
      </w:pPr>
      <w:r w:rsidRPr="003B5098">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Цветниковского  сельсовета Здвинского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7058C" w:rsidRPr="003B5098" w:rsidRDefault="00B7058C" w:rsidP="003B5098">
      <w:pPr>
        <w:autoSpaceDE w:val="0"/>
        <w:autoSpaceDN w:val="0"/>
        <w:adjustRightInd w:val="0"/>
        <w:spacing w:after="0" w:line="240" w:lineRule="auto"/>
        <w:ind w:firstLine="710"/>
        <w:jc w:val="both"/>
        <w:rPr>
          <w:rFonts w:ascii="Times New Roman" w:hAnsi="Times New Roman" w:cs="Times New Roman"/>
          <w:i/>
        </w:rPr>
      </w:pPr>
      <w:r w:rsidRPr="003B5098">
        <w:rPr>
          <w:rFonts w:ascii="Times New Roman" w:hAnsi="Times New Roman" w:cs="Times New Roman"/>
        </w:rPr>
        <w:t>3. Главе Цветниковского сельсовета Здвинского района Новосибирской области опубликовать муниципальный правовой акт Цветниковского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7058C" w:rsidRPr="003B5098" w:rsidRDefault="00B7058C" w:rsidP="003B5098">
      <w:pPr>
        <w:autoSpaceDE w:val="0"/>
        <w:autoSpaceDN w:val="0"/>
        <w:adjustRightInd w:val="0"/>
        <w:spacing w:after="0" w:line="240" w:lineRule="auto"/>
        <w:ind w:firstLine="709"/>
        <w:jc w:val="both"/>
        <w:rPr>
          <w:rFonts w:ascii="Times New Roman" w:hAnsi="Times New Roman" w:cs="Times New Roman"/>
        </w:rPr>
      </w:pPr>
      <w:r w:rsidRPr="003B5098">
        <w:rPr>
          <w:rFonts w:ascii="Times New Roman" w:hAnsi="Times New Roman" w:cs="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7058C" w:rsidRPr="003B5098" w:rsidRDefault="00B7058C" w:rsidP="003B5098">
      <w:pPr>
        <w:spacing w:after="0" w:line="240" w:lineRule="auto"/>
        <w:ind w:firstLine="709"/>
        <w:jc w:val="both"/>
        <w:rPr>
          <w:rFonts w:ascii="Times New Roman" w:hAnsi="Times New Roman" w:cs="Times New Roman"/>
        </w:rPr>
      </w:pPr>
      <w:r w:rsidRPr="003B5098">
        <w:rPr>
          <w:rFonts w:ascii="Times New Roman" w:hAnsi="Times New Roman" w:cs="Times New Roman"/>
        </w:rPr>
        <w:t>5. Настоящее решение вступает в силу после государственной регистрации и опубликования в «Вестнике Цветниковского сельсовета».</w:t>
      </w:r>
    </w:p>
    <w:p w:rsidR="00B7058C" w:rsidRPr="003B5098" w:rsidRDefault="00B7058C" w:rsidP="003B5098">
      <w:pPr>
        <w:spacing w:after="0" w:line="240" w:lineRule="auto"/>
        <w:ind w:firstLine="709"/>
        <w:jc w:val="both"/>
        <w:rPr>
          <w:rFonts w:ascii="Times New Roman" w:hAnsi="Times New Roman" w:cs="Times New Roman"/>
        </w:rPr>
      </w:pPr>
    </w:p>
    <w:p w:rsidR="00B7058C" w:rsidRPr="003B5098" w:rsidRDefault="00B7058C" w:rsidP="003B5098">
      <w:pPr>
        <w:spacing w:after="0" w:line="240" w:lineRule="auto"/>
        <w:ind w:firstLine="709"/>
        <w:jc w:val="both"/>
        <w:rPr>
          <w:rFonts w:ascii="Times New Roman" w:hAnsi="Times New Roman" w:cs="Times New Roman"/>
        </w:rPr>
      </w:pPr>
    </w:p>
    <w:p w:rsidR="00B7058C" w:rsidRPr="003B5098" w:rsidRDefault="00B7058C" w:rsidP="003B5098">
      <w:pPr>
        <w:spacing w:after="0" w:line="240" w:lineRule="auto"/>
        <w:ind w:firstLine="709"/>
        <w:jc w:val="both"/>
        <w:rPr>
          <w:rFonts w:ascii="Times New Roman" w:hAnsi="Times New Roman" w:cs="Times New Roman"/>
        </w:rPr>
      </w:pP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Председатель Совета депутатов</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Глава Цветниковского</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Цветниковского сельсовета</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сельсовета Здвинского</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Здвинского района</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района Новосибирской</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Новосибирской области</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области</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ab/>
      </w:r>
      <w:r w:rsidRPr="003B5098">
        <w:rPr>
          <w:rFonts w:ascii="Times New Roman" w:hAnsi="Times New Roman" w:cs="Times New Roman"/>
        </w:rPr>
        <w:tab/>
        <w:t xml:space="preserve">А.В. Снегирёва </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Е.К. Кошман</w:t>
      </w:r>
    </w:p>
    <w:p w:rsidR="00B7058C" w:rsidRPr="003B5098" w:rsidRDefault="00B7058C" w:rsidP="003B5098">
      <w:pPr>
        <w:spacing w:after="0" w:line="240" w:lineRule="auto"/>
        <w:jc w:val="both"/>
        <w:rPr>
          <w:rFonts w:ascii="Times New Roman" w:hAnsi="Times New Roman" w:cs="Times New Roman"/>
          <w:b/>
          <w:color w:val="FF0000"/>
        </w:rPr>
      </w:pPr>
    </w:p>
    <w:p w:rsidR="00B7058C" w:rsidRPr="003B5098" w:rsidRDefault="00B7058C" w:rsidP="003B5098">
      <w:pPr>
        <w:autoSpaceDE w:val="0"/>
        <w:autoSpaceDN w:val="0"/>
        <w:adjustRightInd w:val="0"/>
        <w:spacing w:after="0" w:line="240" w:lineRule="auto"/>
        <w:ind w:firstLine="708"/>
        <w:jc w:val="both"/>
        <w:rPr>
          <w:rFonts w:ascii="Times New Roman" w:hAnsi="Times New Roman" w:cs="Times New Roman"/>
        </w:rPr>
      </w:pPr>
    </w:p>
    <w:p w:rsidR="00B7058C" w:rsidRPr="003B5098" w:rsidRDefault="00B7058C" w:rsidP="003B5098">
      <w:pPr>
        <w:spacing w:after="0" w:line="240" w:lineRule="auto"/>
        <w:jc w:val="right"/>
        <w:rPr>
          <w:rFonts w:ascii="Times New Roman" w:hAnsi="Times New Roman" w:cs="Times New Roman"/>
          <w:color w:val="FF0000"/>
        </w:rPr>
      </w:pPr>
      <w:r w:rsidRPr="003B5098">
        <w:rPr>
          <w:rFonts w:ascii="Times New Roman" w:hAnsi="Times New Roman" w:cs="Times New Roman"/>
        </w:rPr>
        <w:t xml:space="preserve">              </w:t>
      </w:r>
    </w:p>
    <w:p w:rsidR="00B7058C" w:rsidRPr="003B5098" w:rsidRDefault="00B7058C" w:rsidP="003B5098">
      <w:pPr>
        <w:pStyle w:val="a6"/>
        <w:widowControl w:val="0"/>
        <w:jc w:val="center"/>
        <w:rPr>
          <w:b/>
          <w:sz w:val="22"/>
          <w:szCs w:val="22"/>
        </w:rPr>
      </w:pPr>
      <w:r w:rsidRPr="003B5098">
        <w:rPr>
          <w:b/>
          <w:sz w:val="22"/>
          <w:szCs w:val="22"/>
        </w:rPr>
        <w:t xml:space="preserve">СОВЕТ  ДЕПУТАТОВ ЦВЕТНИКОВСКОГО СЕЛЬСОВЕТА </w:t>
      </w:r>
    </w:p>
    <w:p w:rsidR="00B7058C" w:rsidRPr="003B5098" w:rsidRDefault="00B7058C" w:rsidP="003B5098">
      <w:pPr>
        <w:pStyle w:val="a6"/>
        <w:widowControl w:val="0"/>
        <w:jc w:val="center"/>
        <w:rPr>
          <w:b/>
          <w:sz w:val="22"/>
          <w:szCs w:val="22"/>
        </w:rPr>
      </w:pPr>
      <w:r w:rsidRPr="003B5098">
        <w:rPr>
          <w:b/>
          <w:sz w:val="22"/>
          <w:szCs w:val="22"/>
        </w:rPr>
        <w:t>ЗДВИНСКОГО РАЙОНА НОВОСИБИРСКОЙ ОБЛАСТИ</w:t>
      </w:r>
    </w:p>
    <w:p w:rsidR="00B7058C" w:rsidRPr="003B5098" w:rsidRDefault="00B7058C" w:rsidP="003B5098">
      <w:pPr>
        <w:pStyle w:val="a6"/>
        <w:widowControl w:val="0"/>
        <w:jc w:val="center"/>
        <w:rPr>
          <w:sz w:val="22"/>
          <w:szCs w:val="22"/>
        </w:rPr>
      </w:pPr>
      <w:r w:rsidRPr="003B5098">
        <w:rPr>
          <w:sz w:val="22"/>
          <w:szCs w:val="22"/>
        </w:rPr>
        <w:t>шестого созыва</w:t>
      </w:r>
    </w:p>
    <w:p w:rsidR="00B7058C" w:rsidRPr="003B5098" w:rsidRDefault="00B7058C" w:rsidP="003B5098">
      <w:pPr>
        <w:pStyle w:val="a6"/>
        <w:widowControl w:val="0"/>
        <w:jc w:val="center"/>
        <w:rPr>
          <w:b/>
          <w:sz w:val="22"/>
          <w:szCs w:val="22"/>
        </w:rPr>
      </w:pPr>
    </w:p>
    <w:p w:rsidR="00B7058C" w:rsidRPr="003B5098" w:rsidRDefault="00B7058C" w:rsidP="003B5098">
      <w:pPr>
        <w:pStyle w:val="a6"/>
        <w:widowControl w:val="0"/>
        <w:jc w:val="center"/>
        <w:rPr>
          <w:b/>
          <w:sz w:val="22"/>
          <w:szCs w:val="22"/>
        </w:rPr>
      </w:pPr>
      <w:r w:rsidRPr="003B5098">
        <w:rPr>
          <w:b/>
          <w:sz w:val="22"/>
          <w:szCs w:val="22"/>
        </w:rPr>
        <w:t>РЕШЕНИЕ</w:t>
      </w:r>
    </w:p>
    <w:p w:rsidR="00B7058C" w:rsidRPr="003B5098" w:rsidRDefault="00B7058C" w:rsidP="003B5098">
      <w:pPr>
        <w:pStyle w:val="a6"/>
        <w:widowControl w:val="0"/>
        <w:jc w:val="center"/>
        <w:rPr>
          <w:sz w:val="22"/>
          <w:szCs w:val="22"/>
        </w:rPr>
      </w:pPr>
      <w:r w:rsidRPr="003B5098">
        <w:rPr>
          <w:sz w:val="22"/>
          <w:szCs w:val="22"/>
        </w:rPr>
        <w:t>Шестьдесят первой  сессии</w:t>
      </w:r>
    </w:p>
    <w:p w:rsidR="00B7058C" w:rsidRPr="003B5098" w:rsidRDefault="00B7058C" w:rsidP="003B5098">
      <w:pPr>
        <w:pStyle w:val="a6"/>
        <w:widowControl w:val="0"/>
        <w:jc w:val="center"/>
        <w:rPr>
          <w:sz w:val="22"/>
          <w:szCs w:val="22"/>
        </w:rPr>
      </w:pPr>
    </w:p>
    <w:p w:rsidR="00B7058C" w:rsidRPr="003B5098" w:rsidRDefault="00B7058C" w:rsidP="003B5098">
      <w:pPr>
        <w:pStyle w:val="a6"/>
        <w:widowControl w:val="0"/>
        <w:jc w:val="center"/>
        <w:rPr>
          <w:sz w:val="22"/>
          <w:szCs w:val="22"/>
        </w:rPr>
      </w:pPr>
      <w:r w:rsidRPr="003B5098">
        <w:rPr>
          <w:sz w:val="22"/>
          <w:szCs w:val="22"/>
        </w:rPr>
        <w:t xml:space="preserve">от   17 декабря  2024 года </w:t>
      </w:r>
      <w:r w:rsidRPr="003B5098">
        <w:rPr>
          <w:sz w:val="22"/>
          <w:szCs w:val="22"/>
        </w:rPr>
        <w:tab/>
      </w:r>
      <w:r w:rsidRPr="003B5098">
        <w:rPr>
          <w:sz w:val="22"/>
          <w:szCs w:val="22"/>
        </w:rPr>
        <w:tab/>
      </w:r>
      <w:r w:rsidRPr="003B5098">
        <w:rPr>
          <w:sz w:val="22"/>
          <w:szCs w:val="22"/>
        </w:rPr>
        <w:tab/>
      </w:r>
      <w:r w:rsidRPr="003B5098">
        <w:rPr>
          <w:sz w:val="22"/>
          <w:szCs w:val="22"/>
        </w:rPr>
        <w:tab/>
      </w:r>
      <w:r w:rsidRPr="003B5098">
        <w:rPr>
          <w:sz w:val="22"/>
          <w:szCs w:val="22"/>
        </w:rPr>
        <w:tab/>
      </w:r>
      <w:r w:rsidRPr="003B5098">
        <w:rPr>
          <w:sz w:val="22"/>
          <w:szCs w:val="22"/>
        </w:rPr>
        <w:tab/>
      </w:r>
      <w:r w:rsidRPr="003B5098">
        <w:rPr>
          <w:sz w:val="22"/>
          <w:szCs w:val="22"/>
        </w:rPr>
        <w:tab/>
        <w:t>№2</w:t>
      </w:r>
    </w:p>
    <w:p w:rsidR="00B7058C" w:rsidRPr="003B5098" w:rsidRDefault="00B7058C" w:rsidP="003B5098">
      <w:pPr>
        <w:pStyle w:val="a6"/>
        <w:widowControl w:val="0"/>
        <w:jc w:val="center"/>
        <w:rPr>
          <w:sz w:val="22"/>
          <w:szCs w:val="22"/>
        </w:rPr>
      </w:pPr>
      <w:r w:rsidRPr="003B5098">
        <w:rPr>
          <w:sz w:val="22"/>
          <w:szCs w:val="22"/>
        </w:rPr>
        <w:t>с. Цветники</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spacing w:after="0" w:line="240" w:lineRule="auto"/>
        <w:jc w:val="center"/>
        <w:rPr>
          <w:rFonts w:ascii="Times New Roman" w:hAnsi="Times New Roman" w:cs="Times New Roman"/>
          <w:b/>
        </w:rPr>
      </w:pPr>
      <w:r w:rsidRPr="003B5098">
        <w:rPr>
          <w:rFonts w:ascii="Times New Roman" w:hAnsi="Times New Roman" w:cs="Times New Roman"/>
          <w:b/>
        </w:rPr>
        <w:t>О внесении изменений в решение Совета депутатов Цветниковского сельсовета Здвинского района Новосибирской области от 25.12.2023 г. №60 «О бюджете Цветниковского сельсовета Здвинского района Новосибирской области на 2024 год и плановый период 2025 и 2026 годов»</w:t>
      </w:r>
    </w:p>
    <w:p w:rsidR="00B7058C" w:rsidRPr="003B5098" w:rsidRDefault="00B7058C" w:rsidP="003B5098">
      <w:pPr>
        <w:spacing w:after="0" w:line="240" w:lineRule="auto"/>
        <w:rPr>
          <w:rFonts w:ascii="Times New Roman" w:hAnsi="Times New Roman" w:cs="Times New Roman"/>
          <w:b/>
        </w:rPr>
      </w:pPr>
    </w:p>
    <w:p w:rsidR="00B7058C" w:rsidRPr="003B5098" w:rsidRDefault="00B7058C" w:rsidP="003B5098">
      <w:pPr>
        <w:pStyle w:val="a6"/>
        <w:widowControl w:val="0"/>
        <w:tabs>
          <w:tab w:val="left" w:pos="720"/>
        </w:tabs>
        <w:rPr>
          <w:sz w:val="22"/>
          <w:szCs w:val="22"/>
        </w:rPr>
      </w:pPr>
      <w:r w:rsidRPr="003B5098">
        <w:rPr>
          <w:sz w:val="22"/>
          <w:szCs w:val="22"/>
        </w:rPr>
        <w:tab/>
        <w:t xml:space="preserve">           Руководствуясь Бюджетным кодексом Российской Федерации, Полож</w:t>
      </w:r>
      <w:r w:rsidRPr="003B5098">
        <w:rPr>
          <w:sz w:val="22"/>
          <w:szCs w:val="22"/>
        </w:rPr>
        <w:t>е</w:t>
      </w:r>
      <w:r w:rsidRPr="003B5098">
        <w:rPr>
          <w:sz w:val="22"/>
          <w:szCs w:val="22"/>
        </w:rPr>
        <w:t>нием о бюджетном процессе в Цветниковском сельсовете  Здвинского района Новосибирской области, утвержденного решением Совета д</w:t>
      </w:r>
      <w:r w:rsidRPr="003B5098">
        <w:rPr>
          <w:sz w:val="22"/>
          <w:szCs w:val="22"/>
        </w:rPr>
        <w:t>е</w:t>
      </w:r>
      <w:r w:rsidRPr="003B5098">
        <w:rPr>
          <w:sz w:val="22"/>
          <w:szCs w:val="22"/>
        </w:rPr>
        <w:t xml:space="preserve">путатов Цветниковского сельсовета  Здвинского района Новосибирской области  от 19.12.2018 №2, Совет депутатов Цветниковского сельсовета  </w:t>
      </w:r>
      <w:r w:rsidRPr="003B5098">
        <w:rPr>
          <w:sz w:val="22"/>
          <w:szCs w:val="22"/>
        </w:rPr>
        <w:lastRenderedPageBreak/>
        <w:t>Здвинского района Новосибирской области р</w:t>
      </w:r>
      <w:r w:rsidRPr="003B5098">
        <w:rPr>
          <w:sz w:val="22"/>
          <w:szCs w:val="22"/>
        </w:rPr>
        <w:t>е</w:t>
      </w:r>
      <w:r w:rsidRPr="003B5098">
        <w:rPr>
          <w:sz w:val="22"/>
          <w:szCs w:val="22"/>
        </w:rPr>
        <w:t>шил:</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внести следующие изменения в решение  Совета депутатов Цветниковского сельсовета</w:t>
      </w:r>
      <w:r w:rsidRPr="003B5098">
        <w:rPr>
          <w:rFonts w:ascii="Times New Roman" w:hAnsi="Times New Roman" w:cs="Times New Roman"/>
          <w:b/>
        </w:rPr>
        <w:t xml:space="preserve"> </w:t>
      </w:r>
      <w:r w:rsidRPr="003B5098">
        <w:rPr>
          <w:rFonts w:ascii="Times New Roman" w:hAnsi="Times New Roman" w:cs="Times New Roman"/>
        </w:rPr>
        <w:t>Здвинского района Новосибирской области</w:t>
      </w:r>
      <w:r w:rsidRPr="003B5098">
        <w:rPr>
          <w:rFonts w:ascii="Times New Roman" w:hAnsi="Times New Roman" w:cs="Times New Roman"/>
          <w:b/>
        </w:rPr>
        <w:t xml:space="preserve"> </w:t>
      </w:r>
      <w:r w:rsidRPr="003B5098">
        <w:rPr>
          <w:rFonts w:ascii="Times New Roman" w:hAnsi="Times New Roman" w:cs="Times New Roman"/>
        </w:rPr>
        <w:t>от 25.12.2023 г. № 60 «О бюджете Цветниковского сельсовета Здвинского района на 2024 год и плановый период 2025 и 2026 годов» (с изменениями от 16.02.2024г. №2, 21.03.2024г. №2, 16.08.2024г. №2, 21.10.2024г. №2):</w:t>
      </w:r>
    </w:p>
    <w:p w:rsidR="00B7058C" w:rsidRPr="003B5098" w:rsidRDefault="00B7058C" w:rsidP="003B5098">
      <w:pPr>
        <w:spacing w:after="0" w:line="240" w:lineRule="auto"/>
        <w:ind w:firstLine="284"/>
        <w:jc w:val="both"/>
        <w:rPr>
          <w:rFonts w:ascii="Times New Roman" w:hAnsi="Times New Roman" w:cs="Times New Roman"/>
        </w:rPr>
      </w:pPr>
      <w:r w:rsidRPr="003B5098">
        <w:rPr>
          <w:rFonts w:ascii="Times New Roman" w:hAnsi="Times New Roman" w:cs="Times New Roman"/>
        </w:rPr>
        <w:t>1.В части1 статьи 1:</w:t>
      </w:r>
    </w:p>
    <w:p w:rsidR="00B7058C" w:rsidRPr="003B5098" w:rsidRDefault="00B7058C" w:rsidP="003B5098">
      <w:pPr>
        <w:spacing w:after="0" w:line="240" w:lineRule="auto"/>
        <w:rPr>
          <w:rFonts w:ascii="Times New Roman" w:hAnsi="Times New Roman" w:cs="Times New Roman"/>
        </w:rPr>
      </w:pPr>
      <w:r w:rsidRPr="003B5098">
        <w:rPr>
          <w:rFonts w:ascii="Times New Roman" w:hAnsi="Times New Roman" w:cs="Times New Roman"/>
        </w:rPr>
        <w:t xml:space="preserve">в пункте 1) цифры «16099,2» заменить цифрами «16254,5», цифры «14161,6» заменить цифрами «14316,9»,  цифры «11104,3» заменить цифрами «11259,6»; </w:t>
      </w:r>
    </w:p>
    <w:p w:rsidR="00B7058C" w:rsidRPr="003B5098" w:rsidRDefault="00B7058C" w:rsidP="003B5098">
      <w:pPr>
        <w:spacing w:after="0" w:line="240" w:lineRule="auto"/>
        <w:ind w:firstLine="708"/>
        <w:rPr>
          <w:rFonts w:ascii="Times New Roman" w:hAnsi="Times New Roman" w:cs="Times New Roman"/>
        </w:rPr>
      </w:pPr>
      <w:r w:rsidRPr="003B5098">
        <w:rPr>
          <w:rFonts w:ascii="Times New Roman" w:hAnsi="Times New Roman" w:cs="Times New Roman"/>
        </w:rPr>
        <w:t>в пункте 2) цифры «16591,1» заменить цифрами  «16746,4»</w:t>
      </w:r>
    </w:p>
    <w:p w:rsidR="00B7058C" w:rsidRPr="003B5098" w:rsidRDefault="00B7058C" w:rsidP="003B5098">
      <w:pPr>
        <w:pStyle w:val="a6"/>
        <w:ind w:firstLine="284"/>
        <w:rPr>
          <w:sz w:val="22"/>
          <w:szCs w:val="22"/>
        </w:rPr>
      </w:pPr>
      <w:r w:rsidRPr="003B5098">
        <w:rPr>
          <w:sz w:val="22"/>
          <w:szCs w:val="22"/>
        </w:rPr>
        <w:t>2.  Утвердить приложение 2  «Распределение бюджетных ассигнов</w:t>
      </w:r>
      <w:r w:rsidRPr="003B5098">
        <w:rPr>
          <w:sz w:val="22"/>
          <w:szCs w:val="22"/>
        </w:rPr>
        <w:t>а</w:t>
      </w:r>
      <w:r w:rsidRPr="003B5098">
        <w:rPr>
          <w:sz w:val="22"/>
          <w:szCs w:val="22"/>
        </w:rPr>
        <w:t>ний  по разделам, подразделам, целевым статьям (муниципальным программам и н</w:t>
      </w:r>
      <w:r w:rsidRPr="003B5098">
        <w:rPr>
          <w:sz w:val="22"/>
          <w:szCs w:val="22"/>
        </w:rPr>
        <w:t>е</w:t>
      </w:r>
      <w:r w:rsidRPr="003B5098">
        <w:rPr>
          <w:sz w:val="22"/>
          <w:szCs w:val="22"/>
        </w:rPr>
        <w:t>программным направлениям деятельности), группам и подгруппам видов расходов классификации расходов бюджета на 2024 год и плановый период 2025 и 2026 годов » в прилагаемой реда</w:t>
      </w:r>
      <w:r w:rsidRPr="003B5098">
        <w:rPr>
          <w:sz w:val="22"/>
          <w:szCs w:val="22"/>
        </w:rPr>
        <w:t>к</w:t>
      </w:r>
      <w:r w:rsidRPr="003B5098">
        <w:rPr>
          <w:sz w:val="22"/>
          <w:szCs w:val="22"/>
        </w:rPr>
        <w:t xml:space="preserve">ции; </w:t>
      </w:r>
    </w:p>
    <w:p w:rsidR="00B7058C" w:rsidRPr="003B5098" w:rsidRDefault="00B7058C" w:rsidP="003B5098">
      <w:pPr>
        <w:pStyle w:val="a6"/>
        <w:ind w:firstLine="284"/>
        <w:rPr>
          <w:sz w:val="22"/>
          <w:szCs w:val="22"/>
        </w:rPr>
      </w:pPr>
      <w:r w:rsidRPr="003B5098">
        <w:rPr>
          <w:sz w:val="22"/>
          <w:szCs w:val="22"/>
        </w:rPr>
        <w:t>3. Утвердить приложение 3 «Распределение бюджетных ассигнов</w:t>
      </w:r>
      <w:r w:rsidRPr="003B5098">
        <w:rPr>
          <w:sz w:val="22"/>
          <w:szCs w:val="22"/>
        </w:rPr>
        <w:t>а</w:t>
      </w:r>
      <w:r w:rsidRPr="003B5098">
        <w:rPr>
          <w:sz w:val="22"/>
          <w:szCs w:val="22"/>
        </w:rPr>
        <w:t>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w:t>
      </w:r>
      <w:r w:rsidRPr="003B5098">
        <w:rPr>
          <w:sz w:val="22"/>
          <w:szCs w:val="22"/>
        </w:rPr>
        <w:t>к</w:t>
      </w:r>
      <w:r w:rsidRPr="003B5098">
        <w:rPr>
          <w:sz w:val="22"/>
          <w:szCs w:val="22"/>
        </w:rPr>
        <w:t xml:space="preserve">ции; </w:t>
      </w:r>
    </w:p>
    <w:p w:rsidR="00B7058C" w:rsidRPr="003B5098" w:rsidRDefault="00B7058C" w:rsidP="003B5098">
      <w:pPr>
        <w:pStyle w:val="a6"/>
        <w:ind w:firstLine="284"/>
        <w:rPr>
          <w:sz w:val="22"/>
          <w:szCs w:val="22"/>
        </w:rPr>
      </w:pPr>
      <w:r w:rsidRPr="003B5098">
        <w:rPr>
          <w:sz w:val="22"/>
          <w:szCs w:val="22"/>
        </w:rPr>
        <w:t>4. Утвердить приложение 4    «Ведомственная структура расходов классификации расходов бюджета на 2024 год и плановый период 2025 и 2026 годов » в прилагаемой реда</w:t>
      </w:r>
      <w:r w:rsidRPr="003B5098">
        <w:rPr>
          <w:sz w:val="22"/>
          <w:szCs w:val="22"/>
        </w:rPr>
        <w:t>к</w:t>
      </w:r>
      <w:r w:rsidRPr="003B5098">
        <w:rPr>
          <w:sz w:val="22"/>
          <w:szCs w:val="22"/>
        </w:rPr>
        <w:t>ции;</w:t>
      </w:r>
    </w:p>
    <w:p w:rsidR="00B7058C" w:rsidRPr="003B5098" w:rsidRDefault="00B7058C" w:rsidP="003B5098">
      <w:pPr>
        <w:pStyle w:val="a6"/>
        <w:ind w:firstLine="284"/>
        <w:rPr>
          <w:sz w:val="22"/>
          <w:szCs w:val="22"/>
        </w:rPr>
      </w:pPr>
      <w:r w:rsidRPr="003B5098">
        <w:rPr>
          <w:sz w:val="22"/>
          <w:szCs w:val="22"/>
        </w:rPr>
        <w:t>5.Утвердить  приложение 7  « Источники финансирования дефицита бюджета Цветниковского сельсовета Здвинского района на 2024 год и плановый период 2025 и 2026 годов » в прилагаемой реда</w:t>
      </w:r>
      <w:r w:rsidRPr="003B5098">
        <w:rPr>
          <w:sz w:val="22"/>
          <w:szCs w:val="22"/>
        </w:rPr>
        <w:t>к</w:t>
      </w:r>
      <w:r w:rsidRPr="003B5098">
        <w:rPr>
          <w:sz w:val="22"/>
          <w:szCs w:val="22"/>
        </w:rPr>
        <w:t>ции;</w:t>
      </w:r>
    </w:p>
    <w:p w:rsidR="00B7058C" w:rsidRPr="003B5098" w:rsidRDefault="00B7058C" w:rsidP="003B5098">
      <w:pPr>
        <w:spacing w:after="0" w:line="240" w:lineRule="auto"/>
        <w:ind w:firstLine="284"/>
        <w:rPr>
          <w:rFonts w:ascii="Times New Roman" w:hAnsi="Times New Roman" w:cs="Times New Roman"/>
        </w:rPr>
      </w:pPr>
      <w:r w:rsidRPr="003B5098">
        <w:rPr>
          <w:rFonts w:ascii="Times New Roman" w:hAnsi="Times New Roman" w:cs="Times New Roman"/>
        </w:rPr>
        <w:t>6.Решение вступает в силу со дня его подписания.</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spacing w:after="0" w:line="240" w:lineRule="auto"/>
        <w:rPr>
          <w:rFonts w:ascii="Times New Roman" w:hAnsi="Times New Roman" w:cs="Times New Roman"/>
        </w:rPr>
      </w:pPr>
      <w:r w:rsidRPr="003B5098">
        <w:rPr>
          <w:rFonts w:ascii="Times New Roman" w:hAnsi="Times New Roman" w:cs="Times New Roman"/>
        </w:rPr>
        <w:t>Глава Цветниковского сельсовета</w:t>
      </w:r>
    </w:p>
    <w:p w:rsidR="00B7058C" w:rsidRPr="003B5098" w:rsidRDefault="00B7058C" w:rsidP="003B5098">
      <w:pPr>
        <w:spacing w:after="0" w:line="240" w:lineRule="auto"/>
        <w:rPr>
          <w:rFonts w:ascii="Times New Roman" w:hAnsi="Times New Roman" w:cs="Times New Roman"/>
        </w:rPr>
      </w:pPr>
      <w:r w:rsidRPr="003B5098">
        <w:rPr>
          <w:rFonts w:ascii="Times New Roman" w:hAnsi="Times New Roman" w:cs="Times New Roman"/>
        </w:rPr>
        <w:t>Здвинского района Новосибирского области :                              Е.К. Кошман</w:t>
      </w:r>
    </w:p>
    <w:p w:rsidR="003B5098" w:rsidRPr="003B5098" w:rsidRDefault="003B5098" w:rsidP="003B5098">
      <w:pPr>
        <w:spacing w:after="0" w:line="240" w:lineRule="auto"/>
        <w:rPr>
          <w:rFonts w:ascii="Times New Roman" w:hAnsi="Times New Roman" w:cs="Times New Roman"/>
        </w:rPr>
      </w:pPr>
    </w:p>
    <w:p w:rsidR="00B7058C" w:rsidRPr="003B5098" w:rsidRDefault="00B7058C" w:rsidP="003B5098">
      <w:pPr>
        <w:spacing w:after="0" w:line="240" w:lineRule="auto"/>
        <w:rPr>
          <w:rFonts w:ascii="Times New Roman" w:hAnsi="Times New Roman" w:cs="Times New Roman"/>
        </w:rPr>
      </w:pPr>
      <w:r w:rsidRPr="003B5098">
        <w:rPr>
          <w:rFonts w:ascii="Times New Roman" w:hAnsi="Times New Roman" w:cs="Times New Roman"/>
        </w:rPr>
        <w:t>Председатель Совета депутатов Цветниковского</w:t>
      </w:r>
    </w:p>
    <w:p w:rsidR="00B7058C" w:rsidRPr="003B5098" w:rsidRDefault="00B7058C" w:rsidP="003B5098">
      <w:pPr>
        <w:spacing w:after="0" w:line="240" w:lineRule="auto"/>
        <w:rPr>
          <w:rFonts w:ascii="Times New Roman" w:hAnsi="Times New Roman" w:cs="Times New Roman"/>
        </w:rPr>
      </w:pPr>
      <w:r w:rsidRPr="003B5098">
        <w:rPr>
          <w:rFonts w:ascii="Times New Roman" w:hAnsi="Times New Roman" w:cs="Times New Roman"/>
        </w:rPr>
        <w:t xml:space="preserve">Сельсовета Здвинского района Новосибирской </w:t>
      </w:r>
    </w:p>
    <w:p w:rsidR="00B7058C" w:rsidRPr="003B5098" w:rsidRDefault="00B7058C" w:rsidP="003B5098">
      <w:pPr>
        <w:spacing w:after="0" w:line="240" w:lineRule="auto"/>
        <w:rPr>
          <w:rFonts w:ascii="Times New Roman" w:hAnsi="Times New Roman" w:cs="Times New Roman"/>
        </w:rPr>
      </w:pPr>
      <w:r w:rsidRPr="003B5098">
        <w:rPr>
          <w:rFonts w:ascii="Times New Roman" w:hAnsi="Times New Roman" w:cs="Times New Roman"/>
        </w:rPr>
        <w:t>области</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А.В.Снегирева</w:t>
      </w:r>
    </w:p>
    <w:p w:rsidR="00B7058C" w:rsidRPr="003B5098" w:rsidRDefault="00B7058C" w:rsidP="003B5098">
      <w:pPr>
        <w:spacing w:after="0" w:line="240" w:lineRule="auto"/>
        <w:rPr>
          <w:rFonts w:ascii="Times New Roman" w:hAnsi="Times New Roman" w:cs="Times New Roman"/>
        </w:rPr>
      </w:pPr>
    </w:p>
    <w:p w:rsidR="003B5098" w:rsidRPr="003B5098" w:rsidRDefault="003B5098" w:rsidP="005A6F83">
      <w:pPr>
        <w:spacing w:after="0" w:line="240" w:lineRule="auto"/>
        <w:rPr>
          <w:rFonts w:ascii="Times New Roman" w:hAnsi="Times New Roman" w:cs="Times New Roman"/>
          <w:b/>
        </w:rPr>
      </w:pPr>
    </w:p>
    <w:p w:rsidR="00B7058C" w:rsidRPr="003B5098" w:rsidRDefault="00B7058C" w:rsidP="003B5098">
      <w:pPr>
        <w:spacing w:after="0" w:line="240" w:lineRule="auto"/>
        <w:jc w:val="center"/>
        <w:rPr>
          <w:rFonts w:ascii="Times New Roman" w:hAnsi="Times New Roman" w:cs="Times New Roman"/>
          <w:b/>
        </w:rPr>
      </w:pPr>
      <w:r w:rsidRPr="003B5098">
        <w:rPr>
          <w:rFonts w:ascii="Times New Roman" w:hAnsi="Times New Roman" w:cs="Times New Roman"/>
          <w:b/>
        </w:rPr>
        <w:t xml:space="preserve">СОВЕТ ДЕПУТАТОВ ЦВЕТНИКОВСКОГО СЕЛЬСОВЕТА </w:t>
      </w:r>
    </w:p>
    <w:p w:rsidR="00B7058C" w:rsidRPr="003B5098" w:rsidRDefault="00B7058C" w:rsidP="003B5098">
      <w:pPr>
        <w:spacing w:after="0" w:line="240" w:lineRule="auto"/>
        <w:jc w:val="center"/>
        <w:rPr>
          <w:rFonts w:ascii="Times New Roman" w:hAnsi="Times New Roman" w:cs="Times New Roman"/>
          <w:b/>
        </w:rPr>
      </w:pPr>
      <w:r w:rsidRPr="003B5098">
        <w:rPr>
          <w:rFonts w:ascii="Times New Roman" w:hAnsi="Times New Roman" w:cs="Times New Roman"/>
          <w:b/>
        </w:rPr>
        <w:t>ЗДВИНСКОГО РАЙОНА НОВОСИБИРСКОЙ ОБЛАСТИ</w:t>
      </w:r>
    </w:p>
    <w:p w:rsidR="00B7058C" w:rsidRPr="003B5098" w:rsidRDefault="00B7058C" w:rsidP="003B5098">
      <w:pPr>
        <w:spacing w:after="0" w:line="240" w:lineRule="auto"/>
        <w:jc w:val="center"/>
        <w:rPr>
          <w:rFonts w:ascii="Times New Roman" w:hAnsi="Times New Roman" w:cs="Times New Roman"/>
        </w:rPr>
      </w:pPr>
      <w:r w:rsidRPr="003B5098">
        <w:rPr>
          <w:rFonts w:ascii="Times New Roman" w:hAnsi="Times New Roman" w:cs="Times New Roman"/>
        </w:rPr>
        <w:t>шестого  созыва</w:t>
      </w:r>
    </w:p>
    <w:p w:rsidR="00B7058C" w:rsidRPr="003B5098" w:rsidRDefault="00B7058C" w:rsidP="003B5098">
      <w:pPr>
        <w:spacing w:after="0" w:line="240" w:lineRule="auto"/>
        <w:rPr>
          <w:rFonts w:ascii="Times New Roman" w:hAnsi="Times New Roman" w:cs="Times New Roman"/>
          <w:b/>
        </w:rPr>
      </w:pPr>
    </w:p>
    <w:p w:rsidR="00B7058C" w:rsidRPr="003B5098" w:rsidRDefault="00B7058C" w:rsidP="003B5098">
      <w:pPr>
        <w:spacing w:after="0" w:line="240" w:lineRule="auto"/>
        <w:jc w:val="center"/>
        <w:rPr>
          <w:rFonts w:ascii="Times New Roman" w:hAnsi="Times New Roman" w:cs="Times New Roman"/>
          <w:b/>
        </w:rPr>
      </w:pPr>
      <w:r w:rsidRPr="003B5098">
        <w:rPr>
          <w:rFonts w:ascii="Times New Roman" w:hAnsi="Times New Roman" w:cs="Times New Roman"/>
          <w:b/>
        </w:rPr>
        <w:t>Р Е Ш Е Н И Е</w:t>
      </w:r>
    </w:p>
    <w:p w:rsidR="00B7058C" w:rsidRPr="003B5098" w:rsidRDefault="00B7058C" w:rsidP="003B5098">
      <w:pPr>
        <w:spacing w:after="0" w:line="240" w:lineRule="auto"/>
        <w:jc w:val="center"/>
        <w:rPr>
          <w:rFonts w:ascii="Times New Roman" w:hAnsi="Times New Roman" w:cs="Times New Roman"/>
        </w:rPr>
      </w:pPr>
      <w:r w:rsidRPr="003B5098">
        <w:rPr>
          <w:rFonts w:ascii="Times New Roman" w:hAnsi="Times New Roman" w:cs="Times New Roman"/>
        </w:rPr>
        <w:t xml:space="preserve">Шестьдесят первой сессии </w:t>
      </w:r>
    </w:p>
    <w:p w:rsidR="00B7058C" w:rsidRPr="003B5098" w:rsidRDefault="00B7058C" w:rsidP="003B5098">
      <w:pPr>
        <w:spacing w:after="0" w:line="240" w:lineRule="auto"/>
        <w:jc w:val="center"/>
        <w:rPr>
          <w:rFonts w:ascii="Times New Roman" w:hAnsi="Times New Roman" w:cs="Times New Roman"/>
          <w:b/>
        </w:rPr>
      </w:pPr>
    </w:p>
    <w:p w:rsidR="00B7058C" w:rsidRPr="003B5098" w:rsidRDefault="00B7058C" w:rsidP="003B5098">
      <w:pPr>
        <w:spacing w:after="0" w:line="240" w:lineRule="auto"/>
        <w:jc w:val="center"/>
        <w:rPr>
          <w:rFonts w:ascii="Times New Roman" w:hAnsi="Times New Roman" w:cs="Times New Roman"/>
        </w:rPr>
      </w:pPr>
      <w:r w:rsidRPr="003B5098">
        <w:rPr>
          <w:rFonts w:ascii="Times New Roman" w:hAnsi="Times New Roman" w:cs="Times New Roman"/>
        </w:rPr>
        <w:t xml:space="preserve">от 17.12.2024   г. </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 3</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 xml:space="preserve">с. Цветники </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spacing w:after="0" w:line="240" w:lineRule="auto"/>
        <w:jc w:val="center"/>
        <w:rPr>
          <w:rFonts w:ascii="Times New Roman" w:hAnsi="Times New Roman" w:cs="Times New Roman"/>
          <w:b/>
        </w:rPr>
      </w:pPr>
      <w:r w:rsidRPr="003B5098">
        <w:rPr>
          <w:rFonts w:ascii="Times New Roman" w:hAnsi="Times New Roman" w:cs="Times New Roman"/>
          <w:b/>
        </w:rPr>
        <w:t xml:space="preserve">О внесении изменений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spacing w:after="0" w:line="240" w:lineRule="auto"/>
        <w:ind w:firstLine="900"/>
        <w:jc w:val="both"/>
        <w:rPr>
          <w:rFonts w:ascii="Times New Roman" w:hAnsi="Times New Roman" w:cs="Times New Roman"/>
        </w:rPr>
      </w:pPr>
      <w:r w:rsidRPr="003B5098">
        <w:rPr>
          <w:rFonts w:ascii="Times New Roman" w:hAnsi="Times New Roman" w:cs="Times New Roman"/>
        </w:rPr>
        <w:t>Руководствуясь Федеральным законом от 06.10.2003 г. № 131-ФЗ «Об общих принципах организации местного самоуправления в Российской Федерации» и в соответствии с постановлениями  Правительства Новосибирской области от  31.01.2017 г. № 20-п (ред. от 29.07.2024)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Здвинского района Новосибирской области</w:t>
      </w:r>
    </w:p>
    <w:p w:rsidR="00B7058C" w:rsidRPr="003B5098" w:rsidRDefault="00B7058C" w:rsidP="003B5098">
      <w:pPr>
        <w:spacing w:after="0" w:line="240" w:lineRule="auto"/>
        <w:ind w:firstLine="900"/>
        <w:rPr>
          <w:rFonts w:ascii="Times New Roman" w:hAnsi="Times New Roman" w:cs="Times New Roman"/>
        </w:rPr>
      </w:pPr>
      <w:r w:rsidRPr="003B5098">
        <w:rPr>
          <w:rFonts w:ascii="Times New Roman" w:hAnsi="Times New Roman" w:cs="Times New Roman"/>
        </w:rPr>
        <w:t xml:space="preserve"> р е ш и л:</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pStyle w:val="a8"/>
        <w:numPr>
          <w:ilvl w:val="0"/>
          <w:numId w:val="11"/>
        </w:numPr>
        <w:autoSpaceDE/>
        <w:autoSpaceDN/>
        <w:jc w:val="both"/>
        <w:rPr>
          <w:sz w:val="22"/>
          <w:szCs w:val="22"/>
        </w:rPr>
      </w:pPr>
      <w:r w:rsidRPr="003B5098">
        <w:rPr>
          <w:sz w:val="22"/>
          <w:szCs w:val="22"/>
        </w:rPr>
        <w:lastRenderedPageBreak/>
        <w:t>Внести изменения в решение восемнадцатой сессии Совета депутатов Цветниковского сельсовета Здвинского района Новосибирской области от 17.03.2017 г. № 4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Цветниковского  сельсовета Здвинского района Новосибирской области»  следующие изменения:</w:t>
      </w:r>
    </w:p>
    <w:p w:rsidR="00B7058C" w:rsidRPr="003B5098" w:rsidRDefault="00B7058C" w:rsidP="003B5098">
      <w:pPr>
        <w:spacing w:after="0" w:line="240" w:lineRule="auto"/>
        <w:ind w:firstLine="708"/>
        <w:rPr>
          <w:rFonts w:ascii="Times New Roman" w:eastAsia="Calibri" w:hAnsi="Times New Roman" w:cs="Times New Roman"/>
          <w:lang w:eastAsia="en-US"/>
        </w:rPr>
      </w:pPr>
      <w:r w:rsidRPr="003B5098">
        <w:rPr>
          <w:rFonts w:ascii="Times New Roman" w:hAnsi="Times New Roman" w:cs="Times New Roman"/>
        </w:rPr>
        <w:t xml:space="preserve">1.1. </w:t>
      </w:r>
      <w:r w:rsidRPr="003B5098">
        <w:rPr>
          <w:rFonts w:ascii="Times New Roman" w:eastAsia="Calibri" w:hAnsi="Times New Roman" w:cs="Times New Roman"/>
          <w:lang w:eastAsia="en-US"/>
        </w:rPr>
        <w:t>пунктом 1.7 изложить в следующей редакции:</w:t>
      </w:r>
    </w:p>
    <w:p w:rsidR="00B7058C" w:rsidRPr="003B5098" w:rsidRDefault="00B7058C" w:rsidP="003B5098">
      <w:pPr>
        <w:spacing w:after="0" w:line="240" w:lineRule="auto"/>
        <w:ind w:firstLine="708"/>
        <w:jc w:val="both"/>
        <w:rPr>
          <w:rFonts w:ascii="Times New Roman" w:eastAsia="Calibri" w:hAnsi="Times New Roman" w:cs="Times New Roman"/>
          <w:lang w:eastAsia="en-US"/>
        </w:rPr>
      </w:pPr>
      <w:r w:rsidRPr="003B5098">
        <w:rPr>
          <w:rFonts w:ascii="Times New Roman" w:eastAsia="Calibri" w:hAnsi="Times New Roman" w:cs="Times New Roman"/>
          <w:lang w:eastAsia="en-US"/>
        </w:rPr>
        <w:t>«1.7. Норматив премии (П), в том числе за выполнение особо важных и сложных заданий, устанавливается равным 2 ДВ. В случае экономии расходов на оплату труда выборных должностных лиц местного самоуправления, осуществляющих свои полномочия на постоянной основе, лиц, замещающих муниципальные должности максимальными размерами не ограничиваются.</w:t>
      </w:r>
    </w:p>
    <w:p w:rsidR="00B7058C" w:rsidRPr="003B5098" w:rsidRDefault="00B7058C" w:rsidP="003B5098">
      <w:pPr>
        <w:spacing w:after="0" w:line="240" w:lineRule="auto"/>
        <w:ind w:firstLine="708"/>
        <w:jc w:val="both"/>
        <w:rPr>
          <w:rFonts w:ascii="Times New Roman" w:eastAsia="Calibri" w:hAnsi="Times New Roman" w:cs="Times New Roman"/>
          <w:lang w:eastAsia="en-US"/>
        </w:rPr>
      </w:pPr>
      <w:r w:rsidRPr="003B5098">
        <w:rPr>
          <w:rFonts w:ascii="Times New Roman" w:eastAsia="Calibri" w:hAnsi="Times New Roman" w:cs="Times New Roman"/>
          <w:lang w:eastAsia="en-US"/>
        </w:rPr>
        <w:t>Основанием для выплаты премии, в том числе за выполнение особо важных и сложных заданий, является решение Совета депутатов Цветниковского сельсовета Здвинского района Новосибирской области. Решение о выплате премии, в том числе за выполнение особо важных и сложных заданий, принимается Советом депутатов Цветниковского сельсовета Здвинского района Новосибирской области в пределах установленного фонда оплаты труда».</w:t>
      </w:r>
    </w:p>
    <w:p w:rsidR="00B7058C" w:rsidRPr="003B5098" w:rsidRDefault="00B7058C" w:rsidP="003B5098">
      <w:pPr>
        <w:spacing w:after="0" w:line="240" w:lineRule="auto"/>
        <w:ind w:firstLine="708"/>
        <w:rPr>
          <w:rFonts w:ascii="Times New Roman" w:eastAsia="Calibri" w:hAnsi="Times New Roman" w:cs="Times New Roman"/>
          <w:lang w:eastAsia="en-US"/>
        </w:rPr>
      </w:pPr>
      <w:r w:rsidRPr="003B5098">
        <w:rPr>
          <w:rFonts w:ascii="Times New Roman" w:eastAsia="Calibri" w:hAnsi="Times New Roman" w:cs="Times New Roman"/>
          <w:lang w:eastAsia="en-US"/>
        </w:rPr>
        <w:t>1.2. Дополнить положение пунктом 1.8 следующего содержания:</w:t>
      </w:r>
    </w:p>
    <w:p w:rsidR="00B7058C" w:rsidRPr="005A6F83" w:rsidRDefault="00B7058C" w:rsidP="005A6F83">
      <w:pPr>
        <w:spacing w:after="0" w:line="240" w:lineRule="auto"/>
        <w:ind w:firstLine="708"/>
        <w:jc w:val="both"/>
        <w:rPr>
          <w:rFonts w:ascii="Times New Roman" w:eastAsia="Calibri" w:hAnsi="Times New Roman" w:cs="Times New Roman"/>
          <w:lang w:eastAsia="en-US"/>
        </w:rPr>
      </w:pPr>
      <w:r w:rsidRPr="003B5098">
        <w:rPr>
          <w:rFonts w:ascii="Times New Roman" w:eastAsia="Calibri" w:hAnsi="Times New Roman" w:cs="Times New Roman"/>
          <w:lang w:eastAsia="en-US"/>
        </w:rPr>
        <w:t xml:space="preserve">«1.8. При прекращении полномочий (в том числе досрочно) депутаты, выборные должностные лица местного самоуправления, осуществляющие свои полномочия на постоянной основе,  имеют право на получение денежной компенсации за все неиспользованные отпуска. Основанием для выплаты компенсации за неиспользуемый отпуск является решение Совета депутатов Цветниковского сельсовета Здвинского района Новосибирской области.». </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spacing w:after="0" w:line="240" w:lineRule="auto"/>
        <w:ind w:firstLine="708"/>
        <w:rPr>
          <w:rFonts w:ascii="Times New Roman" w:hAnsi="Times New Roman" w:cs="Times New Roman"/>
        </w:rPr>
      </w:pPr>
      <w:r w:rsidRPr="003B5098">
        <w:rPr>
          <w:rFonts w:ascii="Times New Roman" w:hAnsi="Times New Roman" w:cs="Times New Roman"/>
        </w:rPr>
        <w:t xml:space="preserve">2. Опубликовать настоящее решение в периодическом печатном издании «Вестник Цветниковского сельсовета» и разместить на официальном сайте администрации Цветниковского сельсовета Здвинского района Новосибирской области в сети «Интернет». </w:t>
      </w:r>
    </w:p>
    <w:p w:rsidR="00B7058C" w:rsidRPr="003B5098" w:rsidRDefault="00B7058C" w:rsidP="003B5098">
      <w:pPr>
        <w:spacing w:after="0" w:line="240" w:lineRule="auto"/>
        <w:ind w:firstLine="708"/>
        <w:rPr>
          <w:rFonts w:ascii="Times New Roman" w:hAnsi="Times New Roman" w:cs="Times New Roman"/>
        </w:rPr>
      </w:pPr>
      <w:r w:rsidRPr="003B5098">
        <w:rPr>
          <w:rFonts w:ascii="Times New Roman" w:hAnsi="Times New Roman" w:cs="Times New Roman"/>
        </w:rPr>
        <w:t xml:space="preserve">3. Настоящее решение вступает в силу с момента его официального опубликования  и распространяет своё действие на правоотношения, возникшие с 01 января 2024 года. </w:t>
      </w:r>
    </w:p>
    <w:p w:rsidR="00B7058C" w:rsidRPr="003B5098" w:rsidRDefault="00B7058C" w:rsidP="003B5098">
      <w:pPr>
        <w:spacing w:after="0" w:line="240" w:lineRule="auto"/>
        <w:rPr>
          <w:rFonts w:ascii="Times New Roman" w:hAnsi="Times New Roman" w:cs="Times New Roman"/>
        </w:rPr>
      </w:pP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 xml:space="preserve">Глава Цветниковского сельсовета </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 xml:space="preserve">Здвинского района </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Новосибирской области                                                     Е.К. Кошман</w:t>
      </w:r>
    </w:p>
    <w:p w:rsidR="00B7058C" w:rsidRPr="003B5098" w:rsidRDefault="00B7058C" w:rsidP="003B5098">
      <w:pPr>
        <w:spacing w:after="0" w:line="240" w:lineRule="auto"/>
        <w:jc w:val="both"/>
        <w:rPr>
          <w:rFonts w:ascii="Times New Roman" w:hAnsi="Times New Roman" w:cs="Times New Roman"/>
        </w:rPr>
      </w:pPr>
    </w:p>
    <w:p w:rsidR="00B7058C" w:rsidRPr="003B5098" w:rsidRDefault="00B7058C" w:rsidP="003B5098">
      <w:pPr>
        <w:spacing w:after="0" w:line="240" w:lineRule="auto"/>
        <w:jc w:val="both"/>
        <w:rPr>
          <w:rFonts w:ascii="Times New Roman" w:hAnsi="Times New Roman" w:cs="Times New Roman"/>
        </w:rPr>
      </w:pP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 xml:space="preserve">Председатель Совета </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Депутатов Цветниковского сельсовета</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 xml:space="preserve">Здвинского района </w:t>
      </w:r>
    </w:p>
    <w:p w:rsidR="00B7058C" w:rsidRPr="003B5098" w:rsidRDefault="00B7058C" w:rsidP="003B5098">
      <w:pPr>
        <w:spacing w:after="0" w:line="240" w:lineRule="auto"/>
        <w:jc w:val="both"/>
        <w:rPr>
          <w:rFonts w:ascii="Times New Roman" w:hAnsi="Times New Roman" w:cs="Times New Roman"/>
        </w:rPr>
      </w:pPr>
      <w:r w:rsidRPr="003B5098">
        <w:rPr>
          <w:rFonts w:ascii="Times New Roman" w:hAnsi="Times New Roman" w:cs="Times New Roman"/>
        </w:rPr>
        <w:t xml:space="preserve">Новосибирской области </w:t>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r>
      <w:r w:rsidRPr="003B5098">
        <w:rPr>
          <w:rFonts w:ascii="Times New Roman" w:hAnsi="Times New Roman" w:cs="Times New Roman"/>
        </w:rPr>
        <w:tab/>
        <w:t xml:space="preserve">А.В. Снегирёва </w:t>
      </w:r>
    </w:p>
    <w:p w:rsidR="00B7058C" w:rsidRPr="003B5098" w:rsidRDefault="00B7058C" w:rsidP="003B5098">
      <w:pPr>
        <w:spacing w:after="0" w:line="240" w:lineRule="auto"/>
        <w:jc w:val="both"/>
        <w:rPr>
          <w:rFonts w:ascii="Times New Roman" w:hAnsi="Times New Roman" w:cs="Times New Roman"/>
        </w:rPr>
      </w:pPr>
    </w:p>
    <w:p w:rsidR="00357CE2" w:rsidRPr="003B5098" w:rsidRDefault="00357CE2" w:rsidP="003B5098">
      <w:pPr>
        <w:spacing w:after="0" w:line="240" w:lineRule="auto"/>
        <w:rPr>
          <w:rFonts w:ascii="Times New Roman" w:hAnsi="Times New Roman" w:cs="Times New Roman"/>
        </w:rPr>
      </w:pPr>
    </w:p>
    <w:p w:rsidR="00357CE2" w:rsidRDefault="00357CE2" w:rsidP="003B5098">
      <w:pPr>
        <w:spacing w:after="0" w:line="240" w:lineRule="auto"/>
        <w:jc w:val="center"/>
        <w:rPr>
          <w:rFonts w:ascii="Times New Roman" w:hAnsi="Times New Roman" w:cs="Times New Roman"/>
          <w:color w:val="FF0000"/>
        </w:rPr>
      </w:pPr>
      <w:r w:rsidRPr="003B5098">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3B5098" w:rsidRPr="003B5098" w:rsidRDefault="003B5098" w:rsidP="003B5098">
      <w:pPr>
        <w:spacing w:after="0" w:line="240" w:lineRule="auto"/>
        <w:jc w:val="center"/>
        <w:rPr>
          <w:rFonts w:ascii="Times New Roman" w:hAnsi="Times New Roman" w:cs="Times New Roman"/>
          <w:color w:val="FF0000"/>
        </w:rPr>
      </w:pPr>
    </w:p>
    <w:p w:rsidR="003B5098" w:rsidRPr="003B5098" w:rsidRDefault="003B5098" w:rsidP="003B5098">
      <w:pPr>
        <w:spacing w:line="240" w:lineRule="auto"/>
        <w:jc w:val="center"/>
        <w:rPr>
          <w:rFonts w:ascii="Times New Roman" w:hAnsi="Times New Roman" w:cs="Times New Roman"/>
          <w:b/>
        </w:rPr>
      </w:pPr>
      <w:r w:rsidRPr="003B5098">
        <w:rPr>
          <w:rFonts w:ascii="Times New Roman" w:hAnsi="Times New Roman" w:cs="Times New Roman"/>
          <w:b/>
        </w:rPr>
        <w:t>АДМИНИСТРАЦИЯ ЦВЕТНИКОВСКОГО    СЕЛЬСОВЕТА</w:t>
      </w:r>
    </w:p>
    <w:p w:rsidR="003B5098" w:rsidRPr="003B5098" w:rsidRDefault="003B5098" w:rsidP="003B5098">
      <w:pPr>
        <w:spacing w:line="240" w:lineRule="auto"/>
        <w:jc w:val="center"/>
        <w:rPr>
          <w:rFonts w:ascii="Times New Roman" w:hAnsi="Times New Roman" w:cs="Times New Roman"/>
          <w:b/>
        </w:rPr>
      </w:pPr>
      <w:r w:rsidRPr="003B5098">
        <w:rPr>
          <w:rFonts w:ascii="Times New Roman" w:hAnsi="Times New Roman" w:cs="Times New Roman"/>
          <w:b/>
        </w:rPr>
        <w:t xml:space="preserve"> ЗДВИНСКОГО   РАЙОНА НОВОСИБИРСКОЙ ОБЛАСТИ</w:t>
      </w:r>
    </w:p>
    <w:p w:rsidR="003B5098" w:rsidRPr="003B5098" w:rsidRDefault="003B5098" w:rsidP="003B5098">
      <w:pPr>
        <w:spacing w:line="240" w:lineRule="auto"/>
        <w:jc w:val="center"/>
        <w:rPr>
          <w:rFonts w:ascii="Times New Roman" w:hAnsi="Times New Roman" w:cs="Times New Roman"/>
        </w:rPr>
      </w:pPr>
    </w:p>
    <w:p w:rsidR="003B5098" w:rsidRPr="003B5098" w:rsidRDefault="003B5098" w:rsidP="003B5098">
      <w:pPr>
        <w:spacing w:line="240" w:lineRule="auto"/>
        <w:jc w:val="center"/>
        <w:rPr>
          <w:rFonts w:ascii="Times New Roman" w:hAnsi="Times New Roman" w:cs="Times New Roman"/>
          <w:b/>
        </w:rPr>
      </w:pPr>
      <w:r w:rsidRPr="003B5098">
        <w:rPr>
          <w:rFonts w:ascii="Times New Roman" w:hAnsi="Times New Roman" w:cs="Times New Roman"/>
          <w:b/>
        </w:rPr>
        <w:t>ПОСТАНОВЛЕНИЕ</w:t>
      </w:r>
    </w:p>
    <w:p w:rsidR="003B5098" w:rsidRPr="003B5098" w:rsidRDefault="003B5098" w:rsidP="003B5098">
      <w:pPr>
        <w:spacing w:line="240" w:lineRule="auto"/>
        <w:jc w:val="center"/>
        <w:rPr>
          <w:rFonts w:ascii="Times New Roman" w:hAnsi="Times New Roman" w:cs="Times New Roman"/>
          <w:b/>
        </w:rPr>
      </w:pPr>
    </w:p>
    <w:p w:rsidR="003B5098" w:rsidRPr="003B5098" w:rsidRDefault="003B5098" w:rsidP="003B5098">
      <w:pPr>
        <w:spacing w:line="240" w:lineRule="auto"/>
        <w:jc w:val="center"/>
        <w:rPr>
          <w:rFonts w:ascii="Times New Roman" w:hAnsi="Times New Roman" w:cs="Times New Roman"/>
        </w:rPr>
      </w:pPr>
      <w:r w:rsidRPr="003B5098">
        <w:rPr>
          <w:rFonts w:ascii="Times New Roman" w:hAnsi="Times New Roman" w:cs="Times New Roman"/>
        </w:rPr>
        <w:t>от 16.12.2024 г. № 86-па</w:t>
      </w:r>
    </w:p>
    <w:p w:rsidR="003B5098" w:rsidRPr="003B5098" w:rsidRDefault="003B5098" w:rsidP="003B5098">
      <w:pPr>
        <w:spacing w:line="240" w:lineRule="auto"/>
        <w:jc w:val="center"/>
        <w:rPr>
          <w:rFonts w:ascii="Times New Roman" w:hAnsi="Times New Roman" w:cs="Times New Roman"/>
          <w:b/>
        </w:rPr>
      </w:pPr>
      <w:r w:rsidRPr="003B5098">
        <w:rPr>
          <w:rFonts w:ascii="Times New Roman" w:hAnsi="Times New Roman" w:cs="Times New Roman"/>
          <w:b/>
        </w:rPr>
        <w:t>Об исключении из реестра муниципального имущества Цветниковского сельсовета Здвинского района новосибирской области приватизированного жилого помещения</w:t>
      </w:r>
    </w:p>
    <w:p w:rsidR="003B5098" w:rsidRPr="003B5098" w:rsidRDefault="003B5098" w:rsidP="003B5098">
      <w:pPr>
        <w:tabs>
          <w:tab w:val="left" w:pos="851"/>
        </w:tabs>
        <w:spacing w:line="240" w:lineRule="auto"/>
        <w:jc w:val="both"/>
        <w:rPr>
          <w:rFonts w:ascii="Times New Roman" w:hAnsi="Times New Roman" w:cs="Times New Roman"/>
        </w:rPr>
      </w:pPr>
      <w:r w:rsidRPr="003B5098">
        <w:rPr>
          <w:rFonts w:ascii="Times New Roman" w:hAnsi="Times New Roman" w:cs="Times New Roman"/>
        </w:rPr>
        <w:lastRenderedPageBreak/>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B5098">
        <w:rPr>
          <w:rStyle w:val="13pt"/>
          <w:rFonts w:ascii="Times New Roman" w:hAnsi="Times New Roman" w:cs="Times New Roman"/>
          <w:color w:val="000000"/>
          <w:spacing w:val="10"/>
        </w:rPr>
        <w:t xml:space="preserve">приказом Минфина России от 10 октября 2023 г. N 163н «Об утверждении Порядка ведения органами местного самоуправления реестров муниципального имущества», </w:t>
      </w:r>
      <w:r w:rsidRPr="003B5098">
        <w:rPr>
          <w:rFonts w:ascii="Times New Roman" w:hAnsi="Times New Roman" w:cs="Times New Roman"/>
        </w:rPr>
        <w:t xml:space="preserve"> законом Российской Федерации от 04 июня 1991 года № 1541-1 «О приватизации жилищного фонда в Российской Федерации»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Цветниковского сельсовета Здвинского района Новосибирской области </w:t>
      </w:r>
    </w:p>
    <w:p w:rsidR="003B5098" w:rsidRPr="003B5098" w:rsidRDefault="003B5098" w:rsidP="003B5098">
      <w:pPr>
        <w:tabs>
          <w:tab w:val="left" w:pos="851"/>
        </w:tabs>
        <w:spacing w:line="240" w:lineRule="auto"/>
        <w:jc w:val="both"/>
        <w:rPr>
          <w:rFonts w:ascii="Times New Roman" w:hAnsi="Times New Roman" w:cs="Times New Roman"/>
        </w:rPr>
      </w:pPr>
      <w:r w:rsidRPr="003B5098">
        <w:rPr>
          <w:rFonts w:ascii="Times New Roman" w:hAnsi="Times New Roman" w:cs="Times New Roman"/>
        </w:rPr>
        <w:t>ПОСТАНОВЛЯЕТ:</w:t>
      </w:r>
    </w:p>
    <w:p w:rsidR="003B5098" w:rsidRPr="003B5098" w:rsidRDefault="003B5098" w:rsidP="003B5098">
      <w:pPr>
        <w:spacing w:line="240" w:lineRule="auto"/>
        <w:ind w:firstLine="709"/>
        <w:jc w:val="both"/>
        <w:rPr>
          <w:rFonts w:ascii="Times New Roman" w:hAnsi="Times New Roman" w:cs="Times New Roman"/>
          <w:bCs/>
        </w:rPr>
      </w:pPr>
      <w:r w:rsidRPr="003B5098">
        <w:rPr>
          <w:rFonts w:ascii="Times New Roman" w:hAnsi="Times New Roman" w:cs="Times New Roman"/>
          <w:bCs/>
        </w:rPr>
        <w:t>1.Исключить из Реестра муниципального имущества Цветниковского сельсовета Здвинского района Новосибирской области  приватизированное жилое помещение согласно прилагаемого к настоящему Постановлению перечню (приложение 1).</w:t>
      </w:r>
    </w:p>
    <w:p w:rsidR="003B5098" w:rsidRPr="003B5098" w:rsidRDefault="003B5098" w:rsidP="003B5098">
      <w:pPr>
        <w:spacing w:line="240" w:lineRule="auto"/>
        <w:ind w:firstLine="709"/>
        <w:jc w:val="both"/>
        <w:rPr>
          <w:rFonts w:ascii="Times New Roman" w:hAnsi="Times New Roman" w:cs="Times New Roman"/>
          <w:bCs/>
        </w:rPr>
      </w:pPr>
      <w:r w:rsidRPr="003B5098">
        <w:rPr>
          <w:rFonts w:ascii="Times New Roman" w:hAnsi="Times New Roman" w:cs="Times New Roman"/>
          <w:bCs/>
        </w:rPr>
        <w:t xml:space="preserve">2.Снять с баланса </w:t>
      </w:r>
      <w:r w:rsidRPr="003B5098">
        <w:rPr>
          <w:rFonts w:ascii="Times New Roman" w:hAnsi="Times New Roman" w:cs="Times New Roman"/>
        </w:rPr>
        <w:t xml:space="preserve">администрации Цветниковского сельсовета Здвинского района Новосибирской области </w:t>
      </w:r>
      <w:r w:rsidRPr="003B5098">
        <w:rPr>
          <w:rFonts w:ascii="Times New Roman" w:hAnsi="Times New Roman" w:cs="Times New Roman"/>
          <w:bCs/>
        </w:rPr>
        <w:t xml:space="preserve">жилые помещения в связи с использованием права приватизации жилого помещения (приложение 1). </w:t>
      </w:r>
    </w:p>
    <w:p w:rsidR="003B5098" w:rsidRPr="003B5098" w:rsidRDefault="003B5098" w:rsidP="003B5098">
      <w:pPr>
        <w:spacing w:line="240" w:lineRule="auto"/>
        <w:ind w:firstLine="709"/>
        <w:jc w:val="both"/>
        <w:rPr>
          <w:rFonts w:ascii="Times New Roman" w:hAnsi="Times New Roman" w:cs="Times New Roman"/>
        </w:rPr>
      </w:pPr>
      <w:r w:rsidRPr="003B5098">
        <w:rPr>
          <w:rFonts w:ascii="Times New Roman" w:hAnsi="Times New Roman" w:cs="Times New Roman"/>
        </w:rPr>
        <w:t>3. Внести соответствующие изменения в Реестр муниципального имущества.</w:t>
      </w:r>
    </w:p>
    <w:p w:rsidR="003B5098" w:rsidRPr="003B5098" w:rsidRDefault="003B5098" w:rsidP="003B5098">
      <w:pPr>
        <w:adjustRightInd w:val="0"/>
        <w:spacing w:line="240" w:lineRule="auto"/>
        <w:ind w:firstLine="709"/>
        <w:rPr>
          <w:rFonts w:ascii="Times New Roman" w:eastAsia="Calibri" w:hAnsi="Times New Roman" w:cs="Times New Roman"/>
        </w:rPr>
      </w:pPr>
      <w:r w:rsidRPr="003B5098">
        <w:rPr>
          <w:rFonts w:ascii="Times New Roman" w:hAnsi="Times New Roman" w:cs="Times New Roman"/>
        </w:rPr>
        <w:t>4.Контроль за исполнением настоящего постановления оставляю за собой.</w:t>
      </w:r>
    </w:p>
    <w:p w:rsidR="003B5098" w:rsidRPr="003B5098" w:rsidRDefault="003B5098" w:rsidP="003B5098">
      <w:pPr>
        <w:adjustRightInd w:val="0"/>
        <w:spacing w:line="240" w:lineRule="auto"/>
        <w:ind w:firstLine="709"/>
        <w:rPr>
          <w:rFonts w:ascii="Times New Roman" w:eastAsia="Calibri" w:hAnsi="Times New Roman" w:cs="Times New Roman"/>
        </w:rPr>
      </w:pPr>
      <w:r w:rsidRPr="003B5098">
        <w:rPr>
          <w:rFonts w:ascii="Times New Roman" w:hAnsi="Times New Roman" w:cs="Times New Roman"/>
          <w:iCs/>
        </w:rPr>
        <w:t>5.Настоящее постановление вступает в силу после дня его опубликования в периодическом печатном издании «Вестник Цветниковского сельсовета» и  подлежит размещению на официальном сайте администрации Цветниковского сельсовета Здвинского района Новосибирской области.</w:t>
      </w:r>
    </w:p>
    <w:p w:rsidR="003B5098" w:rsidRPr="003B5098" w:rsidRDefault="003B5098" w:rsidP="003B5098">
      <w:pPr>
        <w:pStyle w:val="a6"/>
        <w:ind w:firstLine="720"/>
        <w:jc w:val="left"/>
        <w:rPr>
          <w:b/>
          <w:sz w:val="22"/>
          <w:szCs w:val="22"/>
        </w:rPr>
      </w:pPr>
    </w:p>
    <w:p w:rsidR="003B5098" w:rsidRPr="003B5098" w:rsidRDefault="003B5098" w:rsidP="003B5098">
      <w:pPr>
        <w:tabs>
          <w:tab w:val="left" w:pos="1843"/>
        </w:tabs>
        <w:spacing w:line="240" w:lineRule="auto"/>
        <w:jc w:val="both"/>
        <w:rPr>
          <w:rFonts w:ascii="Times New Roman" w:hAnsi="Times New Roman" w:cs="Times New Roman"/>
        </w:rPr>
      </w:pPr>
      <w:r w:rsidRPr="003B5098">
        <w:rPr>
          <w:rFonts w:ascii="Times New Roman" w:hAnsi="Times New Roman" w:cs="Times New Roman"/>
        </w:rPr>
        <w:t>Глава Цветниковского сельсовета</w:t>
      </w:r>
    </w:p>
    <w:p w:rsidR="003B5098" w:rsidRPr="003B5098" w:rsidRDefault="003B5098" w:rsidP="003B5098">
      <w:pPr>
        <w:tabs>
          <w:tab w:val="left" w:pos="1843"/>
        </w:tabs>
        <w:spacing w:line="240" w:lineRule="auto"/>
        <w:jc w:val="both"/>
        <w:rPr>
          <w:rFonts w:ascii="Times New Roman" w:hAnsi="Times New Roman" w:cs="Times New Roman"/>
        </w:rPr>
      </w:pPr>
      <w:r w:rsidRPr="003B5098">
        <w:rPr>
          <w:rFonts w:ascii="Times New Roman" w:hAnsi="Times New Roman" w:cs="Times New Roman"/>
        </w:rPr>
        <w:t>Здвинского района Новос</w:t>
      </w:r>
      <w:r>
        <w:rPr>
          <w:rFonts w:ascii="Times New Roman" w:hAnsi="Times New Roman" w:cs="Times New Roman"/>
        </w:rPr>
        <w:t xml:space="preserve">ибирской области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Е.К. Кошман</w:t>
      </w:r>
    </w:p>
    <w:p w:rsidR="003B5098" w:rsidRDefault="003B5098" w:rsidP="003B5098">
      <w:pPr>
        <w:tabs>
          <w:tab w:val="left" w:pos="1843"/>
        </w:tabs>
        <w:spacing w:line="240" w:lineRule="auto"/>
        <w:ind w:left="709" w:firstLine="3686"/>
        <w:jc w:val="right"/>
        <w:rPr>
          <w:rFonts w:ascii="Times New Roman" w:hAnsi="Times New Roman" w:cs="Times New Roman"/>
        </w:rPr>
      </w:pPr>
    </w:p>
    <w:p w:rsidR="003B5098" w:rsidRPr="003B5098" w:rsidRDefault="003B5098" w:rsidP="005A6F83">
      <w:pPr>
        <w:tabs>
          <w:tab w:val="left" w:pos="1843"/>
        </w:tabs>
        <w:spacing w:after="0" w:line="240" w:lineRule="auto"/>
        <w:ind w:left="709" w:firstLine="3686"/>
        <w:jc w:val="right"/>
        <w:rPr>
          <w:rFonts w:ascii="Times New Roman" w:hAnsi="Times New Roman" w:cs="Times New Roman"/>
        </w:rPr>
      </w:pPr>
      <w:r w:rsidRPr="003B5098">
        <w:rPr>
          <w:rFonts w:ascii="Times New Roman" w:hAnsi="Times New Roman" w:cs="Times New Roman"/>
        </w:rPr>
        <w:t>Приложение № 1</w:t>
      </w:r>
    </w:p>
    <w:p w:rsidR="003B5098" w:rsidRPr="003B5098" w:rsidRDefault="003B5098" w:rsidP="005A6F83">
      <w:pPr>
        <w:tabs>
          <w:tab w:val="left" w:pos="1843"/>
        </w:tabs>
        <w:spacing w:after="0" w:line="240" w:lineRule="auto"/>
        <w:ind w:left="709" w:firstLine="3686"/>
        <w:jc w:val="right"/>
        <w:rPr>
          <w:rFonts w:ascii="Times New Roman" w:hAnsi="Times New Roman" w:cs="Times New Roman"/>
        </w:rPr>
      </w:pPr>
      <w:r w:rsidRPr="003B5098">
        <w:rPr>
          <w:rFonts w:ascii="Times New Roman" w:hAnsi="Times New Roman" w:cs="Times New Roman"/>
        </w:rPr>
        <w:t xml:space="preserve">к Постановлению администрации </w:t>
      </w:r>
    </w:p>
    <w:p w:rsidR="003B5098" w:rsidRPr="003B5098" w:rsidRDefault="003B5098" w:rsidP="005A6F83">
      <w:pPr>
        <w:pStyle w:val="af6"/>
        <w:tabs>
          <w:tab w:val="left" w:pos="1843"/>
        </w:tabs>
        <w:spacing w:after="0"/>
        <w:ind w:left="709"/>
        <w:jc w:val="right"/>
        <w:rPr>
          <w:lang w:val="ru-RU"/>
        </w:rPr>
      </w:pPr>
      <w:r w:rsidRPr="003B5098">
        <w:rPr>
          <w:lang w:val="ru-RU"/>
        </w:rPr>
        <w:t>Цветниковского сельсовета</w:t>
      </w:r>
    </w:p>
    <w:p w:rsidR="003B5098" w:rsidRPr="003B5098" w:rsidRDefault="003B5098" w:rsidP="005A6F83">
      <w:pPr>
        <w:pStyle w:val="af6"/>
        <w:tabs>
          <w:tab w:val="left" w:pos="1843"/>
        </w:tabs>
        <w:spacing w:after="0"/>
        <w:ind w:left="709"/>
        <w:jc w:val="right"/>
        <w:rPr>
          <w:lang w:val="ru-RU"/>
        </w:rPr>
      </w:pPr>
      <w:r w:rsidRPr="003B5098">
        <w:rPr>
          <w:lang w:val="ru-RU"/>
        </w:rPr>
        <w:t>Здвинского района</w:t>
      </w:r>
    </w:p>
    <w:p w:rsidR="003B5098" w:rsidRPr="003B5098" w:rsidRDefault="003B5098" w:rsidP="005A6F83">
      <w:pPr>
        <w:pStyle w:val="af6"/>
        <w:tabs>
          <w:tab w:val="left" w:pos="1843"/>
        </w:tabs>
        <w:spacing w:after="0"/>
        <w:ind w:left="709"/>
        <w:jc w:val="right"/>
        <w:rPr>
          <w:lang w:val="ru-RU"/>
        </w:rPr>
      </w:pPr>
      <w:r w:rsidRPr="003B5098">
        <w:rPr>
          <w:lang w:val="ru-RU"/>
        </w:rPr>
        <w:t xml:space="preserve">Новосибирской области </w:t>
      </w:r>
    </w:p>
    <w:p w:rsidR="003B5098" w:rsidRPr="003B5098" w:rsidRDefault="003B5098" w:rsidP="005A6F83">
      <w:pPr>
        <w:pStyle w:val="af6"/>
        <w:tabs>
          <w:tab w:val="left" w:pos="1843"/>
        </w:tabs>
        <w:spacing w:after="0"/>
        <w:ind w:left="709"/>
        <w:jc w:val="right"/>
        <w:rPr>
          <w:lang w:val="ru-RU"/>
        </w:rPr>
      </w:pPr>
      <w:r w:rsidRPr="003B5098">
        <w:rPr>
          <w:lang w:val="ru-RU"/>
        </w:rPr>
        <w:t>от 16.12.2024 г. № 86-па</w:t>
      </w:r>
    </w:p>
    <w:p w:rsidR="003B5098" w:rsidRPr="003B5098" w:rsidRDefault="003B5098" w:rsidP="005A6F83">
      <w:pPr>
        <w:pStyle w:val="af6"/>
        <w:spacing w:after="0"/>
        <w:ind w:left="709"/>
        <w:rPr>
          <w:lang w:val="ru-RU"/>
        </w:rPr>
      </w:pPr>
    </w:p>
    <w:p w:rsidR="003B5098" w:rsidRPr="003B5098" w:rsidRDefault="003B5098" w:rsidP="003B5098">
      <w:pPr>
        <w:spacing w:line="240" w:lineRule="auto"/>
        <w:ind w:left="709"/>
        <w:jc w:val="center"/>
        <w:rPr>
          <w:rFonts w:ascii="Times New Roman" w:hAnsi="Times New Roman" w:cs="Times New Roman"/>
          <w:b/>
        </w:rPr>
      </w:pPr>
      <w:r w:rsidRPr="003B5098">
        <w:rPr>
          <w:rFonts w:ascii="Times New Roman" w:hAnsi="Times New Roman" w:cs="Times New Roman"/>
          <w:b/>
        </w:rPr>
        <w:t xml:space="preserve">Перечень муниципального имущества, подлежащего исключению из Реестра муниципального имущества </w:t>
      </w:r>
    </w:p>
    <w:p w:rsidR="003B5098" w:rsidRPr="003B5098" w:rsidRDefault="003B5098" w:rsidP="003B5098">
      <w:pPr>
        <w:spacing w:line="240" w:lineRule="auto"/>
        <w:ind w:left="709"/>
        <w:jc w:val="center"/>
        <w:rPr>
          <w:rFonts w:ascii="Times New Roman" w:hAnsi="Times New Roman" w:cs="Times New Roman"/>
          <w:b/>
        </w:rPr>
      </w:pPr>
      <w:r w:rsidRPr="003B5098">
        <w:rPr>
          <w:rFonts w:ascii="Times New Roman" w:hAnsi="Times New Roman" w:cs="Times New Roman"/>
          <w:b/>
        </w:rPr>
        <w:t xml:space="preserve">Цветниковского сельсовета Здвинского района Новосибирской области </w:t>
      </w:r>
    </w:p>
    <w:p w:rsidR="003B5098" w:rsidRPr="003B5098" w:rsidRDefault="003B5098" w:rsidP="003B5098">
      <w:pPr>
        <w:spacing w:line="240" w:lineRule="auto"/>
        <w:ind w:left="709"/>
        <w:jc w:val="center"/>
        <w:rPr>
          <w:rFonts w:ascii="Times New Roman" w:hAnsi="Times New Roman" w:cs="Times New Roman"/>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550"/>
        <w:gridCol w:w="4313"/>
        <w:gridCol w:w="2290"/>
      </w:tblGrid>
      <w:tr w:rsidR="003B5098" w:rsidRPr="003B5098" w:rsidTr="00B04962">
        <w:tc>
          <w:tcPr>
            <w:tcW w:w="594"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jc w:val="center"/>
            </w:pPr>
            <w:r w:rsidRPr="003B5098">
              <w:t>№ п/п</w:t>
            </w:r>
          </w:p>
        </w:tc>
        <w:tc>
          <w:tcPr>
            <w:tcW w:w="2550"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jc w:val="center"/>
              <w:rPr>
                <w:lang w:val="ru-RU"/>
              </w:rPr>
            </w:pPr>
            <w:r w:rsidRPr="003B5098">
              <w:t>Кадастровый номер</w:t>
            </w:r>
            <w:r w:rsidRPr="003B5098">
              <w:rPr>
                <w:lang w:val="ru-RU"/>
              </w:rPr>
              <w:t xml:space="preserve"> объекта учета </w:t>
            </w:r>
          </w:p>
        </w:tc>
        <w:tc>
          <w:tcPr>
            <w:tcW w:w="4313"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jc w:val="center"/>
              <w:rPr>
                <w:lang w:val="ru-RU"/>
              </w:rPr>
            </w:pPr>
            <w:r w:rsidRPr="003B5098">
              <w:t xml:space="preserve">Адрес </w:t>
            </w:r>
            <w:r w:rsidRPr="003B5098">
              <w:rPr>
                <w:lang w:val="ru-RU"/>
              </w:rPr>
              <w:t>(</w:t>
            </w:r>
            <w:r w:rsidRPr="003B5098">
              <w:t>местонахождения</w:t>
            </w:r>
            <w:r w:rsidRPr="003B5098">
              <w:rPr>
                <w:lang w:val="ru-RU"/>
              </w:rPr>
              <w:t xml:space="preserve">) объекта учета </w:t>
            </w:r>
            <w:r w:rsidRPr="003B5098">
              <w:t xml:space="preserve"> </w:t>
            </w:r>
          </w:p>
        </w:tc>
        <w:tc>
          <w:tcPr>
            <w:tcW w:w="2290"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jc w:val="center"/>
              <w:rPr>
                <w:lang w:val="ru-RU"/>
              </w:rPr>
            </w:pPr>
            <w:r w:rsidRPr="003B5098">
              <w:rPr>
                <w:lang w:val="ru-RU"/>
              </w:rPr>
              <w:t xml:space="preserve">Сведения стоимости объекта учета </w:t>
            </w:r>
          </w:p>
        </w:tc>
      </w:tr>
      <w:tr w:rsidR="003B5098" w:rsidRPr="003B5098" w:rsidTr="00B04962">
        <w:tc>
          <w:tcPr>
            <w:tcW w:w="594"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jc w:val="center"/>
            </w:pPr>
            <w:r w:rsidRPr="003B5098">
              <w:t>1</w:t>
            </w:r>
          </w:p>
        </w:tc>
        <w:tc>
          <w:tcPr>
            <w:tcW w:w="2550"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jc w:val="center"/>
              <w:rPr>
                <w:lang w:val="ru-RU"/>
              </w:rPr>
            </w:pPr>
            <w:r w:rsidRPr="003B5098">
              <w:rPr>
                <w:lang w:val="ru-RU"/>
              </w:rPr>
              <w:t>56:06:021902:39</w:t>
            </w:r>
          </w:p>
        </w:tc>
        <w:tc>
          <w:tcPr>
            <w:tcW w:w="4313"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rPr>
                <w:lang w:val="ru-RU"/>
              </w:rPr>
            </w:pPr>
            <w:r w:rsidRPr="003B5098">
              <w:rPr>
                <w:lang w:val="ru-RU"/>
              </w:rPr>
              <w:t>Новосибирская область, Здвинский район, с. Цветники, ул. Центральная, д. 19, кв. 1</w:t>
            </w:r>
          </w:p>
        </w:tc>
        <w:tc>
          <w:tcPr>
            <w:tcW w:w="2290" w:type="dxa"/>
            <w:tcBorders>
              <w:top w:val="single" w:sz="4" w:space="0" w:color="000000"/>
              <w:left w:val="single" w:sz="4" w:space="0" w:color="000000"/>
              <w:bottom w:val="single" w:sz="4" w:space="0" w:color="000000"/>
              <w:right w:val="single" w:sz="4" w:space="0" w:color="000000"/>
            </w:tcBorders>
            <w:hideMark/>
          </w:tcPr>
          <w:p w:rsidR="003B5098" w:rsidRPr="003B5098" w:rsidRDefault="003B5098" w:rsidP="003B5098">
            <w:pPr>
              <w:pStyle w:val="af6"/>
              <w:ind w:left="0"/>
              <w:jc w:val="center"/>
              <w:rPr>
                <w:lang w:val="ru-RU"/>
              </w:rPr>
            </w:pPr>
            <w:r w:rsidRPr="003B5098">
              <w:rPr>
                <w:lang w:val="ru-RU"/>
              </w:rPr>
              <w:t xml:space="preserve">486265,51 </w:t>
            </w:r>
          </w:p>
        </w:tc>
      </w:tr>
    </w:tbl>
    <w:p w:rsidR="003B5098" w:rsidRPr="003B5098" w:rsidRDefault="003B5098" w:rsidP="003B5098">
      <w:pPr>
        <w:pStyle w:val="a6"/>
        <w:ind w:firstLine="720"/>
        <w:jc w:val="left"/>
        <w:rPr>
          <w:b/>
          <w:sz w:val="22"/>
          <w:szCs w:val="22"/>
        </w:rPr>
      </w:pPr>
    </w:p>
    <w:p w:rsidR="003B5098" w:rsidRPr="003B5098" w:rsidRDefault="003B5098" w:rsidP="003B5098">
      <w:pPr>
        <w:pStyle w:val="a6"/>
        <w:ind w:firstLine="720"/>
        <w:jc w:val="left"/>
        <w:rPr>
          <w:b/>
          <w:sz w:val="22"/>
          <w:szCs w:val="22"/>
        </w:rPr>
      </w:pPr>
    </w:p>
    <w:p w:rsidR="003B5098" w:rsidRPr="003B5098" w:rsidRDefault="003B5098" w:rsidP="003B5098">
      <w:pPr>
        <w:pStyle w:val="a6"/>
        <w:ind w:firstLine="720"/>
        <w:jc w:val="left"/>
        <w:rPr>
          <w:b/>
          <w:sz w:val="22"/>
          <w:szCs w:val="22"/>
        </w:rPr>
      </w:pPr>
    </w:p>
    <w:p w:rsidR="003B5098" w:rsidRPr="003B5098" w:rsidRDefault="003B5098" w:rsidP="003B5098">
      <w:pPr>
        <w:spacing w:line="240" w:lineRule="auto"/>
        <w:rPr>
          <w:rFonts w:ascii="Times New Roman" w:hAnsi="Times New Roman" w:cs="Times New Roman"/>
        </w:rPr>
      </w:pPr>
    </w:p>
    <w:p w:rsidR="003B5098" w:rsidRPr="003B5098" w:rsidRDefault="003B5098" w:rsidP="003B5098">
      <w:pPr>
        <w:spacing w:line="240" w:lineRule="auto"/>
        <w:rPr>
          <w:rFonts w:ascii="Times New Roman" w:hAnsi="Times New Roman" w:cs="Times New Roman"/>
        </w:rPr>
      </w:pPr>
    </w:p>
    <w:p w:rsidR="003B5098" w:rsidRPr="003B5098" w:rsidRDefault="003B5098" w:rsidP="003B5098">
      <w:pPr>
        <w:spacing w:line="240" w:lineRule="auto"/>
        <w:rPr>
          <w:rFonts w:ascii="Times New Roman" w:hAnsi="Times New Roman" w:cs="Times New Roman"/>
        </w:rPr>
      </w:pPr>
    </w:p>
    <w:p w:rsidR="003B5098" w:rsidRPr="003B5098" w:rsidRDefault="003B5098" w:rsidP="003B5098">
      <w:pPr>
        <w:spacing w:line="240" w:lineRule="auto"/>
        <w:rPr>
          <w:rFonts w:ascii="Times New Roman" w:hAnsi="Times New Roman" w:cs="Times New Roman"/>
        </w:rPr>
      </w:pPr>
    </w:p>
    <w:p w:rsidR="003B5098" w:rsidRPr="003B5098" w:rsidRDefault="003B5098" w:rsidP="003B5098">
      <w:pPr>
        <w:spacing w:line="240" w:lineRule="auto"/>
        <w:rPr>
          <w:rFonts w:ascii="Times New Roman" w:hAnsi="Times New Roman" w:cs="Times New Roman"/>
        </w:rPr>
        <w:sectPr w:rsidR="003B5098" w:rsidRPr="003B5098" w:rsidSect="00D662D1">
          <w:pgSz w:w="11906" w:h="16838"/>
          <w:pgMar w:top="1134" w:right="850" w:bottom="1134" w:left="1701" w:header="708" w:footer="708" w:gutter="0"/>
          <w:cols w:space="708"/>
          <w:docGrid w:linePitch="360"/>
        </w:sectPr>
      </w:pPr>
    </w:p>
    <w:p w:rsidR="00357CE2" w:rsidRPr="003B5098" w:rsidRDefault="00357CE2" w:rsidP="005A6F83">
      <w:pPr>
        <w:pStyle w:val="1"/>
        <w:ind w:firstLine="0"/>
        <w:jc w:val="center"/>
        <w:rPr>
          <w:sz w:val="22"/>
          <w:szCs w:val="22"/>
        </w:rPr>
      </w:pPr>
      <w:r w:rsidRPr="003B5098">
        <w:rPr>
          <w:color w:val="FF0000"/>
          <w:sz w:val="22"/>
          <w:szCs w:val="22"/>
        </w:rPr>
        <w:lastRenderedPageBreak/>
        <w:t>Раздел 3. Иные официальные сообщения и материалы органов местного самоуправления Цветниковского сельсовета</w:t>
      </w:r>
      <w:bookmarkStart w:id="0" w:name="_Toc342483418"/>
    </w:p>
    <w:bookmarkEnd w:id="0"/>
    <w:p w:rsidR="00357CE2" w:rsidRPr="003B5098" w:rsidRDefault="00357CE2" w:rsidP="003B5098">
      <w:pPr>
        <w:shd w:val="clear" w:color="auto" w:fill="FFFFFF"/>
        <w:spacing w:after="0" w:line="240" w:lineRule="auto"/>
        <w:jc w:val="both"/>
        <w:textAlignment w:val="baseline"/>
        <w:rPr>
          <w:rFonts w:ascii="Times New Roman" w:hAnsi="Times New Roman" w:cs="Times New Roman"/>
          <w:color w:val="000000"/>
        </w:rPr>
      </w:pPr>
    </w:p>
    <w:p w:rsidR="00357CE2" w:rsidRPr="003B5098" w:rsidRDefault="00357CE2" w:rsidP="003B5098">
      <w:pPr>
        <w:shd w:val="clear" w:color="auto" w:fill="FFFFFF"/>
        <w:spacing w:after="0" w:line="240" w:lineRule="auto"/>
        <w:jc w:val="both"/>
        <w:textAlignment w:val="baseline"/>
        <w:rPr>
          <w:rFonts w:ascii="Times New Roman" w:hAnsi="Times New Roman" w:cs="Times New Roman"/>
          <w:color w:val="000000"/>
        </w:rPr>
      </w:pPr>
    </w:p>
    <w:p w:rsidR="00357CE2" w:rsidRPr="003B5098" w:rsidRDefault="00357CE2" w:rsidP="003B5098">
      <w:pPr>
        <w:shd w:val="clear" w:color="auto" w:fill="FFFFFF"/>
        <w:spacing w:after="0" w:line="240" w:lineRule="auto"/>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3B5098"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Учредители:</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Совет депутатов</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Цветниковского сельсовета,</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администрация</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Адрес редакции:</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 xml:space="preserve">632959, Новосибирская область, </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с. Цветники,</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 xml:space="preserve">Главный </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редактор</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Телефон/факс</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редакции:</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Отпечатано в администрации</w:t>
            </w: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Цветниковского сельсовета</w:t>
            </w:r>
          </w:p>
          <w:p w:rsidR="00357CE2" w:rsidRPr="003B5098" w:rsidRDefault="00357CE2" w:rsidP="003B5098">
            <w:pPr>
              <w:spacing w:after="0" w:line="240" w:lineRule="auto"/>
              <w:jc w:val="center"/>
              <w:rPr>
                <w:rFonts w:ascii="Times New Roman" w:hAnsi="Times New Roman" w:cs="Times New Roman"/>
              </w:rPr>
            </w:pPr>
          </w:p>
          <w:p w:rsidR="00357CE2" w:rsidRPr="003B5098" w:rsidRDefault="00357CE2" w:rsidP="003B5098">
            <w:pPr>
              <w:spacing w:after="0" w:line="240" w:lineRule="auto"/>
              <w:jc w:val="center"/>
              <w:rPr>
                <w:rFonts w:ascii="Times New Roman" w:hAnsi="Times New Roman" w:cs="Times New Roman"/>
              </w:rPr>
            </w:pPr>
            <w:r w:rsidRPr="003B5098">
              <w:rPr>
                <w:rFonts w:ascii="Times New Roman" w:hAnsi="Times New Roman" w:cs="Times New Roman"/>
              </w:rPr>
              <w:t>Тираж 50                Бесплатно</w:t>
            </w:r>
          </w:p>
          <w:p w:rsidR="00357CE2" w:rsidRPr="003B5098" w:rsidRDefault="00357CE2" w:rsidP="003B5098">
            <w:pPr>
              <w:spacing w:after="0" w:line="240" w:lineRule="auto"/>
              <w:jc w:val="center"/>
              <w:rPr>
                <w:rFonts w:ascii="Times New Roman" w:hAnsi="Times New Roman" w:cs="Times New Roman"/>
              </w:rPr>
            </w:pPr>
          </w:p>
        </w:tc>
      </w:tr>
    </w:tbl>
    <w:p w:rsidR="00357CE2" w:rsidRPr="003B5098" w:rsidRDefault="00357CE2" w:rsidP="003B5098">
      <w:pPr>
        <w:spacing w:after="0" w:line="240" w:lineRule="auto"/>
        <w:rPr>
          <w:rFonts w:ascii="Times New Roman" w:hAnsi="Times New Roman" w:cs="Times New Roman"/>
        </w:rPr>
      </w:pPr>
    </w:p>
    <w:p w:rsidR="00B84BB1" w:rsidRPr="003B5098" w:rsidRDefault="00B84BB1" w:rsidP="003B5098">
      <w:pPr>
        <w:spacing w:after="0" w:line="240" w:lineRule="auto"/>
        <w:rPr>
          <w:rFonts w:ascii="Times New Roman" w:hAnsi="Times New Roman" w:cs="Times New Roman"/>
        </w:rPr>
      </w:pPr>
    </w:p>
    <w:sectPr w:rsidR="00B84BB1" w:rsidRPr="003B5098" w:rsidSect="00F9759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AB" w:rsidRDefault="007E0FAB" w:rsidP="003D0E21">
      <w:pPr>
        <w:spacing w:after="0" w:line="240" w:lineRule="auto"/>
      </w:pPr>
      <w:r>
        <w:separator/>
      </w:r>
    </w:p>
  </w:endnote>
  <w:endnote w:type="continuationSeparator" w:id="1">
    <w:p w:rsidR="007E0FAB" w:rsidRDefault="007E0FAB"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AB" w:rsidRDefault="007E0FAB" w:rsidP="003D0E21">
      <w:pPr>
        <w:spacing w:after="0" w:line="240" w:lineRule="auto"/>
      </w:pPr>
      <w:r>
        <w:separator/>
      </w:r>
    </w:p>
  </w:footnote>
  <w:footnote w:type="continuationSeparator" w:id="1">
    <w:p w:rsidR="007E0FAB" w:rsidRDefault="007E0FAB"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
  </w:num>
  <w:num w:numId="2">
    <w:abstractNumId w:val="5"/>
  </w:num>
  <w:num w:numId="3">
    <w:abstractNumId w:val="9"/>
  </w:num>
  <w:num w:numId="4">
    <w:abstractNumId w:val="1"/>
  </w:num>
  <w:num w:numId="5">
    <w:abstractNumId w:val="8"/>
  </w:num>
  <w:num w:numId="6">
    <w:abstractNumId w:val="2"/>
  </w:num>
  <w:num w:numId="7">
    <w:abstractNumId w:val="10"/>
  </w:num>
  <w:num w:numId="8">
    <w:abstractNumId w:val="7"/>
  </w:num>
  <w:num w:numId="9">
    <w:abstractNumId w:val="3"/>
  </w:num>
  <w:num w:numId="10">
    <w:abstractNumId w:val="6"/>
  </w:num>
  <w:num w:numId="11">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2E5229"/>
    <w:rsid w:val="00357CE2"/>
    <w:rsid w:val="003B5098"/>
    <w:rsid w:val="003D0E21"/>
    <w:rsid w:val="003D42B6"/>
    <w:rsid w:val="005A6F83"/>
    <w:rsid w:val="005C0025"/>
    <w:rsid w:val="005E31F3"/>
    <w:rsid w:val="00673120"/>
    <w:rsid w:val="00674F06"/>
    <w:rsid w:val="00675AB2"/>
    <w:rsid w:val="00694C0C"/>
    <w:rsid w:val="007A3FE7"/>
    <w:rsid w:val="007E0FAB"/>
    <w:rsid w:val="007F0C7D"/>
    <w:rsid w:val="00841393"/>
    <w:rsid w:val="00876FCC"/>
    <w:rsid w:val="008B2EA7"/>
    <w:rsid w:val="008C49F7"/>
    <w:rsid w:val="00B3449D"/>
    <w:rsid w:val="00B7058C"/>
    <w:rsid w:val="00B84BB1"/>
    <w:rsid w:val="00BF1D8A"/>
    <w:rsid w:val="00C11481"/>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iPriority w:val="99"/>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uiPriority w:val="99"/>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iPriority w:val="99"/>
    <w:semiHidden/>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uiPriority w:val="99"/>
    <w:semiHidden/>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uiPriority w:val="9"/>
    <w:semiHidden/>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5C0025"/>
    <w:rPr>
      <w:b/>
      <w:bCs/>
      <w:spacing w:val="3"/>
      <w:sz w:val="25"/>
      <w:szCs w:val="25"/>
      <w:shd w:val="clear" w:color="auto" w:fill="FFFFFF"/>
    </w:rPr>
  </w:style>
  <w:style w:type="paragraph" w:customStyle="1" w:styleId="30">
    <w:name w:val="Основной текст (3)"/>
    <w:basedOn w:val="a"/>
    <w:link w:val="3"/>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uiPriority w:val="10"/>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uiPriority w:val="10"/>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B5098"/>
    <w:pPr>
      <w:widowControl w:val="0"/>
      <w:autoSpaceDE w:val="0"/>
      <w:autoSpaceDN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B5098"/>
    <w:rPr>
      <w:rFonts w:ascii="Times New Roman" w:eastAsia="Times New Roman" w:hAnsi="Times New Roman" w:cs="Times New Roman"/>
      <w:lang w:val="en-US" w:eastAsia="en-US"/>
    </w:rPr>
  </w:style>
  <w:style w:type="character" w:customStyle="1" w:styleId="13pt">
    <w:name w:val="Основной текст + 13 pt"/>
    <w:rsid w:val="003B50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2004</Words>
  <Characters>11427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2024-12-26T09:30:00Z</dcterms:modified>
</cp:coreProperties>
</file>